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4A0" w:firstRow="1" w:lastRow="0" w:firstColumn="1" w:lastColumn="0" w:noHBand="0" w:noVBand="1"/>
      </w:tblPr>
      <w:tblGrid>
        <w:gridCol w:w="9571"/>
      </w:tblGrid>
      <w:tr w:rsidR="00E617E3" w:rsidRPr="00C24478" w:rsidTr="00957CDD">
        <w:trPr>
          <w:jc w:val="center"/>
        </w:trPr>
        <w:tc>
          <w:tcPr>
            <w:tcW w:w="10403" w:type="dxa"/>
          </w:tcPr>
          <w:p w:rsidR="00E617E3" w:rsidRPr="00C24478" w:rsidRDefault="00E617E3" w:rsidP="00957CDD">
            <w:pPr>
              <w:pStyle w:val="a3"/>
              <w:jc w:val="center"/>
              <w:rPr>
                <w:rFonts w:ascii="Times New Roman" w:hAnsi="Times New Roman"/>
                <w:b/>
                <w:sz w:val="30"/>
                <w:szCs w:val="30"/>
              </w:rPr>
            </w:pPr>
            <w:r w:rsidRPr="00C24478">
              <w:rPr>
                <w:rFonts w:ascii="Times New Roman" w:hAnsi="Times New Roman"/>
                <w:b/>
                <w:sz w:val="30"/>
                <w:szCs w:val="30"/>
              </w:rPr>
              <w:t>РОССИЙСКАЯ ФЕДЕРАЦИЯ</w:t>
            </w:r>
          </w:p>
        </w:tc>
      </w:tr>
      <w:tr w:rsidR="00E617E3" w:rsidRPr="00C24478" w:rsidTr="00957CDD">
        <w:trPr>
          <w:jc w:val="center"/>
        </w:trPr>
        <w:tc>
          <w:tcPr>
            <w:tcW w:w="10403" w:type="dxa"/>
          </w:tcPr>
          <w:p w:rsidR="00E617E3" w:rsidRDefault="00E617E3" w:rsidP="00957CDD">
            <w:pPr>
              <w:pStyle w:val="a3"/>
              <w:jc w:val="center"/>
              <w:rPr>
                <w:rFonts w:ascii="Times New Roman" w:hAnsi="Times New Roman"/>
                <w:b/>
                <w:sz w:val="30"/>
                <w:szCs w:val="30"/>
              </w:rPr>
            </w:pPr>
            <w:r w:rsidRPr="00C24478">
              <w:rPr>
                <w:rFonts w:ascii="Times New Roman" w:hAnsi="Times New Roman"/>
                <w:b/>
                <w:sz w:val="30"/>
                <w:szCs w:val="30"/>
              </w:rPr>
              <w:t>БРЯНСКАЯ ОБЛАСТЬ</w:t>
            </w:r>
          </w:p>
          <w:p w:rsidR="00E617E3" w:rsidRPr="00C24478" w:rsidRDefault="00E617E3" w:rsidP="00957CDD">
            <w:pPr>
              <w:pStyle w:val="a3"/>
              <w:jc w:val="center"/>
              <w:rPr>
                <w:rFonts w:ascii="Times New Roman" w:hAnsi="Times New Roman"/>
                <w:b/>
                <w:sz w:val="30"/>
                <w:szCs w:val="30"/>
              </w:rPr>
            </w:pPr>
          </w:p>
        </w:tc>
      </w:tr>
      <w:tr w:rsidR="00E617E3" w:rsidRPr="00C24478" w:rsidTr="00957CDD">
        <w:trPr>
          <w:trHeight w:val="513"/>
          <w:jc w:val="center"/>
        </w:trPr>
        <w:tc>
          <w:tcPr>
            <w:tcW w:w="10403" w:type="dxa"/>
            <w:tcBorders>
              <w:bottom w:val="thinThickMediumGap" w:sz="18" w:space="0" w:color="auto"/>
            </w:tcBorders>
          </w:tcPr>
          <w:p w:rsidR="00E617E3" w:rsidRPr="00C24478" w:rsidRDefault="00E617E3" w:rsidP="00957CDD">
            <w:pPr>
              <w:pStyle w:val="a3"/>
              <w:tabs>
                <w:tab w:val="left" w:pos="-904"/>
                <w:tab w:val="left" w:pos="-435"/>
                <w:tab w:val="left" w:pos="0"/>
              </w:tabs>
              <w:ind w:left="-902" w:right="-142" w:firstLine="142"/>
              <w:jc w:val="center"/>
              <w:rPr>
                <w:rFonts w:ascii="Times New Roman" w:hAnsi="Times New Roman"/>
                <w:b/>
                <w:sz w:val="30"/>
                <w:szCs w:val="30"/>
              </w:rPr>
            </w:pPr>
            <w:proofErr w:type="gramStart"/>
            <w:r w:rsidRPr="00C24478">
              <w:rPr>
                <w:rFonts w:ascii="Times New Roman" w:hAnsi="Times New Roman"/>
                <w:b/>
                <w:sz w:val="30"/>
                <w:szCs w:val="30"/>
              </w:rPr>
              <w:t>А</w:t>
            </w:r>
            <w:r w:rsidR="00CA3C82">
              <w:rPr>
                <w:rFonts w:ascii="Times New Roman" w:hAnsi="Times New Roman"/>
                <w:b/>
                <w:sz w:val="30"/>
                <w:szCs w:val="30"/>
              </w:rPr>
              <w:t xml:space="preserve">  </w:t>
            </w:r>
            <w:r w:rsidR="00CA3C82" w:rsidRPr="00CA3C82">
              <w:rPr>
                <w:rFonts w:ascii="Times New Roman" w:hAnsi="Times New Roman"/>
                <w:b/>
                <w:sz w:val="30"/>
                <w:szCs w:val="30"/>
              </w:rPr>
              <w:t>А</w:t>
            </w:r>
            <w:r w:rsidRPr="00CA3C82">
              <w:rPr>
                <w:rFonts w:ascii="Times New Roman" w:hAnsi="Times New Roman"/>
                <w:b/>
                <w:sz w:val="30"/>
                <w:szCs w:val="30"/>
              </w:rPr>
              <w:t>ДМИНИСТРАЦИЯ</w:t>
            </w:r>
            <w:proofErr w:type="gramEnd"/>
            <w:r w:rsidRPr="00C24478">
              <w:rPr>
                <w:rFonts w:ascii="Times New Roman" w:hAnsi="Times New Roman"/>
                <w:b/>
                <w:sz w:val="30"/>
                <w:szCs w:val="30"/>
              </w:rPr>
              <w:t xml:space="preserve"> СЕВСКОГО МУНИЦИПАЛЬНОГО РАЙОНА</w:t>
            </w:r>
          </w:p>
        </w:tc>
      </w:tr>
      <w:tr w:rsidR="00E617E3" w:rsidRPr="00C24478" w:rsidTr="00957CDD">
        <w:trPr>
          <w:jc w:val="center"/>
        </w:trPr>
        <w:tc>
          <w:tcPr>
            <w:tcW w:w="10403" w:type="dxa"/>
            <w:tcBorders>
              <w:top w:val="thinThickMediumGap" w:sz="18" w:space="0" w:color="auto"/>
            </w:tcBorders>
          </w:tcPr>
          <w:p w:rsidR="00E617E3" w:rsidRPr="00C24478" w:rsidRDefault="00E617E3" w:rsidP="00957CDD">
            <w:pPr>
              <w:pStyle w:val="a3"/>
              <w:jc w:val="center"/>
              <w:rPr>
                <w:rFonts w:ascii="Times New Roman" w:hAnsi="Times New Roman"/>
                <w:b/>
                <w:sz w:val="32"/>
                <w:szCs w:val="32"/>
              </w:rPr>
            </w:pPr>
          </w:p>
          <w:p w:rsidR="00E617E3" w:rsidRPr="00C24478" w:rsidRDefault="00E617E3" w:rsidP="00957CDD">
            <w:pPr>
              <w:pStyle w:val="a3"/>
              <w:jc w:val="center"/>
              <w:rPr>
                <w:rFonts w:ascii="Times New Roman" w:hAnsi="Times New Roman"/>
                <w:b/>
                <w:sz w:val="40"/>
                <w:szCs w:val="40"/>
              </w:rPr>
            </w:pPr>
            <w:r w:rsidRPr="00C24478">
              <w:rPr>
                <w:rFonts w:ascii="Times New Roman" w:hAnsi="Times New Roman"/>
                <w:b/>
                <w:sz w:val="40"/>
                <w:szCs w:val="40"/>
              </w:rPr>
              <w:t>ПОСТАНОВЛЕНИЕ</w:t>
            </w:r>
          </w:p>
        </w:tc>
      </w:tr>
    </w:tbl>
    <w:p w:rsidR="00E617E3" w:rsidRDefault="00E617E3" w:rsidP="00E617E3">
      <w:pPr>
        <w:rPr>
          <w:rFonts w:ascii="Times New Roman" w:hAnsi="Times New Roman" w:cs="Times New Roman"/>
          <w:sz w:val="28"/>
          <w:szCs w:val="28"/>
        </w:rPr>
      </w:pPr>
    </w:p>
    <w:p w:rsidR="00CF4661" w:rsidRDefault="00D10E6E" w:rsidP="00CF4661">
      <w:pPr>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E617E3" w:rsidRPr="005D3DD3">
        <w:rPr>
          <w:rFonts w:ascii="Times New Roman" w:hAnsi="Times New Roman" w:cs="Times New Roman"/>
          <w:sz w:val="28"/>
          <w:szCs w:val="28"/>
        </w:rPr>
        <w:t>т</w:t>
      </w:r>
      <w:r>
        <w:rPr>
          <w:rFonts w:ascii="Times New Roman" w:hAnsi="Times New Roman" w:cs="Times New Roman"/>
          <w:sz w:val="28"/>
          <w:szCs w:val="28"/>
        </w:rPr>
        <w:t xml:space="preserve"> </w:t>
      </w:r>
      <w:r w:rsidR="00F27827">
        <w:rPr>
          <w:rFonts w:ascii="Times New Roman" w:hAnsi="Times New Roman" w:cs="Times New Roman"/>
          <w:sz w:val="28"/>
          <w:szCs w:val="28"/>
        </w:rPr>
        <w:t>30</w:t>
      </w:r>
      <w:r w:rsidR="00DF11C4">
        <w:rPr>
          <w:rFonts w:ascii="Times New Roman" w:hAnsi="Times New Roman" w:cs="Times New Roman"/>
          <w:sz w:val="28"/>
          <w:szCs w:val="28"/>
        </w:rPr>
        <w:t>.0</w:t>
      </w:r>
      <w:r w:rsidR="00F27827">
        <w:rPr>
          <w:rFonts w:ascii="Times New Roman" w:hAnsi="Times New Roman" w:cs="Times New Roman"/>
          <w:sz w:val="28"/>
          <w:szCs w:val="28"/>
        </w:rPr>
        <w:t>6</w:t>
      </w:r>
      <w:r w:rsidR="00DF11C4">
        <w:rPr>
          <w:rFonts w:ascii="Times New Roman" w:hAnsi="Times New Roman" w:cs="Times New Roman"/>
          <w:sz w:val="28"/>
          <w:szCs w:val="28"/>
        </w:rPr>
        <w:t>.</w:t>
      </w:r>
      <w:r w:rsidR="00E617E3" w:rsidRPr="005D3DD3">
        <w:rPr>
          <w:rFonts w:ascii="Times New Roman" w:hAnsi="Times New Roman" w:cs="Times New Roman"/>
          <w:sz w:val="28"/>
          <w:szCs w:val="28"/>
        </w:rPr>
        <w:t>20</w:t>
      </w:r>
      <w:r w:rsidR="0046278A">
        <w:rPr>
          <w:rFonts w:ascii="Times New Roman" w:hAnsi="Times New Roman" w:cs="Times New Roman"/>
          <w:sz w:val="28"/>
          <w:szCs w:val="28"/>
        </w:rPr>
        <w:t>21</w:t>
      </w:r>
      <w:r w:rsidR="00E617E3">
        <w:rPr>
          <w:rFonts w:ascii="Times New Roman" w:hAnsi="Times New Roman" w:cs="Times New Roman"/>
          <w:sz w:val="28"/>
          <w:szCs w:val="28"/>
        </w:rPr>
        <w:t xml:space="preserve"> </w:t>
      </w:r>
      <w:r w:rsidR="00E617E3" w:rsidRPr="005D3DD3">
        <w:rPr>
          <w:rFonts w:ascii="Times New Roman" w:hAnsi="Times New Roman" w:cs="Times New Roman"/>
          <w:sz w:val="28"/>
          <w:szCs w:val="28"/>
        </w:rPr>
        <w:t xml:space="preserve">   №</w:t>
      </w:r>
      <w:r w:rsidR="00E617E3">
        <w:rPr>
          <w:rFonts w:ascii="Times New Roman" w:hAnsi="Times New Roman" w:cs="Times New Roman"/>
          <w:sz w:val="28"/>
          <w:szCs w:val="28"/>
        </w:rPr>
        <w:t xml:space="preserve"> </w:t>
      </w:r>
      <w:r w:rsidR="00F27827">
        <w:rPr>
          <w:rFonts w:ascii="Times New Roman" w:hAnsi="Times New Roman" w:cs="Times New Roman"/>
          <w:sz w:val="28"/>
          <w:szCs w:val="28"/>
        </w:rPr>
        <w:t>456</w:t>
      </w:r>
    </w:p>
    <w:p w:rsidR="00E617E3" w:rsidRDefault="00E617E3" w:rsidP="00CF4661">
      <w:pPr>
        <w:spacing w:after="0" w:line="240" w:lineRule="auto"/>
        <w:rPr>
          <w:rFonts w:ascii="Times New Roman" w:hAnsi="Times New Roman" w:cs="Times New Roman"/>
          <w:sz w:val="28"/>
          <w:szCs w:val="28"/>
        </w:rPr>
      </w:pPr>
      <w:r w:rsidRPr="005D3DD3">
        <w:rPr>
          <w:rFonts w:ascii="Times New Roman" w:hAnsi="Times New Roman" w:cs="Times New Roman"/>
          <w:sz w:val="28"/>
          <w:szCs w:val="28"/>
        </w:rPr>
        <w:t xml:space="preserve">            г. Севск</w:t>
      </w:r>
    </w:p>
    <w:p w:rsidR="00CF4661" w:rsidRDefault="00CF4661" w:rsidP="00CF4661">
      <w:pPr>
        <w:spacing w:after="0" w:line="240" w:lineRule="auto"/>
        <w:rPr>
          <w:rFonts w:ascii="Times New Roman" w:hAnsi="Times New Roman" w:cs="Times New Roman"/>
          <w:sz w:val="28"/>
          <w:szCs w:val="28"/>
        </w:rPr>
      </w:pPr>
    </w:p>
    <w:tbl>
      <w:tblPr>
        <w:tblW w:w="2576" w:type="pct"/>
        <w:tblCellSpacing w:w="0" w:type="dxa"/>
        <w:tblCellMar>
          <w:left w:w="0" w:type="dxa"/>
          <w:right w:w="0" w:type="dxa"/>
        </w:tblCellMar>
        <w:tblLook w:val="04A0" w:firstRow="1" w:lastRow="0" w:firstColumn="1" w:lastColumn="0" w:noHBand="0" w:noVBand="1"/>
      </w:tblPr>
      <w:tblGrid>
        <w:gridCol w:w="4820"/>
      </w:tblGrid>
      <w:tr w:rsidR="00E617E3" w:rsidRPr="00E617E3" w:rsidTr="00422B7F">
        <w:trPr>
          <w:tblCellSpacing w:w="0" w:type="dxa"/>
        </w:trPr>
        <w:tc>
          <w:tcPr>
            <w:tcW w:w="5000" w:type="pct"/>
            <w:vAlign w:val="center"/>
            <w:hideMark/>
          </w:tcPr>
          <w:p w:rsidR="00E617E3" w:rsidRPr="00E617E3" w:rsidRDefault="00E617E3" w:rsidP="006206C6">
            <w:pPr>
              <w:spacing w:after="0" w:line="240" w:lineRule="auto"/>
              <w:rPr>
                <w:rFonts w:ascii="Times New Roman" w:eastAsia="Times New Roman" w:hAnsi="Times New Roman" w:cs="Times New Roman"/>
                <w:color w:val="203463"/>
                <w:sz w:val="28"/>
                <w:szCs w:val="28"/>
                <w:lang w:eastAsia="ru-RU"/>
              </w:rPr>
            </w:pPr>
            <w:r w:rsidRPr="00E617E3">
              <w:rPr>
                <w:rFonts w:ascii="Times New Roman" w:eastAsia="Times New Roman" w:hAnsi="Times New Roman" w:cs="Times New Roman"/>
                <w:color w:val="203463"/>
                <w:sz w:val="28"/>
                <w:szCs w:val="28"/>
                <w:lang w:eastAsia="ru-RU"/>
              </w:rPr>
              <w:t xml:space="preserve">О </w:t>
            </w:r>
            <w:r>
              <w:rPr>
                <w:rFonts w:ascii="Times New Roman" w:eastAsia="Times New Roman" w:hAnsi="Times New Roman" w:cs="Times New Roman"/>
                <w:color w:val="203463"/>
                <w:sz w:val="28"/>
                <w:szCs w:val="28"/>
                <w:lang w:eastAsia="ru-RU"/>
              </w:rPr>
              <w:t>мерах по обеспечению исполнения бюджета</w:t>
            </w:r>
            <w:r w:rsidR="00422B7F">
              <w:rPr>
                <w:rFonts w:ascii="Times New Roman" w:eastAsia="Times New Roman" w:hAnsi="Times New Roman" w:cs="Times New Roman"/>
                <w:color w:val="203463"/>
                <w:sz w:val="28"/>
                <w:szCs w:val="28"/>
                <w:lang w:eastAsia="ru-RU"/>
              </w:rPr>
              <w:t xml:space="preserve"> </w:t>
            </w:r>
            <w:proofErr w:type="spellStart"/>
            <w:r w:rsidR="00422B7F">
              <w:rPr>
                <w:rFonts w:ascii="Times New Roman" w:eastAsia="Times New Roman" w:hAnsi="Times New Roman" w:cs="Times New Roman"/>
                <w:color w:val="203463"/>
                <w:sz w:val="28"/>
                <w:szCs w:val="28"/>
                <w:lang w:eastAsia="ru-RU"/>
              </w:rPr>
              <w:t>Севск</w:t>
            </w:r>
            <w:r w:rsidR="0046278A">
              <w:rPr>
                <w:rFonts w:ascii="Times New Roman" w:eastAsia="Times New Roman" w:hAnsi="Times New Roman" w:cs="Times New Roman"/>
                <w:color w:val="203463"/>
                <w:sz w:val="28"/>
                <w:szCs w:val="28"/>
                <w:lang w:eastAsia="ru-RU"/>
              </w:rPr>
              <w:t>ого</w:t>
            </w:r>
            <w:proofErr w:type="spellEnd"/>
            <w:r w:rsidR="00422B7F">
              <w:rPr>
                <w:rFonts w:ascii="Times New Roman" w:eastAsia="Times New Roman" w:hAnsi="Times New Roman" w:cs="Times New Roman"/>
                <w:color w:val="203463"/>
                <w:sz w:val="28"/>
                <w:szCs w:val="28"/>
                <w:lang w:eastAsia="ru-RU"/>
              </w:rPr>
              <w:t xml:space="preserve"> </w:t>
            </w:r>
            <w:r>
              <w:rPr>
                <w:rFonts w:ascii="Times New Roman" w:eastAsia="Times New Roman" w:hAnsi="Times New Roman" w:cs="Times New Roman"/>
                <w:color w:val="203463"/>
                <w:sz w:val="28"/>
                <w:szCs w:val="28"/>
                <w:lang w:eastAsia="ru-RU"/>
              </w:rPr>
              <w:t>муниципальн</w:t>
            </w:r>
            <w:r w:rsidR="0046278A">
              <w:rPr>
                <w:rFonts w:ascii="Times New Roman" w:eastAsia="Times New Roman" w:hAnsi="Times New Roman" w:cs="Times New Roman"/>
                <w:color w:val="203463"/>
                <w:sz w:val="28"/>
                <w:szCs w:val="28"/>
                <w:lang w:eastAsia="ru-RU"/>
              </w:rPr>
              <w:t>ого</w:t>
            </w:r>
            <w:r>
              <w:rPr>
                <w:rFonts w:ascii="Times New Roman" w:eastAsia="Times New Roman" w:hAnsi="Times New Roman" w:cs="Times New Roman"/>
                <w:color w:val="203463"/>
                <w:sz w:val="28"/>
                <w:szCs w:val="28"/>
                <w:lang w:eastAsia="ru-RU"/>
              </w:rPr>
              <w:t xml:space="preserve"> район</w:t>
            </w:r>
            <w:r w:rsidR="0046278A">
              <w:rPr>
                <w:rFonts w:ascii="Times New Roman" w:eastAsia="Times New Roman" w:hAnsi="Times New Roman" w:cs="Times New Roman"/>
                <w:color w:val="203463"/>
                <w:sz w:val="28"/>
                <w:szCs w:val="28"/>
                <w:lang w:eastAsia="ru-RU"/>
              </w:rPr>
              <w:t>а</w:t>
            </w:r>
            <w:r w:rsidR="00EE39FD">
              <w:rPr>
                <w:rFonts w:ascii="Times New Roman" w:eastAsia="Times New Roman" w:hAnsi="Times New Roman" w:cs="Times New Roman"/>
                <w:color w:val="203463"/>
                <w:sz w:val="28"/>
                <w:szCs w:val="28"/>
                <w:lang w:eastAsia="ru-RU"/>
              </w:rPr>
              <w:t xml:space="preserve"> Брянской области</w:t>
            </w:r>
          </w:p>
        </w:tc>
      </w:tr>
    </w:tbl>
    <w:p w:rsidR="00E617E3" w:rsidRPr="00E617E3" w:rsidRDefault="00E617E3" w:rsidP="00E617E3">
      <w:pPr>
        <w:spacing w:after="0" w:line="240" w:lineRule="auto"/>
        <w:jc w:val="both"/>
        <w:rPr>
          <w:rFonts w:ascii="Times New Roman" w:eastAsia="Times New Roman" w:hAnsi="Times New Roman" w:cs="Times New Roman"/>
          <w:color w:val="203463"/>
          <w:sz w:val="28"/>
          <w:szCs w:val="28"/>
          <w:lang w:eastAsia="ru-RU"/>
        </w:rPr>
      </w:pPr>
    </w:p>
    <w:p w:rsidR="00CF4661" w:rsidRDefault="00CF4661" w:rsidP="00D10E6E">
      <w:pPr>
        <w:spacing w:before="100" w:beforeAutospacing="1" w:after="100" w:afterAutospacing="1" w:line="240" w:lineRule="auto"/>
        <w:ind w:firstLine="708"/>
        <w:jc w:val="both"/>
        <w:rPr>
          <w:rFonts w:ascii="Times New Roman" w:eastAsia="Times New Roman" w:hAnsi="Times New Roman" w:cs="Times New Roman"/>
          <w:color w:val="203463"/>
          <w:sz w:val="28"/>
          <w:szCs w:val="28"/>
          <w:lang w:eastAsia="ru-RU"/>
        </w:rPr>
      </w:pPr>
      <w:r>
        <w:rPr>
          <w:rFonts w:ascii="Times New Roman" w:eastAsia="Times New Roman" w:hAnsi="Times New Roman" w:cs="Times New Roman"/>
          <w:color w:val="203463"/>
          <w:sz w:val="28"/>
          <w:szCs w:val="28"/>
          <w:lang w:eastAsia="ru-RU"/>
        </w:rPr>
        <w:t xml:space="preserve">В соответствии с решением сессии </w:t>
      </w:r>
      <w:proofErr w:type="spellStart"/>
      <w:r w:rsidR="00F27827">
        <w:rPr>
          <w:rFonts w:ascii="Times New Roman" w:eastAsia="Times New Roman" w:hAnsi="Times New Roman" w:cs="Times New Roman"/>
          <w:color w:val="203463"/>
          <w:sz w:val="28"/>
          <w:szCs w:val="28"/>
          <w:lang w:eastAsia="ru-RU"/>
        </w:rPr>
        <w:t>Севского</w:t>
      </w:r>
      <w:proofErr w:type="spellEnd"/>
      <w:r w:rsidR="00F27827">
        <w:rPr>
          <w:rFonts w:ascii="Times New Roman" w:eastAsia="Times New Roman" w:hAnsi="Times New Roman" w:cs="Times New Roman"/>
          <w:color w:val="203463"/>
          <w:sz w:val="28"/>
          <w:szCs w:val="28"/>
          <w:lang w:eastAsia="ru-RU"/>
        </w:rPr>
        <w:t xml:space="preserve"> </w:t>
      </w:r>
      <w:r>
        <w:rPr>
          <w:rFonts w:ascii="Times New Roman" w:eastAsia="Times New Roman" w:hAnsi="Times New Roman" w:cs="Times New Roman"/>
          <w:color w:val="203463"/>
          <w:sz w:val="28"/>
          <w:szCs w:val="28"/>
          <w:lang w:eastAsia="ru-RU"/>
        </w:rPr>
        <w:t xml:space="preserve">районного Совета народных депутатов от </w:t>
      </w:r>
      <w:r w:rsidR="00A51D95">
        <w:rPr>
          <w:rFonts w:ascii="Times New Roman" w:eastAsia="Times New Roman" w:hAnsi="Times New Roman" w:cs="Times New Roman"/>
          <w:color w:val="203463"/>
          <w:sz w:val="28"/>
          <w:szCs w:val="28"/>
          <w:lang w:eastAsia="ru-RU"/>
        </w:rPr>
        <w:t>14</w:t>
      </w:r>
      <w:r>
        <w:rPr>
          <w:rFonts w:ascii="Times New Roman" w:eastAsia="Times New Roman" w:hAnsi="Times New Roman" w:cs="Times New Roman"/>
          <w:color w:val="203463"/>
          <w:sz w:val="28"/>
          <w:szCs w:val="28"/>
          <w:lang w:eastAsia="ru-RU"/>
        </w:rPr>
        <w:t>.12.20</w:t>
      </w:r>
      <w:r w:rsidR="00A51D95">
        <w:rPr>
          <w:rFonts w:ascii="Times New Roman" w:eastAsia="Times New Roman" w:hAnsi="Times New Roman" w:cs="Times New Roman"/>
          <w:color w:val="203463"/>
          <w:sz w:val="28"/>
          <w:szCs w:val="28"/>
          <w:lang w:eastAsia="ru-RU"/>
        </w:rPr>
        <w:t>20</w:t>
      </w:r>
      <w:r>
        <w:rPr>
          <w:rFonts w:ascii="Times New Roman" w:eastAsia="Times New Roman" w:hAnsi="Times New Roman" w:cs="Times New Roman"/>
          <w:color w:val="203463"/>
          <w:sz w:val="28"/>
          <w:szCs w:val="28"/>
          <w:lang w:eastAsia="ru-RU"/>
        </w:rPr>
        <w:t xml:space="preserve"> </w:t>
      </w:r>
      <w:proofErr w:type="gramStart"/>
      <w:r>
        <w:rPr>
          <w:rFonts w:ascii="Times New Roman" w:eastAsia="Times New Roman" w:hAnsi="Times New Roman" w:cs="Times New Roman"/>
          <w:color w:val="203463"/>
          <w:sz w:val="28"/>
          <w:szCs w:val="28"/>
          <w:lang w:eastAsia="ru-RU"/>
        </w:rPr>
        <w:t>года  №</w:t>
      </w:r>
      <w:proofErr w:type="gramEnd"/>
      <w:r w:rsidR="00A51D95">
        <w:rPr>
          <w:rFonts w:ascii="Times New Roman" w:eastAsia="Times New Roman" w:hAnsi="Times New Roman" w:cs="Times New Roman"/>
          <w:color w:val="203463"/>
          <w:sz w:val="28"/>
          <w:szCs w:val="28"/>
          <w:lang w:eastAsia="ru-RU"/>
        </w:rPr>
        <w:t>132</w:t>
      </w:r>
      <w:r>
        <w:rPr>
          <w:rFonts w:ascii="Times New Roman" w:eastAsia="Times New Roman" w:hAnsi="Times New Roman" w:cs="Times New Roman"/>
          <w:color w:val="203463"/>
          <w:sz w:val="28"/>
          <w:szCs w:val="28"/>
          <w:lang w:eastAsia="ru-RU"/>
        </w:rPr>
        <w:t xml:space="preserve"> «О</w:t>
      </w:r>
      <w:r w:rsidRPr="00CF4661">
        <w:rPr>
          <w:rFonts w:ascii="Times New Roman" w:hAnsi="Times New Roman" w:cs="Times New Roman"/>
          <w:color w:val="203463"/>
          <w:sz w:val="28"/>
          <w:szCs w:val="28"/>
        </w:rPr>
        <w:t xml:space="preserve"> </w:t>
      </w:r>
      <w:r w:rsidRPr="00E617E3">
        <w:rPr>
          <w:rFonts w:ascii="Times New Roman" w:hAnsi="Times New Roman" w:cs="Times New Roman"/>
          <w:color w:val="203463"/>
          <w:sz w:val="28"/>
          <w:szCs w:val="28"/>
        </w:rPr>
        <w:t>бюджет</w:t>
      </w:r>
      <w:r>
        <w:rPr>
          <w:rFonts w:ascii="Times New Roman" w:hAnsi="Times New Roman" w:cs="Times New Roman"/>
          <w:color w:val="203463"/>
          <w:sz w:val="28"/>
          <w:szCs w:val="28"/>
        </w:rPr>
        <w:t xml:space="preserve">е </w:t>
      </w:r>
      <w:proofErr w:type="spellStart"/>
      <w:r>
        <w:rPr>
          <w:rFonts w:ascii="Times New Roman" w:hAnsi="Times New Roman" w:cs="Times New Roman"/>
          <w:color w:val="203463"/>
          <w:sz w:val="28"/>
          <w:szCs w:val="28"/>
        </w:rPr>
        <w:t>Севск</w:t>
      </w:r>
      <w:r w:rsidR="0046278A">
        <w:rPr>
          <w:rFonts w:ascii="Times New Roman" w:hAnsi="Times New Roman" w:cs="Times New Roman"/>
          <w:color w:val="203463"/>
          <w:sz w:val="28"/>
          <w:szCs w:val="28"/>
        </w:rPr>
        <w:t>ого</w:t>
      </w:r>
      <w:proofErr w:type="spellEnd"/>
      <w:r>
        <w:rPr>
          <w:rFonts w:ascii="Times New Roman" w:hAnsi="Times New Roman" w:cs="Times New Roman"/>
          <w:color w:val="203463"/>
          <w:sz w:val="28"/>
          <w:szCs w:val="28"/>
        </w:rPr>
        <w:t xml:space="preserve"> муниципальн</w:t>
      </w:r>
      <w:r w:rsidR="0046278A">
        <w:rPr>
          <w:rFonts w:ascii="Times New Roman" w:hAnsi="Times New Roman" w:cs="Times New Roman"/>
          <w:color w:val="203463"/>
          <w:sz w:val="28"/>
          <w:szCs w:val="28"/>
        </w:rPr>
        <w:t>ого</w:t>
      </w:r>
      <w:r>
        <w:rPr>
          <w:rFonts w:ascii="Times New Roman" w:hAnsi="Times New Roman" w:cs="Times New Roman"/>
          <w:color w:val="203463"/>
          <w:sz w:val="28"/>
          <w:szCs w:val="28"/>
        </w:rPr>
        <w:t xml:space="preserve"> район</w:t>
      </w:r>
      <w:r w:rsidR="0046278A">
        <w:rPr>
          <w:rFonts w:ascii="Times New Roman" w:hAnsi="Times New Roman" w:cs="Times New Roman"/>
          <w:color w:val="203463"/>
          <w:sz w:val="28"/>
          <w:szCs w:val="28"/>
        </w:rPr>
        <w:t>а</w:t>
      </w:r>
      <w:r>
        <w:rPr>
          <w:rFonts w:ascii="Times New Roman" w:hAnsi="Times New Roman" w:cs="Times New Roman"/>
          <w:color w:val="203463"/>
          <w:sz w:val="28"/>
          <w:szCs w:val="28"/>
        </w:rPr>
        <w:t xml:space="preserve"> </w:t>
      </w:r>
      <w:r w:rsidR="00EE39FD">
        <w:rPr>
          <w:rFonts w:ascii="Times New Roman" w:eastAsia="Times New Roman" w:hAnsi="Times New Roman" w:cs="Times New Roman"/>
          <w:color w:val="203463"/>
          <w:sz w:val="28"/>
          <w:szCs w:val="28"/>
          <w:lang w:eastAsia="ru-RU"/>
        </w:rPr>
        <w:t>Брянской области</w:t>
      </w:r>
      <w:r w:rsidR="00EE39FD" w:rsidRPr="00E617E3">
        <w:rPr>
          <w:rFonts w:ascii="Times New Roman" w:hAnsi="Times New Roman" w:cs="Times New Roman"/>
          <w:color w:val="203463"/>
          <w:sz w:val="28"/>
          <w:szCs w:val="28"/>
        </w:rPr>
        <w:t xml:space="preserve"> </w:t>
      </w:r>
      <w:r w:rsidRPr="00E617E3">
        <w:rPr>
          <w:rFonts w:ascii="Times New Roman" w:hAnsi="Times New Roman" w:cs="Times New Roman"/>
          <w:color w:val="203463"/>
          <w:sz w:val="28"/>
          <w:szCs w:val="28"/>
        </w:rPr>
        <w:t>на 20</w:t>
      </w:r>
      <w:r w:rsidR="0046278A">
        <w:rPr>
          <w:rFonts w:ascii="Times New Roman" w:hAnsi="Times New Roman" w:cs="Times New Roman"/>
          <w:color w:val="203463"/>
          <w:sz w:val="28"/>
          <w:szCs w:val="28"/>
        </w:rPr>
        <w:t>21</w:t>
      </w:r>
      <w:r w:rsidRPr="00E617E3">
        <w:rPr>
          <w:rFonts w:ascii="Times New Roman" w:hAnsi="Times New Roman" w:cs="Times New Roman"/>
          <w:color w:val="203463"/>
          <w:sz w:val="28"/>
          <w:szCs w:val="28"/>
        </w:rPr>
        <w:t xml:space="preserve"> год и на плановый период 20</w:t>
      </w:r>
      <w:r w:rsidR="0046278A">
        <w:rPr>
          <w:rFonts w:ascii="Times New Roman" w:hAnsi="Times New Roman" w:cs="Times New Roman"/>
          <w:color w:val="203463"/>
          <w:sz w:val="28"/>
          <w:szCs w:val="28"/>
        </w:rPr>
        <w:t>22</w:t>
      </w:r>
      <w:r w:rsidRPr="00E617E3">
        <w:rPr>
          <w:rFonts w:ascii="Times New Roman" w:hAnsi="Times New Roman" w:cs="Times New Roman"/>
          <w:color w:val="203463"/>
          <w:sz w:val="28"/>
          <w:szCs w:val="28"/>
        </w:rPr>
        <w:t xml:space="preserve"> и 202</w:t>
      </w:r>
      <w:r w:rsidR="0046278A">
        <w:rPr>
          <w:rFonts w:ascii="Times New Roman" w:hAnsi="Times New Roman" w:cs="Times New Roman"/>
          <w:color w:val="203463"/>
          <w:sz w:val="28"/>
          <w:szCs w:val="28"/>
        </w:rPr>
        <w:t>3</w:t>
      </w:r>
      <w:r w:rsidRPr="00E617E3">
        <w:rPr>
          <w:rFonts w:ascii="Times New Roman" w:hAnsi="Times New Roman" w:cs="Times New Roman"/>
          <w:color w:val="203463"/>
          <w:sz w:val="28"/>
          <w:szCs w:val="28"/>
        </w:rPr>
        <w:t xml:space="preserve"> годов</w:t>
      </w:r>
      <w:r>
        <w:rPr>
          <w:rFonts w:ascii="Times New Roman" w:hAnsi="Times New Roman" w:cs="Times New Roman"/>
          <w:color w:val="203463"/>
          <w:sz w:val="28"/>
          <w:szCs w:val="28"/>
        </w:rPr>
        <w:t>»</w:t>
      </w:r>
    </w:p>
    <w:p w:rsidR="00E617E3" w:rsidRPr="00E617E3" w:rsidRDefault="00E617E3" w:rsidP="00E617E3">
      <w:pPr>
        <w:spacing w:before="100" w:beforeAutospacing="1" w:after="100" w:afterAutospacing="1" w:line="240" w:lineRule="auto"/>
        <w:jc w:val="both"/>
        <w:rPr>
          <w:rFonts w:ascii="Times New Roman" w:eastAsia="Times New Roman" w:hAnsi="Times New Roman" w:cs="Times New Roman"/>
          <w:color w:val="203463"/>
          <w:sz w:val="28"/>
          <w:szCs w:val="28"/>
          <w:lang w:eastAsia="ru-RU"/>
        </w:rPr>
      </w:pPr>
      <w:r w:rsidRPr="00E617E3">
        <w:rPr>
          <w:rFonts w:ascii="Times New Roman" w:eastAsia="Times New Roman" w:hAnsi="Times New Roman" w:cs="Times New Roman"/>
          <w:color w:val="203463"/>
          <w:sz w:val="28"/>
          <w:szCs w:val="28"/>
          <w:lang w:eastAsia="ru-RU"/>
        </w:rPr>
        <w:t>ПОСТАНОВЛЯ</w:t>
      </w:r>
      <w:r w:rsidR="00CF4661">
        <w:rPr>
          <w:rFonts w:ascii="Times New Roman" w:eastAsia="Times New Roman" w:hAnsi="Times New Roman" w:cs="Times New Roman"/>
          <w:color w:val="203463"/>
          <w:sz w:val="28"/>
          <w:szCs w:val="28"/>
          <w:lang w:eastAsia="ru-RU"/>
        </w:rPr>
        <w:t>Ю:</w:t>
      </w:r>
    </w:p>
    <w:p w:rsidR="00EE39FD" w:rsidRDefault="00E617E3" w:rsidP="00EE39FD">
      <w:pPr>
        <w:pStyle w:val="ConsPlusNormal"/>
        <w:spacing w:before="220"/>
        <w:ind w:firstLine="540"/>
        <w:jc w:val="both"/>
        <w:rPr>
          <w:rFonts w:ascii="Times New Roman" w:hAnsi="Times New Roman" w:cs="Times New Roman"/>
          <w:sz w:val="28"/>
          <w:szCs w:val="28"/>
        </w:rPr>
      </w:pPr>
      <w:r w:rsidRPr="00E617E3">
        <w:rPr>
          <w:rFonts w:ascii="Times New Roman" w:hAnsi="Times New Roman" w:cs="Times New Roman"/>
          <w:color w:val="203463"/>
          <w:sz w:val="28"/>
          <w:szCs w:val="28"/>
        </w:rPr>
        <w:t>1. Утвердить прилагаемое Положение о мерах по обеспечению исполнения бюджета</w:t>
      </w:r>
      <w:r w:rsidR="00EE39FD" w:rsidRPr="00EE39FD">
        <w:rPr>
          <w:rFonts w:ascii="Times New Roman" w:hAnsi="Times New Roman" w:cs="Times New Roman"/>
          <w:color w:val="203463"/>
          <w:sz w:val="28"/>
          <w:szCs w:val="28"/>
        </w:rPr>
        <w:t xml:space="preserve"> </w:t>
      </w:r>
      <w:proofErr w:type="spellStart"/>
      <w:r w:rsidR="00EE39FD">
        <w:rPr>
          <w:rFonts w:ascii="Times New Roman" w:hAnsi="Times New Roman" w:cs="Times New Roman"/>
          <w:color w:val="203463"/>
          <w:sz w:val="28"/>
          <w:szCs w:val="28"/>
        </w:rPr>
        <w:t>Севского</w:t>
      </w:r>
      <w:proofErr w:type="spellEnd"/>
      <w:r w:rsidR="00EE39FD">
        <w:rPr>
          <w:rFonts w:ascii="Times New Roman" w:hAnsi="Times New Roman" w:cs="Times New Roman"/>
          <w:color w:val="203463"/>
          <w:sz w:val="28"/>
          <w:szCs w:val="28"/>
        </w:rPr>
        <w:t xml:space="preserve"> муниципального района Брянской области</w:t>
      </w:r>
      <w:r w:rsidRPr="00E617E3">
        <w:rPr>
          <w:rFonts w:ascii="Times New Roman" w:hAnsi="Times New Roman" w:cs="Times New Roman"/>
          <w:color w:val="203463"/>
          <w:sz w:val="28"/>
          <w:szCs w:val="28"/>
        </w:rPr>
        <w:t>.</w:t>
      </w:r>
      <w:r w:rsidRPr="00E617E3">
        <w:rPr>
          <w:rFonts w:ascii="Times New Roman" w:hAnsi="Times New Roman" w:cs="Times New Roman"/>
          <w:color w:val="203463"/>
          <w:sz w:val="28"/>
          <w:szCs w:val="28"/>
        </w:rPr>
        <w:br/>
      </w:r>
      <w:r>
        <w:rPr>
          <w:rFonts w:ascii="Times New Roman" w:hAnsi="Times New Roman" w:cs="Times New Roman"/>
          <w:color w:val="203463"/>
          <w:sz w:val="28"/>
          <w:szCs w:val="28"/>
        </w:rPr>
        <w:t xml:space="preserve">       </w:t>
      </w:r>
      <w:r w:rsidRPr="00E617E3">
        <w:rPr>
          <w:rFonts w:ascii="Times New Roman" w:hAnsi="Times New Roman" w:cs="Times New Roman"/>
          <w:color w:val="203463"/>
          <w:sz w:val="28"/>
          <w:szCs w:val="28"/>
        </w:rPr>
        <w:t>2. Настоящее постановление подлежит применению при исполнении бюджета</w:t>
      </w:r>
      <w:r>
        <w:rPr>
          <w:rFonts w:ascii="Times New Roman" w:hAnsi="Times New Roman" w:cs="Times New Roman"/>
          <w:color w:val="203463"/>
          <w:sz w:val="28"/>
          <w:szCs w:val="28"/>
        </w:rPr>
        <w:t xml:space="preserve"> муниципального района</w:t>
      </w:r>
      <w:r w:rsidRPr="00E617E3">
        <w:rPr>
          <w:rFonts w:ascii="Times New Roman" w:hAnsi="Times New Roman" w:cs="Times New Roman"/>
          <w:color w:val="203463"/>
          <w:sz w:val="28"/>
          <w:szCs w:val="28"/>
        </w:rPr>
        <w:t xml:space="preserve">, начиная с бюджета </w:t>
      </w:r>
      <w:r>
        <w:rPr>
          <w:rFonts w:ascii="Times New Roman" w:hAnsi="Times New Roman" w:cs="Times New Roman"/>
          <w:color w:val="203463"/>
          <w:sz w:val="28"/>
          <w:szCs w:val="28"/>
        </w:rPr>
        <w:t xml:space="preserve">муниципального района </w:t>
      </w:r>
      <w:r w:rsidRPr="00E617E3">
        <w:rPr>
          <w:rFonts w:ascii="Times New Roman" w:hAnsi="Times New Roman" w:cs="Times New Roman"/>
          <w:color w:val="203463"/>
          <w:sz w:val="28"/>
          <w:szCs w:val="28"/>
        </w:rPr>
        <w:t>на 20</w:t>
      </w:r>
      <w:r w:rsidR="0046278A">
        <w:rPr>
          <w:rFonts w:ascii="Times New Roman" w:hAnsi="Times New Roman" w:cs="Times New Roman"/>
          <w:color w:val="203463"/>
          <w:sz w:val="28"/>
          <w:szCs w:val="28"/>
        </w:rPr>
        <w:t>21</w:t>
      </w:r>
      <w:r w:rsidRPr="00E617E3">
        <w:rPr>
          <w:rFonts w:ascii="Times New Roman" w:hAnsi="Times New Roman" w:cs="Times New Roman"/>
          <w:color w:val="203463"/>
          <w:sz w:val="28"/>
          <w:szCs w:val="28"/>
        </w:rPr>
        <w:t xml:space="preserve"> год и на плановый период 20</w:t>
      </w:r>
      <w:r w:rsidR="0046278A">
        <w:rPr>
          <w:rFonts w:ascii="Times New Roman" w:hAnsi="Times New Roman" w:cs="Times New Roman"/>
          <w:color w:val="203463"/>
          <w:sz w:val="28"/>
          <w:szCs w:val="28"/>
        </w:rPr>
        <w:t>22</w:t>
      </w:r>
      <w:r w:rsidRPr="00E617E3">
        <w:rPr>
          <w:rFonts w:ascii="Times New Roman" w:hAnsi="Times New Roman" w:cs="Times New Roman"/>
          <w:color w:val="203463"/>
          <w:sz w:val="28"/>
          <w:szCs w:val="28"/>
        </w:rPr>
        <w:t xml:space="preserve"> и 202</w:t>
      </w:r>
      <w:r w:rsidR="0046278A">
        <w:rPr>
          <w:rFonts w:ascii="Times New Roman" w:hAnsi="Times New Roman" w:cs="Times New Roman"/>
          <w:color w:val="203463"/>
          <w:sz w:val="28"/>
          <w:szCs w:val="28"/>
        </w:rPr>
        <w:t>3</w:t>
      </w:r>
      <w:r w:rsidRPr="00E617E3">
        <w:rPr>
          <w:rFonts w:ascii="Times New Roman" w:hAnsi="Times New Roman" w:cs="Times New Roman"/>
          <w:color w:val="203463"/>
          <w:sz w:val="28"/>
          <w:szCs w:val="28"/>
        </w:rPr>
        <w:t xml:space="preserve"> годов.</w:t>
      </w:r>
      <w:r w:rsidRPr="00E617E3">
        <w:rPr>
          <w:rFonts w:ascii="Times New Roman" w:hAnsi="Times New Roman" w:cs="Times New Roman"/>
          <w:color w:val="203463"/>
          <w:sz w:val="28"/>
          <w:szCs w:val="28"/>
        </w:rPr>
        <w:br/>
      </w:r>
      <w:r>
        <w:rPr>
          <w:rFonts w:ascii="Times New Roman" w:hAnsi="Times New Roman" w:cs="Times New Roman"/>
          <w:color w:val="203463"/>
          <w:sz w:val="28"/>
          <w:szCs w:val="28"/>
        </w:rPr>
        <w:t xml:space="preserve">       </w:t>
      </w:r>
      <w:r w:rsidRPr="00E617E3">
        <w:rPr>
          <w:rFonts w:ascii="Times New Roman" w:hAnsi="Times New Roman" w:cs="Times New Roman"/>
          <w:color w:val="203463"/>
          <w:sz w:val="28"/>
          <w:szCs w:val="28"/>
        </w:rPr>
        <w:t>3.</w:t>
      </w:r>
      <w:r w:rsidR="00EE39FD" w:rsidRPr="00EE39FD">
        <w:rPr>
          <w:rFonts w:ascii="Times New Roman" w:hAnsi="Times New Roman"/>
          <w:sz w:val="28"/>
          <w:szCs w:val="28"/>
        </w:rPr>
        <w:t xml:space="preserve"> </w:t>
      </w:r>
      <w:r w:rsidR="00EE39FD" w:rsidRPr="00F1692E">
        <w:rPr>
          <w:rFonts w:ascii="Times New Roman" w:hAnsi="Times New Roman" w:cs="Times New Roman"/>
          <w:sz w:val="28"/>
          <w:szCs w:val="28"/>
        </w:rPr>
        <w:t xml:space="preserve">Настоящее постановление </w:t>
      </w:r>
      <w:r w:rsidR="00EE39FD">
        <w:rPr>
          <w:rFonts w:ascii="Times New Roman" w:hAnsi="Times New Roman" w:cs="Times New Roman"/>
          <w:sz w:val="28"/>
          <w:szCs w:val="28"/>
        </w:rPr>
        <w:t>распространяет</w:t>
      </w:r>
      <w:r w:rsidR="00F27827">
        <w:rPr>
          <w:rFonts w:ascii="Times New Roman" w:hAnsi="Times New Roman" w:cs="Times New Roman"/>
          <w:sz w:val="28"/>
          <w:szCs w:val="28"/>
        </w:rPr>
        <w:t>ся</w:t>
      </w:r>
      <w:r w:rsidR="00EE39FD">
        <w:rPr>
          <w:rFonts w:ascii="Times New Roman" w:hAnsi="Times New Roman" w:cs="Times New Roman"/>
          <w:sz w:val="28"/>
          <w:szCs w:val="28"/>
        </w:rPr>
        <w:t xml:space="preserve"> на правоотношения возникшие </w:t>
      </w:r>
      <w:r w:rsidR="00EE39FD" w:rsidRPr="00F1692E">
        <w:rPr>
          <w:rFonts w:ascii="Times New Roman" w:hAnsi="Times New Roman" w:cs="Times New Roman"/>
          <w:sz w:val="28"/>
          <w:szCs w:val="28"/>
        </w:rPr>
        <w:t>с 1 января 202</w:t>
      </w:r>
      <w:r w:rsidR="00EE39FD">
        <w:rPr>
          <w:rFonts w:ascii="Times New Roman" w:hAnsi="Times New Roman" w:cs="Times New Roman"/>
          <w:sz w:val="28"/>
          <w:szCs w:val="28"/>
        </w:rPr>
        <w:t>1</w:t>
      </w:r>
      <w:r w:rsidR="00EE39FD" w:rsidRPr="00F1692E">
        <w:rPr>
          <w:rFonts w:ascii="Times New Roman" w:hAnsi="Times New Roman" w:cs="Times New Roman"/>
          <w:sz w:val="28"/>
          <w:szCs w:val="28"/>
        </w:rPr>
        <w:t xml:space="preserve"> года.</w:t>
      </w:r>
    </w:p>
    <w:p w:rsidR="00921A29" w:rsidRPr="00F1692E" w:rsidRDefault="00921A29" w:rsidP="00EE39F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 Постановление администрации </w:t>
      </w:r>
      <w:proofErr w:type="spellStart"/>
      <w:r>
        <w:rPr>
          <w:rFonts w:ascii="Times New Roman" w:hAnsi="Times New Roman" w:cs="Times New Roman"/>
          <w:sz w:val="28"/>
          <w:szCs w:val="28"/>
        </w:rPr>
        <w:t>Севского</w:t>
      </w:r>
      <w:proofErr w:type="spellEnd"/>
      <w:r>
        <w:rPr>
          <w:rFonts w:ascii="Times New Roman" w:hAnsi="Times New Roman" w:cs="Times New Roman"/>
          <w:sz w:val="28"/>
          <w:szCs w:val="28"/>
        </w:rPr>
        <w:t xml:space="preserve"> муниципального района от 01.02.2018г.№73 «</w:t>
      </w:r>
      <w:r w:rsidRPr="00E617E3">
        <w:rPr>
          <w:rFonts w:ascii="Times New Roman" w:hAnsi="Times New Roman" w:cs="Times New Roman"/>
          <w:color w:val="203463"/>
          <w:sz w:val="28"/>
          <w:szCs w:val="28"/>
        </w:rPr>
        <w:t xml:space="preserve">О </w:t>
      </w:r>
      <w:r>
        <w:rPr>
          <w:rFonts w:ascii="Times New Roman" w:hAnsi="Times New Roman" w:cs="Times New Roman"/>
          <w:color w:val="203463"/>
          <w:sz w:val="28"/>
          <w:szCs w:val="28"/>
        </w:rPr>
        <w:t xml:space="preserve">мерах по обеспечению исполнения бюджета муниципального </w:t>
      </w:r>
      <w:proofErr w:type="gramStart"/>
      <w:r>
        <w:rPr>
          <w:rFonts w:ascii="Times New Roman" w:hAnsi="Times New Roman" w:cs="Times New Roman"/>
          <w:color w:val="203463"/>
          <w:sz w:val="28"/>
          <w:szCs w:val="28"/>
        </w:rPr>
        <w:t>образования  «</w:t>
      </w:r>
      <w:proofErr w:type="spellStart"/>
      <w:proofErr w:type="gramEnd"/>
      <w:r>
        <w:rPr>
          <w:rFonts w:ascii="Times New Roman" w:hAnsi="Times New Roman" w:cs="Times New Roman"/>
          <w:color w:val="203463"/>
          <w:sz w:val="28"/>
          <w:szCs w:val="28"/>
        </w:rPr>
        <w:t>Севский</w:t>
      </w:r>
      <w:proofErr w:type="spellEnd"/>
      <w:r>
        <w:rPr>
          <w:rFonts w:ascii="Times New Roman" w:hAnsi="Times New Roman" w:cs="Times New Roman"/>
          <w:color w:val="203463"/>
          <w:sz w:val="28"/>
          <w:szCs w:val="28"/>
        </w:rPr>
        <w:t xml:space="preserve"> муниципальный район» признать утратившим силу.</w:t>
      </w:r>
    </w:p>
    <w:p w:rsidR="00E617E3" w:rsidRPr="00430FD7" w:rsidRDefault="00921A29" w:rsidP="00422B7F">
      <w:pPr>
        <w:pStyle w:val="ConsPlusNormal"/>
        <w:ind w:firstLine="567"/>
        <w:rPr>
          <w:rFonts w:ascii="Times New Roman" w:hAnsi="Times New Roman" w:cs="Times New Roman"/>
          <w:sz w:val="28"/>
          <w:szCs w:val="28"/>
        </w:rPr>
      </w:pPr>
      <w:r>
        <w:rPr>
          <w:rFonts w:ascii="Times New Roman" w:hAnsi="Times New Roman" w:cs="Times New Roman"/>
          <w:color w:val="203463"/>
          <w:sz w:val="28"/>
          <w:szCs w:val="28"/>
        </w:rPr>
        <w:t>5</w:t>
      </w:r>
      <w:r w:rsidR="00E617E3" w:rsidRPr="00E617E3">
        <w:rPr>
          <w:rFonts w:ascii="Times New Roman" w:hAnsi="Times New Roman" w:cs="Times New Roman"/>
          <w:color w:val="203463"/>
          <w:sz w:val="28"/>
          <w:szCs w:val="28"/>
        </w:rPr>
        <w:t xml:space="preserve">. </w:t>
      </w:r>
      <w:r w:rsidR="00E617E3" w:rsidRPr="00430FD7">
        <w:rPr>
          <w:rFonts w:ascii="Times New Roman" w:hAnsi="Times New Roman" w:cs="Times New Roman"/>
          <w:sz w:val="28"/>
          <w:szCs w:val="28"/>
        </w:rPr>
        <w:t xml:space="preserve">Опубликовать </w:t>
      </w:r>
      <w:r w:rsidR="00E617E3">
        <w:rPr>
          <w:rFonts w:ascii="Times New Roman" w:hAnsi="Times New Roman" w:cs="Times New Roman"/>
          <w:sz w:val="28"/>
          <w:szCs w:val="28"/>
        </w:rPr>
        <w:t xml:space="preserve">(обнародовать) </w:t>
      </w:r>
      <w:r w:rsidR="00E617E3" w:rsidRPr="00430FD7">
        <w:rPr>
          <w:rFonts w:ascii="Times New Roman" w:hAnsi="Times New Roman" w:cs="Times New Roman"/>
          <w:sz w:val="28"/>
          <w:szCs w:val="28"/>
        </w:rPr>
        <w:t xml:space="preserve">данное </w:t>
      </w:r>
      <w:r w:rsidR="00E617E3">
        <w:rPr>
          <w:rFonts w:ascii="Times New Roman" w:hAnsi="Times New Roman" w:cs="Times New Roman"/>
          <w:sz w:val="28"/>
          <w:szCs w:val="28"/>
        </w:rPr>
        <w:t>п</w:t>
      </w:r>
      <w:r w:rsidR="00E617E3" w:rsidRPr="00430FD7">
        <w:rPr>
          <w:rFonts w:ascii="Times New Roman" w:hAnsi="Times New Roman" w:cs="Times New Roman"/>
          <w:sz w:val="28"/>
          <w:szCs w:val="28"/>
        </w:rPr>
        <w:t xml:space="preserve">остановление на официальном сайте </w:t>
      </w:r>
      <w:r w:rsidR="00E617E3">
        <w:rPr>
          <w:rFonts w:ascii="Times New Roman" w:hAnsi="Times New Roman" w:cs="Times New Roman"/>
          <w:sz w:val="28"/>
          <w:szCs w:val="28"/>
        </w:rPr>
        <w:t xml:space="preserve">администрации </w:t>
      </w:r>
      <w:proofErr w:type="spellStart"/>
      <w:r w:rsidR="00E617E3">
        <w:rPr>
          <w:rFonts w:ascii="Times New Roman" w:hAnsi="Times New Roman" w:cs="Times New Roman"/>
          <w:sz w:val="28"/>
          <w:szCs w:val="28"/>
        </w:rPr>
        <w:t>Севского</w:t>
      </w:r>
      <w:proofErr w:type="spellEnd"/>
      <w:r w:rsidR="00E617E3">
        <w:rPr>
          <w:rFonts w:ascii="Times New Roman" w:hAnsi="Times New Roman" w:cs="Times New Roman"/>
          <w:sz w:val="28"/>
          <w:szCs w:val="28"/>
        </w:rPr>
        <w:t xml:space="preserve"> муниципального района </w:t>
      </w:r>
      <w:r w:rsidR="00E617E3" w:rsidRPr="00430FD7">
        <w:rPr>
          <w:rFonts w:ascii="Times New Roman" w:hAnsi="Times New Roman" w:cs="Times New Roman"/>
          <w:sz w:val="28"/>
          <w:szCs w:val="28"/>
        </w:rPr>
        <w:t xml:space="preserve">в </w:t>
      </w:r>
      <w:r w:rsidR="00CF4661">
        <w:rPr>
          <w:rFonts w:ascii="Times New Roman" w:hAnsi="Times New Roman" w:cs="Times New Roman"/>
          <w:sz w:val="28"/>
          <w:szCs w:val="28"/>
        </w:rPr>
        <w:t xml:space="preserve">информационно-телекоммуникационной </w:t>
      </w:r>
      <w:r w:rsidR="00E617E3" w:rsidRPr="00430FD7">
        <w:rPr>
          <w:rFonts w:ascii="Times New Roman" w:hAnsi="Times New Roman" w:cs="Times New Roman"/>
          <w:sz w:val="28"/>
          <w:szCs w:val="28"/>
        </w:rPr>
        <w:t xml:space="preserve">сети </w:t>
      </w:r>
      <w:r w:rsidR="00E617E3">
        <w:rPr>
          <w:rFonts w:ascii="Times New Roman" w:hAnsi="Times New Roman" w:cs="Times New Roman"/>
          <w:sz w:val="28"/>
          <w:szCs w:val="28"/>
        </w:rPr>
        <w:t>«</w:t>
      </w:r>
      <w:r w:rsidR="00E617E3" w:rsidRPr="00430FD7">
        <w:rPr>
          <w:rFonts w:ascii="Times New Roman" w:hAnsi="Times New Roman" w:cs="Times New Roman"/>
          <w:sz w:val="28"/>
          <w:szCs w:val="28"/>
        </w:rPr>
        <w:t>Интернет</w:t>
      </w:r>
      <w:r w:rsidR="00E617E3">
        <w:rPr>
          <w:rFonts w:ascii="Times New Roman" w:hAnsi="Times New Roman" w:cs="Times New Roman"/>
          <w:sz w:val="28"/>
          <w:szCs w:val="28"/>
        </w:rPr>
        <w:t>»</w:t>
      </w:r>
      <w:r w:rsidR="00E617E3" w:rsidRPr="00430FD7">
        <w:rPr>
          <w:rFonts w:ascii="Times New Roman" w:hAnsi="Times New Roman" w:cs="Times New Roman"/>
          <w:sz w:val="28"/>
          <w:szCs w:val="28"/>
        </w:rPr>
        <w:t>.</w:t>
      </w:r>
    </w:p>
    <w:p w:rsidR="00E617E3" w:rsidRPr="00E63243" w:rsidRDefault="00921A29" w:rsidP="00E617E3">
      <w:pPr>
        <w:pStyle w:val="ConsPlusNormal"/>
        <w:ind w:firstLine="540"/>
        <w:jc w:val="both"/>
        <w:rPr>
          <w:rFonts w:ascii="Times New Roman" w:hAnsi="Times New Roman" w:cs="Times New Roman"/>
          <w:sz w:val="28"/>
          <w:szCs w:val="28"/>
        </w:rPr>
      </w:pPr>
      <w:r>
        <w:rPr>
          <w:rFonts w:ascii="Times New Roman" w:hAnsi="Times New Roman" w:cs="Times New Roman"/>
          <w:color w:val="203463"/>
          <w:sz w:val="28"/>
          <w:szCs w:val="28"/>
        </w:rPr>
        <w:t>6</w:t>
      </w:r>
      <w:r w:rsidR="00E617E3" w:rsidRPr="00E617E3">
        <w:rPr>
          <w:rFonts w:ascii="Times New Roman" w:hAnsi="Times New Roman" w:cs="Times New Roman"/>
          <w:color w:val="203463"/>
          <w:sz w:val="28"/>
          <w:szCs w:val="28"/>
        </w:rPr>
        <w:t xml:space="preserve">. </w:t>
      </w:r>
      <w:r w:rsidR="00E617E3" w:rsidRPr="00E63243">
        <w:rPr>
          <w:rFonts w:ascii="Times New Roman" w:hAnsi="Times New Roman" w:cs="Times New Roman"/>
          <w:sz w:val="28"/>
          <w:szCs w:val="28"/>
        </w:rPr>
        <w:t xml:space="preserve">Контроль за исполнением </w:t>
      </w:r>
      <w:r w:rsidR="00E617E3">
        <w:rPr>
          <w:rFonts w:ascii="Times New Roman" w:hAnsi="Times New Roman" w:cs="Times New Roman"/>
          <w:sz w:val="28"/>
          <w:szCs w:val="28"/>
        </w:rPr>
        <w:t>п</w:t>
      </w:r>
      <w:r w:rsidR="00E617E3" w:rsidRPr="00E63243">
        <w:rPr>
          <w:rFonts w:ascii="Times New Roman" w:hAnsi="Times New Roman" w:cs="Times New Roman"/>
          <w:sz w:val="28"/>
          <w:szCs w:val="28"/>
        </w:rPr>
        <w:t xml:space="preserve">остановления возложить на заместителя </w:t>
      </w:r>
      <w:r w:rsidR="00E617E3">
        <w:rPr>
          <w:rFonts w:ascii="Times New Roman" w:hAnsi="Times New Roman" w:cs="Times New Roman"/>
          <w:sz w:val="28"/>
          <w:szCs w:val="28"/>
        </w:rPr>
        <w:t>главы администрации муниципального района</w:t>
      </w:r>
      <w:r w:rsidR="00F27827">
        <w:rPr>
          <w:rFonts w:ascii="Times New Roman" w:hAnsi="Times New Roman" w:cs="Times New Roman"/>
          <w:sz w:val="28"/>
          <w:szCs w:val="28"/>
        </w:rPr>
        <w:t xml:space="preserve"> - начальника финансового </w:t>
      </w:r>
      <w:proofErr w:type="gramStart"/>
      <w:r w:rsidR="00F27827">
        <w:rPr>
          <w:rFonts w:ascii="Times New Roman" w:hAnsi="Times New Roman" w:cs="Times New Roman"/>
          <w:sz w:val="28"/>
          <w:szCs w:val="28"/>
        </w:rPr>
        <w:t>управления</w:t>
      </w:r>
      <w:r w:rsidR="00E617E3">
        <w:rPr>
          <w:rFonts w:ascii="Times New Roman" w:hAnsi="Times New Roman" w:cs="Times New Roman"/>
          <w:sz w:val="28"/>
          <w:szCs w:val="28"/>
        </w:rPr>
        <w:t xml:space="preserve">  Мерзлякову</w:t>
      </w:r>
      <w:proofErr w:type="gramEnd"/>
      <w:r w:rsidR="00E617E3">
        <w:rPr>
          <w:rFonts w:ascii="Times New Roman" w:hAnsi="Times New Roman" w:cs="Times New Roman"/>
          <w:sz w:val="28"/>
          <w:szCs w:val="28"/>
        </w:rPr>
        <w:t xml:space="preserve"> Т.Ф.</w:t>
      </w:r>
    </w:p>
    <w:p w:rsidR="00921A29" w:rsidRDefault="00E617E3" w:rsidP="00921A29">
      <w:pPr>
        <w:spacing w:after="0" w:line="240" w:lineRule="auto"/>
        <w:ind w:firstLine="708"/>
        <w:rPr>
          <w:rFonts w:ascii="Times New Roman" w:hAnsi="Times New Roman" w:cs="Times New Roman"/>
          <w:sz w:val="28"/>
          <w:szCs w:val="28"/>
        </w:rPr>
      </w:pPr>
      <w:r w:rsidRPr="006710BB">
        <w:rPr>
          <w:rFonts w:ascii="Arial" w:hAnsi="Arial" w:cs="Arial"/>
          <w:color w:val="2D2D2D"/>
          <w:spacing w:val="2"/>
          <w:sz w:val="21"/>
          <w:szCs w:val="21"/>
        </w:rPr>
        <w:br/>
      </w:r>
      <w:bookmarkStart w:id="0" w:name="_Hlk102113910"/>
      <w:bookmarkStart w:id="1" w:name="_GoBack"/>
      <w:r>
        <w:rPr>
          <w:rFonts w:ascii="Times New Roman" w:hAnsi="Times New Roman" w:cs="Times New Roman"/>
          <w:sz w:val="28"/>
          <w:szCs w:val="28"/>
        </w:rPr>
        <w:t>Глава администрации</w:t>
      </w:r>
      <w:r w:rsidR="00921A29">
        <w:rPr>
          <w:rFonts w:ascii="Times New Roman" w:hAnsi="Times New Roman" w:cs="Times New Roman"/>
          <w:sz w:val="28"/>
          <w:szCs w:val="28"/>
        </w:rPr>
        <w:t xml:space="preserve"> </w:t>
      </w:r>
    </w:p>
    <w:p w:rsidR="00921A29" w:rsidRPr="00E63243" w:rsidRDefault="00E617E3" w:rsidP="00921A2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r w:rsidR="00921A29">
        <w:rPr>
          <w:rFonts w:ascii="Times New Roman" w:hAnsi="Times New Roman" w:cs="Times New Roman"/>
          <w:sz w:val="28"/>
          <w:szCs w:val="28"/>
        </w:rPr>
        <w:t xml:space="preserve">                                                      А.Ф. Куракин</w:t>
      </w:r>
    </w:p>
    <w:bookmarkEnd w:id="0"/>
    <w:bookmarkEnd w:id="1"/>
    <w:p w:rsidR="00E617E3" w:rsidRPr="00E63243" w:rsidRDefault="00E617E3" w:rsidP="00921A29">
      <w:pPr>
        <w:spacing w:before="100" w:beforeAutospacing="1" w:after="100" w:afterAutospacing="1" w:line="240" w:lineRule="auto"/>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E617E3" w:rsidRDefault="00E617E3" w:rsidP="00E617E3">
      <w:pPr>
        <w:rPr>
          <w:rFonts w:ascii="Arial" w:eastAsia="Times New Roman" w:hAnsi="Arial" w:cs="Arial"/>
          <w:color w:val="203463"/>
          <w:sz w:val="20"/>
          <w:szCs w:val="20"/>
          <w:lang w:eastAsia="ru-RU"/>
        </w:rPr>
      </w:pPr>
    </w:p>
    <w:p w:rsidR="00E617E3" w:rsidRDefault="00E617E3" w:rsidP="00E617E3">
      <w:pPr>
        <w:rPr>
          <w:rFonts w:ascii="Arial" w:eastAsia="Times New Roman" w:hAnsi="Arial" w:cs="Arial"/>
          <w:color w:val="203463"/>
          <w:sz w:val="20"/>
          <w:szCs w:val="20"/>
          <w:lang w:eastAsia="ru-RU"/>
        </w:rPr>
      </w:pPr>
    </w:p>
    <w:p w:rsidR="00E617E3" w:rsidRDefault="00E617E3" w:rsidP="00E617E3">
      <w:pPr>
        <w:rPr>
          <w:rFonts w:ascii="Arial" w:eastAsia="Times New Roman" w:hAnsi="Arial" w:cs="Arial"/>
          <w:color w:val="203463"/>
          <w:sz w:val="20"/>
          <w:szCs w:val="20"/>
          <w:lang w:eastAsia="ru-RU"/>
        </w:rPr>
      </w:pPr>
    </w:p>
    <w:p w:rsidR="00E617E3" w:rsidRDefault="00E617E3" w:rsidP="00E617E3">
      <w:pPr>
        <w:rPr>
          <w:rFonts w:ascii="Arial" w:eastAsia="Times New Roman" w:hAnsi="Arial" w:cs="Arial"/>
          <w:color w:val="203463"/>
          <w:sz w:val="20"/>
          <w:szCs w:val="20"/>
          <w:lang w:eastAsia="ru-RU"/>
        </w:rPr>
      </w:pPr>
    </w:p>
    <w:p w:rsidR="00E617E3" w:rsidRDefault="00E617E3" w:rsidP="00E617E3">
      <w:pPr>
        <w:rPr>
          <w:rFonts w:ascii="Arial" w:eastAsia="Times New Roman" w:hAnsi="Arial" w:cs="Arial"/>
          <w:color w:val="203463"/>
          <w:sz w:val="20"/>
          <w:szCs w:val="20"/>
          <w:lang w:eastAsia="ru-RU"/>
        </w:rPr>
      </w:pPr>
    </w:p>
    <w:p w:rsidR="00E617E3" w:rsidRDefault="00E617E3" w:rsidP="00E617E3">
      <w:pPr>
        <w:rPr>
          <w:rFonts w:ascii="Arial" w:eastAsia="Times New Roman" w:hAnsi="Arial" w:cs="Arial"/>
          <w:color w:val="203463"/>
          <w:sz w:val="20"/>
          <w:szCs w:val="20"/>
          <w:lang w:eastAsia="ru-RU"/>
        </w:rPr>
      </w:pPr>
    </w:p>
    <w:p w:rsidR="00E617E3" w:rsidRDefault="00E617E3" w:rsidP="00E617E3">
      <w:pPr>
        <w:rPr>
          <w:rFonts w:ascii="Arial" w:eastAsia="Times New Roman" w:hAnsi="Arial" w:cs="Arial"/>
          <w:color w:val="203463"/>
          <w:sz w:val="20"/>
          <w:szCs w:val="20"/>
          <w:lang w:eastAsia="ru-RU"/>
        </w:rPr>
      </w:pPr>
    </w:p>
    <w:p w:rsidR="00E617E3" w:rsidRDefault="00E617E3" w:rsidP="00E617E3">
      <w:pPr>
        <w:rPr>
          <w:rFonts w:ascii="Arial" w:eastAsia="Times New Roman" w:hAnsi="Arial" w:cs="Arial"/>
          <w:color w:val="203463"/>
          <w:sz w:val="20"/>
          <w:szCs w:val="20"/>
          <w:lang w:eastAsia="ru-RU"/>
        </w:rPr>
      </w:pPr>
    </w:p>
    <w:p w:rsidR="00E617E3" w:rsidRDefault="00E617E3" w:rsidP="00E617E3">
      <w:pPr>
        <w:rPr>
          <w:rFonts w:ascii="Arial" w:eastAsia="Times New Roman" w:hAnsi="Arial" w:cs="Arial"/>
          <w:color w:val="203463"/>
          <w:sz w:val="20"/>
          <w:szCs w:val="20"/>
          <w:lang w:eastAsia="ru-RU"/>
        </w:rPr>
      </w:pPr>
    </w:p>
    <w:p w:rsidR="00E617E3" w:rsidRDefault="00E617E3" w:rsidP="00E617E3">
      <w:pPr>
        <w:rPr>
          <w:rFonts w:ascii="Arial" w:eastAsia="Times New Roman" w:hAnsi="Arial" w:cs="Arial"/>
          <w:color w:val="203463"/>
          <w:sz w:val="20"/>
          <w:szCs w:val="20"/>
          <w:lang w:eastAsia="ru-RU"/>
        </w:rPr>
      </w:pPr>
    </w:p>
    <w:p w:rsidR="00E617E3" w:rsidRDefault="00E617E3" w:rsidP="00E617E3">
      <w:pPr>
        <w:rPr>
          <w:rFonts w:ascii="Arial" w:eastAsia="Times New Roman" w:hAnsi="Arial" w:cs="Arial"/>
          <w:color w:val="203463"/>
          <w:sz w:val="20"/>
          <w:szCs w:val="20"/>
          <w:lang w:eastAsia="ru-RU"/>
        </w:rPr>
      </w:pPr>
    </w:p>
    <w:p w:rsidR="00E617E3" w:rsidRDefault="00E617E3" w:rsidP="00E617E3">
      <w:pPr>
        <w:rPr>
          <w:rFonts w:ascii="Arial" w:eastAsia="Times New Roman" w:hAnsi="Arial" w:cs="Arial"/>
          <w:color w:val="203463"/>
          <w:sz w:val="20"/>
          <w:szCs w:val="20"/>
          <w:lang w:eastAsia="ru-RU"/>
        </w:rPr>
      </w:pPr>
    </w:p>
    <w:p w:rsidR="00E617E3" w:rsidRDefault="00E617E3" w:rsidP="00E617E3">
      <w:pPr>
        <w:rPr>
          <w:rFonts w:ascii="Arial" w:eastAsia="Times New Roman" w:hAnsi="Arial" w:cs="Arial"/>
          <w:color w:val="203463"/>
          <w:sz w:val="20"/>
          <w:szCs w:val="20"/>
          <w:lang w:eastAsia="ru-RU"/>
        </w:rPr>
      </w:pPr>
    </w:p>
    <w:p w:rsidR="00E617E3" w:rsidRDefault="00E617E3" w:rsidP="00E617E3">
      <w:pPr>
        <w:spacing w:after="0"/>
        <w:jc w:val="both"/>
        <w:rPr>
          <w:rFonts w:ascii="Times New Roman" w:hAnsi="Times New Roman" w:cs="Times New Roman"/>
          <w:sz w:val="28"/>
          <w:szCs w:val="28"/>
        </w:rPr>
      </w:pPr>
    </w:p>
    <w:p w:rsidR="00D10E6E" w:rsidRDefault="00D10E6E" w:rsidP="00E617E3">
      <w:pPr>
        <w:spacing w:after="0"/>
        <w:jc w:val="both"/>
        <w:rPr>
          <w:rFonts w:ascii="Times New Roman" w:hAnsi="Times New Roman" w:cs="Times New Roman"/>
          <w:sz w:val="28"/>
          <w:szCs w:val="28"/>
        </w:rPr>
      </w:pPr>
    </w:p>
    <w:p w:rsidR="00E617E3" w:rsidRDefault="00E617E3" w:rsidP="00E617E3">
      <w:pPr>
        <w:spacing w:after="0" w:line="240" w:lineRule="auto"/>
        <w:jc w:val="both"/>
        <w:rPr>
          <w:rFonts w:ascii="Times New Roman" w:hAnsi="Times New Roman" w:cs="Times New Roman"/>
          <w:sz w:val="28"/>
          <w:szCs w:val="28"/>
        </w:rPr>
      </w:pPr>
      <w:bookmarkStart w:id="2" w:name="_Hlk102113897"/>
      <w:r>
        <w:rPr>
          <w:rFonts w:ascii="Times New Roman" w:hAnsi="Times New Roman" w:cs="Times New Roman"/>
          <w:sz w:val="28"/>
          <w:szCs w:val="28"/>
        </w:rPr>
        <w:t xml:space="preserve">Председатель комитета по </w:t>
      </w:r>
    </w:p>
    <w:p w:rsidR="00E617E3" w:rsidRDefault="00E617E3" w:rsidP="00E617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управлению муниципальным</w:t>
      </w:r>
    </w:p>
    <w:p w:rsidR="00E617E3" w:rsidRDefault="00E617E3" w:rsidP="00E617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имуществом</w:t>
      </w:r>
    </w:p>
    <w:p w:rsidR="00E617E3" w:rsidRPr="008B1FC4" w:rsidRDefault="00E617E3" w:rsidP="00E617E3">
      <w:pPr>
        <w:spacing w:after="0"/>
        <w:jc w:val="both"/>
        <w:rPr>
          <w:rFonts w:ascii="Times New Roman" w:hAnsi="Times New Roman" w:cs="Times New Roman"/>
          <w:sz w:val="28"/>
          <w:szCs w:val="28"/>
        </w:rPr>
      </w:pPr>
      <w:r w:rsidRPr="008B1FC4">
        <w:rPr>
          <w:rFonts w:ascii="Times New Roman" w:hAnsi="Times New Roman" w:cs="Times New Roman"/>
          <w:sz w:val="28"/>
          <w:szCs w:val="28"/>
        </w:rPr>
        <w:t>____________</w:t>
      </w:r>
      <w:r>
        <w:rPr>
          <w:rFonts w:ascii="Times New Roman" w:hAnsi="Times New Roman" w:cs="Times New Roman"/>
          <w:sz w:val="28"/>
          <w:szCs w:val="28"/>
        </w:rPr>
        <w:t xml:space="preserve">Н.П. </w:t>
      </w:r>
      <w:proofErr w:type="spellStart"/>
      <w:r>
        <w:rPr>
          <w:rFonts w:ascii="Times New Roman" w:hAnsi="Times New Roman" w:cs="Times New Roman"/>
          <w:sz w:val="28"/>
          <w:szCs w:val="28"/>
        </w:rPr>
        <w:t>Лебедик</w:t>
      </w:r>
      <w:proofErr w:type="spellEnd"/>
    </w:p>
    <w:p w:rsidR="00E617E3" w:rsidRPr="008B1FC4" w:rsidRDefault="00F27827" w:rsidP="00E617E3">
      <w:pPr>
        <w:tabs>
          <w:tab w:val="left" w:pos="6528"/>
        </w:tabs>
        <w:spacing w:after="0"/>
        <w:jc w:val="both"/>
        <w:rPr>
          <w:rFonts w:ascii="Times New Roman" w:hAnsi="Times New Roman" w:cs="Times New Roman"/>
          <w:sz w:val="28"/>
          <w:szCs w:val="28"/>
        </w:rPr>
      </w:pPr>
      <w:r>
        <w:rPr>
          <w:rFonts w:ascii="Times New Roman" w:hAnsi="Times New Roman" w:cs="Times New Roman"/>
          <w:sz w:val="28"/>
          <w:szCs w:val="28"/>
        </w:rPr>
        <w:t>30</w:t>
      </w:r>
      <w:r w:rsidR="00E617E3">
        <w:rPr>
          <w:rFonts w:ascii="Times New Roman" w:hAnsi="Times New Roman" w:cs="Times New Roman"/>
          <w:sz w:val="28"/>
          <w:szCs w:val="28"/>
        </w:rPr>
        <w:t>.</w:t>
      </w:r>
      <w:r w:rsidR="00D10E6E">
        <w:rPr>
          <w:rFonts w:ascii="Times New Roman" w:hAnsi="Times New Roman" w:cs="Times New Roman"/>
          <w:sz w:val="28"/>
          <w:szCs w:val="28"/>
        </w:rPr>
        <w:t>0</w:t>
      </w:r>
      <w:r>
        <w:rPr>
          <w:rFonts w:ascii="Times New Roman" w:hAnsi="Times New Roman" w:cs="Times New Roman"/>
          <w:sz w:val="28"/>
          <w:szCs w:val="28"/>
        </w:rPr>
        <w:t>6</w:t>
      </w:r>
      <w:r w:rsidR="00E91744">
        <w:rPr>
          <w:rFonts w:ascii="Times New Roman" w:hAnsi="Times New Roman" w:cs="Times New Roman"/>
          <w:sz w:val="28"/>
          <w:szCs w:val="28"/>
        </w:rPr>
        <w:t>.</w:t>
      </w:r>
      <w:r w:rsidR="00E617E3" w:rsidRPr="008B1FC4">
        <w:rPr>
          <w:rFonts w:ascii="Times New Roman" w:hAnsi="Times New Roman" w:cs="Times New Roman"/>
          <w:sz w:val="28"/>
          <w:szCs w:val="28"/>
        </w:rPr>
        <w:t xml:space="preserve"> 20</w:t>
      </w:r>
      <w:r w:rsidR="00EE39FD">
        <w:rPr>
          <w:rFonts w:ascii="Times New Roman" w:hAnsi="Times New Roman" w:cs="Times New Roman"/>
          <w:sz w:val="28"/>
          <w:szCs w:val="28"/>
        </w:rPr>
        <w:t>21</w:t>
      </w:r>
    </w:p>
    <w:p w:rsidR="00E617E3" w:rsidRPr="008B1FC4" w:rsidRDefault="00E617E3" w:rsidP="00E617E3">
      <w:pPr>
        <w:spacing w:after="0"/>
        <w:jc w:val="both"/>
        <w:rPr>
          <w:rFonts w:ascii="Times New Roman" w:hAnsi="Times New Roman" w:cs="Times New Roman"/>
          <w:sz w:val="28"/>
          <w:szCs w:val="28"/>
        </w:rPr>
      </w:pPr>
      <w:r w:rsidRPr="008B1FC4">
        <w:rPr>
          <w:rFonts w:ascii="Times New Roman" w:hAnsi="Times New Roman" w:cs="Times New Roman"/>
          <w:sz w:val="28"/>
          <w:szCs w:val="28"/>
        </w:rPr>
        <w:t>Управляющий делами</w:t>
      </w:r>
    </w:p>
    <w:p w:rsidR="00E617E3" w:rsidRPr="008B1FC4" w:rsidRDefault="00E617E3" w:rsidP="00E617E3">
      <w:pPr>
        <w:spacing w:after="0"/>
        <w:jc w:val="both"/>
        <w:rPr>
          <w:rFonts w:ascii="Times New Roman" w:hAnsi="Times New Roman" w:cs="Times New Roman"/>
          <w:sz w:val="28"/>
          <w:szCs w:val="28"/>
        </w:rPr>
      </w:pPr>
      <w:r w:rsidRPr="008B1FC4">
        <w:rPr>
          <w:rFonts w:ascii="Times New Roman" w:hAnsi="Times New Roman" w:cs="Times New Roman"/>
          <w:sz w:val="28"/>
          <w:szCs w:val="28"/>
        </w:rPr>
        <w:t xml:space="preserve">____________М.А. </w:t>
      </w:r>
      <w:proofErr w:type="spellStart"/>
      <w:r w:rsidRPr="008B1FC4">
        <w:rPr>
          <w:rFonts w:ascii="Times New Roman" w:hAnsi="Times New Roman" w:cs="Times New Roman"/>
          <w:sz w:val="28"/>
          <w:szCs w:val="28"/>
        </w:rPr>
        <w:t>Пестроухов</w:t>
      </w:r>
      <w:proofErr w:type="spellEnd"/>
    </w:p>
    <w:p w:rsidR="00E617E3" w:rsidRPr="008B1FC4" w:rsidRDefault="00F27827" w:rsidP="00E617E3">
      <w:pPr>
        <w:tabs>
          <w:tab w:val="left" w:pos="6528"/>
        </w:tabs>
        <w:spacing w:after="0"/>
        <w:jc w:val="both"/>
        <w:rPr>
          <w:rFonts w:ascii="Times New Roman" w:hAnsi="Times New Roman" w:cs="Times New Roman"/>
          <w:sz w:val="28"/>
          <w:szCs w:val="28"/>
        </w:rPr>
      </w:pPr>
      <w:r>
        <w:rPr>
          <w:rFonts w:ascii="Times New Roman" w:hAnsi="Times New Roman" w:cs="Times New Roman"/>
          <w:sz w:val="28"/>
          <w:szCs w:val="28"/>
        </w:rPr>
        <w:t>30</w:t>
      </w:r>
      <w:r w:rsidR="00E91744">
        <w:rPr>
          <w:rFonts w:ascii="Times New Roman" w:hAnsi="Times New Roman" w:cs="Times New Roman"/>
          <w:sz w:val="28"/>
          <w:szCs w:val="28"/>
        </w:rPr>
        <w:t>.</w:t>
      </w:r>
      <w:r w:rsidR="00D10E6E">
        <w:rPr>
          <w:rFonts w:ascii="Times New Roman" w:hAnsi="Times New Roman" w:cs="Times New Roman"/>
          <w:sz w:val="28"/>
          <w:szCs w:val="28"/>
        </w:rPr>
        <w:t>0</w:t>
      </w:r>
      <w:r>
        <w:rPr>
          <w:rFonts w:ascii="Times New Roman" w:hAnsi="Times New Roman" w:cs="Times New Roman"/>
          <w:sz w:val="28"/>
          <w:szCs w:val="28"/>
        </w:rPr>
        <w:t>6</w:t>
      </w:r>
      <w:r w:rsidR="00E91744">
        <w:rPr>
          <w:rFonts w:ascii="Times New Roman" w:hAnsi="Times New Roman" w:cs="Times New Roman"/>
          <w:sz w:val="28"/>
          <w:szCs w:val="28"/>
        </w:rPr>
        <w:t>.</w:t>
      </w:r>
      <w:r w:rsidR="00E617E3" w:rsidRPr="008B1FC4">
        <w:rPr>
          <w:rFonts w:ascii="Times New Roman" w:hAnsi="Times New Roman" w:cs="Times New Roman"/>
          <w:sz w:val="28"/>
          <w:szCs w:val="28"/>
        </w:rPr>
        <w:t>20</w:t>
      </w:r>
      <w:r w:rsidR="00EE39FD">
        <w:rPr>
          <w:rFonts w:ascii="Times New Roman" w:hAnsi="Times New Roman" w:cs="Times New Roman"/>
          <w:sz w:val="28"/>
          <w:szCs w:val="28"/>
        </w:rPr>
        <w:t>21</w:t>
      </w:r>
    </w:p>
    <w:p w:rsidR="00F27827" w:rsidRPr="007B61E0" w:rsidRDefault="00F27827" w:rsidP="00F27827">
      <w:pPr>
        <w:pStyle w:val="a3"/>
        <w:rPr>
          <w:rFonts w:ascii="Times New Roman" w:hAnsi="Times New Roman"/>
          <w:sz w:val="28"/>
          <w:szCs w:val="28"/>
        </w:rPr>
      </w:pPr>
      <w:r w:rsidRPr="007B61E0">
        <w:rPr>
          <w:rFonts w:ascii="Times New Roman" w:hAnsi="Times New Roman"/>
          <w:sz w:val="28"/>
          <w:szCs w:val="28"/>
        </w:rPr>
        <w:t xml:space="preserve">Начальник отдела </w:t>
      </w:r>
    </w:p>
    <w:p w:rsidR="00F27827" w:rsidRDefault="00F27827" w:rsidP="00F27827">
      <w:pPr>
        <w:pStyle w:val="a3"/>
        <w:rPr>
          <w:rFonts w:ascii="Times New Roman" w:hAnsi="Times New Roman"/>
          <w:sz w:val="28"/>
          <w:szCs w:val="28"/>
        </w:rPr>
      </w:pPr>
      <w:r>
        <w:rPr>
          <w:rFonts w:ascii="Times New Roman" w:hAnsi="Times New Roman"/>
          <w:sz w:val="28"/>
          <w:szCs w:val="28"/>
        </w:rPr>
        <w:t>правовой, кадровой и организационно-</w:t>
      </w:r>
    </w:p>
    <w:p w:rsidR="00F27827" w:rsidRDefault="00F27827" w:rsidP="00F27827">
      <w:pPr>
        <w:pStyle w:val="a3"/>
        <w:rPr>
          <w:rFonts w:ascii="Times New Roman" w:hAnsi="Times New Roman"/>
          <w:sz w:val="28"/>
          <w:szCs w:val="28"/>
        </w:rPr>
      </w:pPr>
      <w:r>
        <w:rPr>
          <w:rFonts w:ascii="Times New Roman" w:hAnsi="Times New Roman"/>
          <w:sz w:val="28"/>
          <w:szCs w:val="28"/>
        </w:rPr>
        <w:t>контрольной работы</w:t>
      </w:r>
    </w:p>
    <w:p w:rsidR="00F27827" w:rsidRPr="007B61E0" w:rsidRDefault="00F27827" w:rsidP="00F27827">
      <w:pPr>
        <w:pStyle w:val="a3"/>
        <w:rPr>
          <w:rFonts w:ascii="Times New Roman" w:hAnsi="Times New Roman"/>
          <w:sz w:val="28"/>
          <w:szCs w:val="28"/>
        </w:rPr>
      </w:pPr>
      <w:r w:rsidRPr="007B61E0">
        <w:rPr>
          <w:rFonts w:ascii="Times New Roman" w:hAnsi="Times New Roman"/>
          <w:sz w:val="28"/>
          <w:szCs w:val="28"/>
        </w:rPr>
        <w:t>____________Т.В. Гармаш</w:t>
      </w:r>
    </w:p>
    <w:p w:rsidR="00F27827" w:rsidRPr="008B1FC4" w:rsidRDefault="00F27827" w:rsidP="00F27827">
      <w:pPr>
        <w:tabs>
          <w:tab w:val="left" w:pos="6528"/>
        </w:tabs>
        <w:spacing w:after="0"/>
        <w:jc w:val="both"/>
        <w:rPr>
          <w:rFonts w:ascii="Times New Roman" w:hAnsi="Times New Roman" w:cs="Times New Roman"/>
          <w:sz w:val="28"/>
          <w:szCs w:val="28"/>
        </w:rPr>
      </w:pPr>
      <w:r>
        <w:rPr>
          <w:rFonts w:ascii="Times New Roman" w:hAnsi="Times New Roman" w:cs="Times New Roman"/>
          <w:sz w:val="28"/>
          <w:szCs w:val="28"/>
        </w:rPr>
        <w:t>30.06.</w:t>
      </w:r>
      <w:r w:rsidRPr="008B1FC4">
        <w:rPr>
          <w:rFonts w:ascii="Times New Roman" w:hAnsi="Times New Roman" w:cs="Times New Roman"/>
          <w:sz w:val="28"/>
          <w:szCs w:val="28"/>
        </w:rPr>
        <w:t xml:space="preserve"> 20</w:t>
      </w:r>
      <w:r>
        <w:rPr>
          <w:rFonts w:ascii="Times New Roman" w:hAnsi="Times New Roman" w:cs="Times New Roman"/>
          <w:sz w:val="28"/>
          <w:szCs w:val="28"/>
        </w:rPr>
        <w:t>21</w:t>
      </w:r>
    </w:p>
    <w:p w:rsidR="00F27827" w:rsidRDefault="00F27827" w:rsidP="00F27827">
      <w:pPr>
        <w:pStyle w:val="a3"/>
        <w:rPr>
          <w:rFonts w:ascii="Times New Roman" w:hAnsi="Times New Roman"/>
          <w:sz w:val="28"/>
          <w:szCs w:val="28"/>
        </w:rPr>
      </w:pPr>
      <w:r>
        <w:rPr>
          <w:rFonts w:ascii="Times New Roman" w:hAnsi="Times New Roman"/>
          <w:sz w:val="28"/>
          <w:szCs w:val="28"/>
        </w:rPr>
        <w:t>Специалист 1 категории</w:t>
      </w:r>
    </w:p>
    <w:p w:rsidR="00F27827" w:rsidRDefault="00F27827" w:rsidP="00F27827">
      <w:pPr>
        <w:pStyle w:val="a3"/>
        <w:rPr>
          <w:rFonts w:ascii="Times New Roman" w:hAnsi="Times New Roman"/>
          <w:sz w:val="28"/>
          <w:szCs w:val="28"/>
        </w:rPr>
      </w:pPr>
      <w:r w:rsidRPr="007B61E0">
        <w:rPr>
          <w:rFonts w:ascii="Times New Roman" w:hAnsi="Times New Roman"/>
          <w:sz w:val="28"/>
          <w:szCs w:val="28"/>
        </w:rPr>
        <w:t xml:space="preserve">отдела </w:t>
      </w:r>
      <w:r>
        <w:rPr>
          <w:rFonts w:ascii="Times New Roman" w:hAnsi="Times New Roman"/>
          <w:sz w:val="28"/>
          <w:szCs w:val="28"/>
        </w:rPr>
        <w:t>правовой, кадровой</w:t>
      </w:r>
    </w:p>
    <w:p w:rsidR="00F27827" w:rsidRDefault="00F27827" w:rsidP="00F27827">
      <w:pPr>
        <w:pStyle w:val="a3"/>
        <w:rPr>
          <w:rFonts w:ascii="Times New Roman" w:hAnsi="Times New Roman"/>
          <w:sz w:val="28"/>
          <w:szCs w:val="28"/>
        </w:rPr>
      </w:pPr>
      <w:r>
        <w:rPr>
          <w:rFonts w:ascii="Times New Roman" w:hAnsi="Times New Roman"/>
          <w:sz w:val="28"/>
          <w:szCs w:val="28"/>
        </w:rPr>
        <w:t>и организационно-контрольной работы</w:t>
      </w:r>
    </w:p>
    <w:p w:rsidR="00F27827" w:rsidRDefault="00F27827" w:rsidP="00F27827">
      <w:pPr>
        <w:pStyle w:val="a3"/>
        <w:rPr>
          <w:rFonts w:ascii="Times New Roman" w:hAnsi="Times New Roman"/>
          <w:sz w:val="28"/>
          <w:szCs w:val="28"/>
        </w:rPr>
      </w:pPr>
      <w:r>
        <w:rPr>
          <w:rFonts w:ascii="Times New Roman" w:hAnsi="Times New Roman"/>
          <w:sz w:val="28"/>
          <w:szCs w:val="28"/>
        </w:rPr>
        <w:t xml:space="preserve">___________Е.П. </w:t>
      </w:r>
      <w:proofErr w:type="spellStart"/>
      <w:r>
        <w:rPr>
          <w:rFonts w:ascii="Times New Roman" w:hAnsi="Times New Roman"/>
          <w:sz w:val="28"/>
          <w:szCs w:val="28"/>
        </w:rPr>
        <w:t>Веремьева</w:t>
      </w:r>
      <w:proofErr w:type="spellEnd"/>
      <w:r>
        <w:rPr>
          <w:rFonts w:ascii="Times New Roman" w:hAnsi="Times New Roman"/>
          <w:sz w:val="28"/>
          <w:szCs w:val="28"/>
        </w:rPr>
        <w:t xml:space="preserve"> </w:t>
      </w:r>
    </w:p>
    <w:p w:rsidR="00F27827" w:rsidRPr="007B61E0" w:rsidRDefault="00F27827" w:rsidP="00F27827">
      <w:pPr>
        <w:pStyle w:val="a3"/>
        <w:rPr>
          <w:rFonts w:ascii="Times New Roman" w:hAnsi="Times New Roman"/>
          <w:sz w:val="28"/>
          <w:szCs w:val="28"/>
        </w:rPr>
      </w:pPr>
      <w:r>
        <w:rPr>
          <w:rFonts w:ascii="Times New Roman" w:hAnsi="Times New Roman"/>
          <w:sz w:val="28"/>
          <w:szCs w:val="28"/>
        </w:rPr>
        <w:t>30</w:t>
      </w:r>
      <w:r w:rsidRPr="007B61E0">
        <w:rPr>
          <w:rFonts w:ascii="Times New Roman" w:hAnsi="Times New Roman"/>
          <w:sz w:val="28"/>
          <w:szCs w:val="28"/>
        </w:rPr>
        <w:t>.</w:t>
      </w:r>
      <w:r>
        <w:rPr>
          <w:rFonts w:ascii="Times New Roman" w:hAnsi="Times New Roman"/>
          <w:sz w:val="28"/>
          <w:szCs w:val="28"/>
        </w:rPr>
        <w:t>06</w:t>
      </w:r>
      <w:r w:rsidRPr="007B61E0">
        <w:rPr>
          <w:rFonts w:ascii="Times New Roman" w:hAnsi="Times New Roman"/>
          <w:sz w:val="28"/>
          <w:szCs w:val="28"/>
        </w:rPr>
        <w:t>.20</w:t>
      </w:r>
      <w:r>
        <w:rPr>
          <w:rFonts w:ascii="Times New Roman" w:hAnsi="Times New Roman"/>
          <w:sz w:val="28"/>
          <w:szCs w:val="28"/>
        </w:rPr>
        <w:t>21</w:t>
      </w:r>
    </w:p>
    <w:p w:rsidR="00E617E3" w:rsidRPr="007B61E0" w:rsidRDefault="00E617E3" w:rsidP="00E617E3">
      <w:pPr>
        <w:pStyle w:val="a3"/>
        <w:rPr>
          <w:rFonts w:ascii="Times New Roman" w:hAnsi="Times New Roman"/>
          <w:sz w:val="28"/>
          <w:szCs w:val="28"/>
        </w:rPr>
      </w:pPr>
    </w:p>
    <w:p w:rsidR="00E617E3" w:rsidRPr="007B61E0" w:rsidRDefault="00E617E3" w:rsidP="00E617E3">
      <w:pPr>
        <w:pStyle w:val="a3"/>
        <w:rPr>
          <w:rFonts w:ascii="Times New Roman" w:hAnsi="Times New Roman"/>
          <w:sz w:val="28"/>
          <w:szCs w:val="28"/>
        </w:rPr>
      </w:pPr>
      <w:r w:rsidRPr="007B61E0">
        <w:rPr>
          <w:rFonts w:ascii="Times New Roman" w:hAnsi="Times New Roman"/>
          <w:sz w:val="28"/>
          <w:szCs w:val="28"/>
        </w:rPr>
        <w:t>Исп. Т.Ф. Мерзлякова _____________</w:t>
      </w:r>
    </w:p>
    <w:p w:rsidR="00E617E3" w:rsidRDefault="00E617E3" w:rsidP="00E617E3">
      <w:pPr>
        <w:pStyle w:val="a3"/>
        <w:rPr>
          <w:rFonts w:ascii="Times New Roman" w:hAnsi="Times New Roman"/>
          <w:sz w:val="28"/>
          <w:szCs w:val="28"/>
        </w:rPr>
      </w:pPr>
      <w:r w:rsidRPr="007B61E0">
        <w:rPr>
          <w:rFonts w:ascii="Times New Roman" w:hAnsi="Times New Roman"/>
          <w:sz w:val="28"/>
          <w:szCs w:val="28"/>
        </w:rPr>
        <w:t>9-10-82</w:t>
      </w:r>
    </w:p>
    <w:bookmarkEnd w:id="2"/>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617E3" w:rsidTr="00957CDD">
        <w:tc>
          <w:tcPr>
            <w:tcW w:w="4785" w:type="dxa"/>
          </w:tcPr>
          <w:p w:rsidR="00E617E3" w:rsidRDefault="00E617E3" w:rsidP="00957CDD">
            <w:pPr>
              <w:pStyle w:val="a3"/>
              <w:rPr>
                <w:rFonts w:ascii="Times New Roman" w:hAnsi="Times New Roman"/>
                <w:sz w:val="28"/>
                <w:szCs w:val="28"/>
              </w:rPr>
            </w:pPr>
          </w:p>
        </w:tc>
        <w:tc>
          <w:tcPr>
            <w:tcW w:w="4786" w:type="dxa"/>
          </w:tcPr>
          <w:p w:rsidR="00E617E3" w:rsidRDefault="00E617E3" w:rsidP="00957CDD">
            <w:pPr>
              <w:pStyle w:val="a3"/>
              <w:rPr>
                <w:rFonts w:ascii="Times New Roman" w:hAnsi="Times New Roman"/>
                <w:sz w:val="28"/>
                <w:szCs w:val="28"/>
              </w:rPr>
            </w:pPr>
          </w:p>
          <w:p w:rsidR="00E617E3" w:rsidRDefault="00E91744" w:rsidP="00CF4661">
            <w:pPr>
              <w:pStyle w:val="a3"/>
              <w:jc w:val="center"/>
              <w:rPr>
                <w:rFonts w:ascii="Times New Roman" w:hAnsi="Times New Roman"/>
                <w:sz w:val="28"/>
                <w:szCs w:val="28"/>
              </w:rPr>
            </w:pPr>
            <w:r>
              <w:rPr>
                <w:rFonts w:ascii="Times New Roman" w:hAnsi="Times New Roman"/>
                <w:sz w:val="28"/>
                <w:szCs w:val="28"/>
              </w:rPr>
              <w:t>Утверждено</w:t>
            </w:r>
          </w:p>
          <w:p w:rsidR="00E617E3" w:rsidRDefault="00E617E3" w:rsidP="00E91744">
            <w:pPr>
              <w:pStyle w:val="a3"/>
              <w:rPr>
                <w:rFonts w:ascii="Times New Roman" w:hAnsi="Times New Roman"/>
                <w:sz w:val="28"/>
                <w:szCs w:val="28"/>
              </w:rPr>
            </w:pPr>
            <w:proofErr w:type="gramStart"/>
            <w:r>
              <w:rPr>
                <w:rFonts w:ascii="Times New Roman" w:hAnsi="Times New Roman"/>
                <w:sz w:val="28"/>
                <w:szCs w:val="28"/>
              </w:rPr>
              <w:t>постановлени</w:t>
            </w:r>
            <w:r w:rsidR="00E91744">
              <w:rPr>
                <w:rFonts w:ascii="Times New Roman" w:hAnsi="Times New Roman"/>
                <w:sz w:val="28"/>
                <w:szCs w:val="28"/>
              </w:rPr>
              <w:t>ем</w:t>
            </w:r>
            <w:r>
              <w:rPr>
                <w:rFonts w:ascii="Times New Roman" w:hAnsi="Times New Roman"/>
                <w:sz w:val="28"/>
                <w:szCs w:val="28"/>
              </w:rPr>
              <w:t xml:space="preserve">  администрации</w:t>
            </w:r>
            <w:proofErr w:type="gramEnd"/>
            <w:r>
              <w:rPr>
                <w:rFonts w:ascii="Times New Roman" w:hAnsi="Times New Roman"/>
                <w:sz w:val="28"/>
                <w:szCs w:val="28"/>
              </w:rPr>
              <w:t xml:space="preserve"> </w:t>
            </w:r>
            <w:proofErr w:type="spellStart"/>
            <w:r w:rsidR="00F27827">
              <w:rPr>
                <w:rFonts w:ascii="Times New Roman" w:hAnsi="Times New Roman"/>
                <w:sz w:val="28"/>
                <w:szCs w:val="28"/>
              </w:rPr>
              <w:t>Севского</w:t>
            </w:r>
            <w:proofErr w:type="spellEnd"/>
            <w:r w:rsidR="00F27827">
              <w:rPr>
                <w:rFonts w:ascii="Times New Roman" w:hAnsi="Times New Roman"/>
                <w:sz w:val="28"/>
                <w:szCs w:val="28"/>
              </w:rPr>
              <w:t xml:space="preserve"> </w:t>
            </w:r>
            <w:r>
              <w:rPr>
                <w:rFonts w:ascii="Times New Roman" w:hAnsi="Times New Roman"/>
                <w:sz w:val="28"/>
                <w:szCs w:val="28"/>
              </w:rPr>
              <w:t>муниципального района</w:t>
            </w:r>
          </w:p>
          <w:p w:rsidR="00E91744" w:rsidRDefault="00CF4661" w:rsidP="00D10E6E">
            <w:pPr>
              <w:pStyle w:val="a3"/>
              <w:rPr>
                <w:rFonts w:ascii="Times New Roman" w:hAnsi="Times New Roman"/>
                <w:sz w:val="28"/>
                <w:szCs w:val="28"/>
              </w:rPr>
            </w:pPr>
            <w:r>
              <w:rPr>
                <w:rFonts w:ascii="Times New Roman" w:hAnsi="Times New Roman"/>
                <w:sz w:val="28"/>
                <w:szCs w:val="28"/>
              </w:rPr>
              <w:t>от</w:t>
            </w:r>
            <w:r w:rsidR="00B13C7D">
              <w:rPr>
                <w:rFonts w:ascii="Times New Roman" w:hAnsi="Times New Roman"/>
                <w:sz w:val="28"/>
                <w:szCs w:val="28"/>
              </w:rPr>
              <w:t xml:space="preserve"> </w:t>
            </w:r>
            <w:r w:rsidR="00F27827">
              <w:rPr>
                <w:rFonts w:ascii="Times New Roman" w:hAnsi="Times New Roman"/>
                <w:sz w:val="28"/>
                <w:szCs w:val="28"/>
              </w:rPr>
              <w:t>30</w:t>
            </w:r>
            <w:r w:rsidR="00E91744">
              <w:rPr>
                <w:rFonts w:ascii="Times New Roman" w:hAnsi="Times New Roman"/>
                <w:sz w:val="28"/>
                <w:szCs w:val="28"/>
              </w:rPr>
              <w:t>.</w:t>
            </w:r>
            <w:r w:rsidR="00D10E6E">
              <w:rPr>
                <w:rFonts w:ascii="Times New Roman" w:hAnsi="Times New Roman"/>
                <w:sz w:val="28"/>
                <w:szCs w:val="28"/>
              </w:rPr>
              <w:t>0</w:t>
            </w:r>
            <w:r w:rsidR="00F27827">
              <w:rPr>
                <w:rFonts w:ascii="Times New Roman" w:hAnsi="Times New Roman"/>
                <w:sz w:val="28"/>
                <w:szCs w:val="28"/>
              </w:rPr>
              <w:t>6</w:t>
            </w:r>
            <w:r w:rsidR="00E91744">
              <w:rPr>
                <w:rFonts w:ascii="Times New Roman" w:hAnsi="Times New Roman"/>
                <w:sz w:val="28"/>
                <w:szCs w:val="28"/>
              </w:rPr>
              <w:t>. 20</w:t>
            </w:r>
            <w:r w:rsidR="00EE39FD">
              <w:rPr>
                <w:rFonts w:ascii="Times New Roman" w:hAnsi="Times New Roman"/>
                <w:sz w:val="28"/>
                <w:szCs w:val="28"/>
              </w:rPr>
              <w:t>21</w:t>
            </w:r>
            <w:r w:rsidR="00E91744">
              <w:rPr>
                <w:rFonts w:ascii="Times New Roman" w:hAnsi="Times New Roman"/>
                <w:sz w:val="28"/>
                <w:szCs w:val="28"/>
              </w:rPr>
              <w:t xml:space="preserve"> №</w:t>
            </w:r>
            <w:r w:rsidR="00F27827">
              <w:rPr>
                <w:rFonts w:ascii="Times New Roman" w:hAnsi="Times New Roman"/>
                <w:sz w:val="28"/>
                <w:szCs w:val="28"/>
              </w:rPr>
              <w:t>456</w:t>
            </w:r>
            <w:r w:rsidR="00B13C7D">
              <w:rPr>
                <w:rFonts w:ascii="Times New Roman" w:hAnsi="Times New Roman"/>
                <w:sz w:val="28"/>
                <w:szCs w:val="28"/>
              </w:rPr>
              <w:t xml:space="preserve"> </w:t>
            </w:r>
          </w:p>
        </w:tc>
      </w:tr>
    </w:tbl>
    <w:p w:rsidR="00F27827" w:rsidRDefault="00E617E3" w:rsidP="00F27827">
      <w:pPr>
        <w:spacing w:after="0" w:line="240" w:lineRule="auto"/>
        <w:jc w:val="center"/>
        <w:rPr>
          <w:rFonts w:ascii="Times New Roman" w:eastAsia="Times New Roman" w:hAnsi="Times New Roman" w:cs="Times New Roman"/>
          <w:b/>
          <w:color w:val="203463"/>
          <w:sz w:val="28"/>
          <w:szCs w:val="28"/>
          <w:lang w:eastAsia="ru-RU"/>
        </w:rPr>
      </w:pPr>
      <w:r w:rsidRPr="00CF4661">
        <w:rPr>
          <w:rFonts w:ascii="Times New Roman" w:eastAsia="Times New Roman" w:hAnsi="Times New Roman" w:cs="Times New Roman"/>
          <w:b/>
          <w:color w:val="203463"/>
          <w:sz w:val="28"/>
          <w:szCs w:val="28"/>
          <w:lang w:eastAsia="ru-RU"/>
        </w:rPr>
        <w:t>ПОЛОЖЕНИЕ</w:t>
      </w:r>
      <w:r w:rsidRPr="00CF4661">
        <w:rPr>
          <w:rFonts w:ascii="Times New Roman" w:eastAsia="Times New Roman" w:hAnsi="Times New Roman" w:cs="Times New Roman"/>
          <w:b/>
          <w:color w:val="203463"/>
          <w:sz w:val="28"/>
          <w:szCs w:val="28"/>
          <w:lang w:eastAsia="ru-RU"/>
        </w:rPr>
        <w:br/>
        <w:t>о мерах по обеспечению исполнения бюджета</w:t>
      </w:r>
      <w:r w:rsidR="00E91744" w:rsidRPr="00CF4661">
        <w:rPr>
          <w:rFonts w:ascii="Times New Roman" w:eastAsia="Times New Roman" w:hAnsi="Times New Roman" w:cs="Times New Roman"/>
          <w:b/>
          <w:color w:val="203463"/>
          <w:sz w:val="28"/>
          <w:szCs w:val="28"/>
          <w:lang w:eastAsia="ru-RU"/>
        </w:rPr>
        <w:t xml:space="preserve"> </w:t>
      </w:r>
    </w:p>
    <w:p w:rsidR="00E617E3" w:rsidRPr="00CF4661" w:rsidRDefault="00422B7F" w:rsidP="00F27827">
      <w:pPr>
        <w:spacing w:after="0" w:line="240" w:lineRule="auto"/>
        <w:jc w:val="center"/>
        <w:rPr>
          <w:rFonts w:ascii="Times New Roman" w:eastAsia="Times New Roman" w:hAnsi="Times New Roman" w:cs="Times New Roman"/>
          <w:b/>
          <w:color w:val="203463"/>
          <w:sz w:val="28"/>
          <w:szCs w:val="28"/>
          <w:lang w:eastAsia="ru-RU"/>
        </w:rPr>
      </w:pPr>
      <w:proofErr w:type="spellStart"/>
      <w:r w:rsidRPr="00CF4661">
        <w:rPr>
          <w:rFonts w:ascii="Times New Roman" w:eastAsia="Times New Roman" w:hAnsi="Times New Roman" w:cs="Times New Roman"/>
          <w:b/>
          <w:color w:val="203463"/>
          <w:sz w:val="28"/>
          <w:szCs w:val="28"/>
          <w:lang w:eastAsia="ru-RU"/>
        </w:rPr>
        <w:t>Севск</w:t>
      </w:r>
      <w:r w:rsidR="00EE39FD">
        <w:rPr>
          <w:rFonts w:ascii="Times New Roman" w:eastAsia="Times New Roman" w:hAnsi="Times New Roman" w:cs="Times New Roman"/>
          <w:b/>
          <w:color w:val="203463"/>
          <w:sz w:val="28"/>
          <w:szCs w:val="28"/>
          <w:lang w:eastAsia="ru-RU"/>
        </w:rPr>
        <w:t>ого</w:t>
      </w:r>
      <w:proofErr w:type="spellEnd"/>
      <w:r w:rsidRPr="00CF4661">
        <w:rPr>
          <w:rFonts w:ascii="Times New Roman" w:eastAsia="Times New Roman" w:hAnsi="Times New Roman" w:cs="Times New Roman"/>
          <w:b/>
          <w:color w:val="203463"/>
          <w:sz w:val="28"/>
          <w:szCs w:val="28"/>
          <w:lang w:eastAsia="ru-RU"/>
        </w:rPr>
        <w:t xml:space="preserve"> </w:t>
      </w:r>
      <w:r w:rsidR="00E91744" w:rsidRPr="00CF4661">
        <w:rPr>
          <w:rFonts w:ascii="Times New Roman" w:eastAsia="Times New Roman" w:hAnsi="Times New Roman" w:cs="Times New Roman"/>
          <w:b/>
          <w:color w:val="203463"/>
          <w:sz w:val="28"/>
          <w:szCs w:val="28"/>
          <w:lang w:eastAsia="ru-RU"/>
        </w:rPr>
        <w:t>муниципальн</w:t>
      </w:r>
      <w:r w:rsidR="00EE39FD">
        <w:rPr>
          <w:rFonts w:ascii="Times New Roman" w:eastAsia="Times New Roman" w:hAnsi="Times New Roman" w:cs="Times New Roman"/>
          <w:b/>
          <w:color w:val="203463"/>
          <w:sz w:val="28"/>
          <w:szCs w:val="28"/>
          <w:lang w:eastAsia="ru-RU"/>
        </w:rPr>
        <w:t>ого</w:t>
      </w:r>
      <w:r w:rsidR="00E91744" w:rsidRPr="00CF4661">
        <w:rPr>
          <w:rFonts w:ascii="Times New Roman" w:eastAsia="Times New Roman" w:hAnsi="Times New Roman" w:cs="Times New Roman"/>
          <w:b/>
          <w:color w:val="203463"/>
          <w:sz w:val="28"/>
          <w:szCs w:val="28"/>
          <w:lang w:eastAsia="ru-RU"/>
        </w:rPr>
        <w:t xml:space="preserve"> район</w:t>
      </w:r>
      <w:r w:rsidR="00EE39FD">
        <w:rPr>
          <w:rFonts w:ascii="Times New Roman" w:eastAsia="Times New Roman" w:hAnsi="Times New Roman" w:cs="Times New Roman"/>
          <w:b/>
          <w:color w:val="203463"/>
          <w:sz w:val="28"/>
          <w:szCs w:val="28"/>
          <w:lang w:eastAsia="ru-RU"/>
        </w:rPr>
        <w:t>а Брянской области</w:t>
      </w:r>
    </w:p>
    <w:p w:rsidR="00E617E3" w:rsidRPr="00E617E3" w:rsidRDefault="00E617E3" w:rsidP="00F27827">
      <w:pPr>
        <w:spacing w:before="100" w:beforeAutospacing="1" w:after="100" w:afterAutospacing="1" w:line="240" w:lineRule="auto"/>
        <w:jc w:val="both"/>
        <w:rPr>
          <w:rFonts w:ascii="Times New Roman" w:eastAsia="Times New Roman" w:hAnsi="Times New Roman" w:cs="Times New Roman"/>
          <w:color w:val="203463"/>
          <w:sz w:val="28"/>
          <w:szCs w:val="28"/>
          <w:lang w:eastAsia="ru-RU"/>
        </w:rPr>
      </w:pPr>
      <w:r w:rsidRPr="00E617E3">
        <w:rPr>
          <w:rFonts w:ascii="Times New Roman" w:eastAsia="Times New Roman" w:hAnsi="Times New Roman" w:cs="Times New Roman"/>
          <w:color w:val="203463"/>
          <w:sz w:val="28"/>
          <w:szCs w:val="28"/>
          <w:lang w:eastAsia="ru-RU"/>
        </w:rPr>
        <w:t>I. Общие положения</w:t>
      </w:r>
    </w:p>
    <w:p w:rsidR="0067318A" w:rsidRDefault="00E617E3" w:rsidP="00F27827">
      <w:pPr>
        <w:spacing w:after="0" w:line="240" w:lineRule="auto"/>
        <w:ind w:firstLine="567"/>
        <w:jc w:val="both"/>
        <w:rPr>
          <w:rFonts w:ascii="Times New Roman" w:eastAsia="Times New Roman" w:hAnsi="Times New Roman" w:cs="Times New Roman"/>
          <w:color w:val="203463"/>
          <w:sz w:val="28"/>
          <w:szCs w:val="28"/>
          <w:lang w:eastAsia="ru-RU"/>
        </w:rPr>
      </w:pPr>
      <w:r w:rsidRPr="00E617E3">
        <w:rPr>
          <w:rFonts w:ascii="Times New Roman" w:eastAsia="Times New Roman" w:hAnsi="Times New Roman" w:cs="Times New Roman"/>
          <w:color w:val="203463"/>
          <w:sz w:val="28"/>
          <w:szCs w:val="28"/>
          <w:lang w:eastAsia="ru-RU"/>
        </w:rPr>
        <w:t xml:space="preserve">1. Настоящее Положение устанавливает меры по обеспечению исполнения </w:t>
      </w:r>
      <w:r w:rsidR="00E91744">
        <w:rPr>
          <w:rFonts w:ascii="Times New Roman" w:eastAsia="Times New Roman" w:hAnsi="Times New Roman" w:cs="Times New Roman"/>
          <w:color w:val="203463"/>
          <w:sz w:val="28"/>
          <w:szCs w:val="28"/>
          <w:lang w:eastAsia="ru-RU"/>
        </w:rPr>
        <w:t xml:space="preserve">Решения районного Совета народных депутатов </w:t>
      </w:r>
      <w:r w:rsidRPr="00E617E3">
        <w:rPr>
          <w:rFonts w:ascii="Times New Roman" w:eastAsia="Times New Roman" w:hAnsi="Times New Roman" w:cs="Times New Roman"/>
          <w:color w:val="203463"/>
          <w:sz w:val="28"/>
          <w:szCs w:val="28"/>
          <w:lang w:eastAsia="ru-RU"/>
        </w:rPr>
        <w:t xml:space="preserve">о бюджете </w:t>
      </w:r>
      <w:proofErr w:type="spellStart"/>
      <w:r w:rsidR="00E91744">
        <w:rPr>
          <w:rFonts w:ascii="Times New Roman" w:eastAsia="Times New Roman" w:hAnsi="Times New Roman" w:cs="Times New Roman"/>
          <w:color w:val="203463"/>
          <w:sz w:val="28"/>
          <w:szCs w:val="28"/>
          <w:lang w:eastAsia="ru-RU"/>
        </w:rPr>
        <w:t>Севск</w:t>
      </w:r>
      <w:r w:rsidR="00EE39FD">
        <w:rPr>
          <w:rFonts w:ascii="Times New Roman" w:eastAsia="Times New Roman" w:hAnsi="Times New Roman" w:cs="Times New Roman"/>
          <w:color w:val="203463"/>
          <w:sz w:val="28"/>
          <w:szCs w:val="28"/>
          <w:lang w:eastAsia="ru-RU"/>
        </w:rPr>
        <w:t>ого</w:t>
      </w:r>
      <w:proofErr w:type="spellEnd"/>
      <w:r w:rsidR="00E91744">
        <w:rPr>
          <w:rFonts w:ascii="Times New Roman" w:eastAsia="Times New Roman" w:hAnsi="Times New Roman" w:cs="Times New Roman"/>
          <w:color w:val="203463"/>
          <w:sz w:val="28"/>
          <w:szCs w:val="28"/>
          <w:lang w:eastAsia="ru-RU"/>
        </w:rPr>
        <w:t xml:space="preserve"> муниципальн</w:t>
      </w:r>
      <w:r w:rsidR="00EE39FD">
        <w:rPr>
          <w:rFonts w:ascii="Times New Roman" w:eastAsia="Times New Roman" w:hAnsi="Times New Roman" w:cs="Times New Roman"/>
          <w:color w:val="203463"/>
          <w:sz w:val="28"/>
          <w:szCs w:val="28"/>
          <w:lang w:eastAsia="ru-RU"/>
        </w:rPr>
        <w:t>ого</w:t>
      </w:r>
      <w:r w:rsidR="00E91744">
        <w:rPr>
          <w:rFonts w:ascii="Times New Roman" w:eastAsia="Times New Roman" w:hAnsi="Times New Roman" w:cs="Times New Roman"/>
          <w:color w:val="203463"/>
          <w:sz w:val="28"/>
          <w:szCs w:val="28"/>
          <w:lang w:eastAsia="ru-RU"/>
        </w:rPr>
        <w:t xml:space="preserve"> район</w:t>
      </w:r>
      <w:r w:rsidR="00EE39FD">
        <w:rPr>
          <w:rFonts w:ascii="Times New Roman" w:eastAsia="Times New Roman" w:hAnsi="Times New Roman" w:cs="Times New Roman"/>
          <w:color w:val="203463"/>
          <w:sz w:val="28"/>
          <w:szCs w:val="28"/>
          <w:lang w:eastAsia="ru-RU"/>
        </w:rPr>
        <w:t>а Брянской области</w:t>
      </w:r>
      <w:r w:rsidR="00E91744">
        <w:rPr>
          <w:rFonts w:ascii="Times New Roman" w:eastAsia="Times New Roman" w:hAnsi="Times New Roman" w:cs="Times New Roman"/>
          <w:color w:val="203463"/>
          <w:sz w:val="28"/>
          <w:szCs w:val="28"/>
          <w:lang w:eastAsia="ru-RU"/>
        </w:rPr>
        <w:t xml:space="preserve"> </w:t>
      </w:r>
      <w:r w:rsidRPr="00E617E3">
        <w:rPr>
          <w:rFonts w:ascii="Times New Roman" w:eastAsia="Times New Roman" w:hAnsi="Times New Roman" w:cs="Times New Roman"/>
          <w:color w:val="203463"/>
          <w:sz w:val="28"/>
          <w:szCs w:val="28"/>
          <w:lang w:eastAsia="ru-RU"/>
        </w:rPr>
        <w:t xml:space="preserve">на текущий финансовый год (текущий финансовый год и плановый период) (далее </w:t>
      </w:r>
      <w:r w:rsidR="00E91744">
        <w:rPr>
          <w:rFonts w:ascii="Times New Roman" w:eastAsia="Times New Roman" w:hAnsi="Times New Roman" w:cs="Times New Roman"/>
          <w:color w:val="203463"/>
          <w:sz w:val="28"/>
          <w:szCs w:val="28"/>
          <w:lang w:eastAsia="ru-RU"/>
        </w:rPr>
        <w:t>–</w:t>
      </w:r>
      <w:r w:rsidR="006206C6">
        <w:rPr>
          <w:rFonts w:ascii="Times New Roman" w:eastAsia="Times New Roman" w:hAnsi="Times New Roman" w:cs="Times New Roman"/>
          <w:color w:val="203463"/>
          <w:sz w:val="28"/>
          <w:szCs w:val="28"/>
          <w:lang w:eastAsia="ru-RU"/>
        </w:rPr>
        <w:t xml:space="preserve"> </w:t>
      </w:r>
      <w:r w:rsidRPr="00E617E3">
        <w:rPr>
          <w:rFonts w:ascii="Times New Roman" w:eastAsia="Times New Roman" w:hAnsi="Times New Roman" w:cs="Times New Roman"/>
          <w:color w:val="203463"/>
          <w:sz w:val="28"/>
          <w:szCs w:val="28"/>
          <w:lang w:eastAsia="ru-RU"/>
        </w:rPr>
        <w:t>бюджет</w:t>
      </w:r>
      <w:r w:rsidR="006206C6">
        <w:rPr>
          <w:rFonts w:ascii="Times New Roman" w:eastAsia="Times New Roman" w:hAnsi="Times New Roman" w:cs="Times New Roman"/>
          <w:color w:val="203463"/>
          <w:sz w:val="28"/>
          <w:szCs w:val="28"/>
          <w:lang w:eastAsia="ru-RU"/>
        </w:rPr>
        <w:t xml:space="preserve"> </w:t>
      </w:r>
      <w:r w:rsidR="00E91744">
        <w:rPr>
          <w:rFonts w:ascii="Times New Roman" w:eastAsia="Times New Roman" w:hAnsi="Times New Roman" w:cs="Times New Roman"/>
          <w:color w:val="203463"/>
          <w:sz w:val="28"/>
          <w:szCs w:val="28"/>
          <w:lang w:eastAsia="ru-RU"/>
        </w:rPr>
        <w:t>муниципального района</w:t>
      </w:r>
      <w:r w:rsidRPr="00E617E3">
        <w:rPr>
          <w:rFonts w:ascii="Times New Roman" w:eastAsia="Times New Roman" w:hAnsi="Times New Roman" w:cs="Times New Roman"/>
          <w:color w:val="203463"/>
          <w:sz w:val="28"/>
          <w:szCs w:val="28"/>
          <w:lang w:eastAsia="ru-RU"/>
        </w:rPr>
        <w:t>).</w:t>
      </w:r>
      <w:r w:rsidRPr="00E617E3">
        <w:rPr>
          <w:rFonts w:ascii="Times New Roman" w:eastAsia="Times New Roman" w:hAnsi="Times New Roman" w:cs="Times New Roman"/>
          <w:color w:val="203463"/>
          <w:sz w:val="28"/>
          <w:szCs w:val="28"/>
          <w:lang w:eastAsia="ru-RU"/>
        </w:rPr>
        <w:br/>
      </w:r>
      <w:r w:rsidR="00CF4661">
        <w:rPr>
          <w:rFonts w:ascii="Times New Roman" w:eastAsia="Times New Roman" w:hAnsi="Times New Roman" w:cs="Times New Roman"/>
          <w:color w:val="203463"/>
          <w:sz w:val="28"/>
          <w:szCs w:val="28"/>
          <w:lang w:eastAsia="ru-RU"/>
        </w:rPr>
        <w:t xml:space="preserve">        </w:t>
      </w:r>
      <w:r w:rsidRPr="00E617E3">
        <w:rPr>
          <w:rFonts w:ascii="Times New Roman" w:eastAsia="Times New Roman" w:hAnsi="Times New Roman" w:cs="Times New Roman"/>
          <w:color w:val="203463"/>
          <w:sz w:val="28"/>
          <w:szCs w:val="28"/>
          <w:lang w:eastAsia="ru-RU"/>
        </w:rPr>
        <w:t>2. Главным администраторам доходов бюджета</w:t>
      </w:r>
      <w:r w:rsidR="00E91744">
        <w:rPr>
          <w:rFonts w:ascii="Times New Roman" w:eastAsia="Times New Roman" w:hAnsi="Times New Roman" w:cs="Times New Roman"/>
          <w:color w:val="203463"/>
          <w:sz w:val="28"/>
          <w:szCs w:val="28"/>
          <w:lang w:eastAsia="ru-RU"/>
        </w:rPr>
        <w:t xml:space="preserve"> муниципального района</w:t>
      </w:r>
      <w:r w:rsidRPr="00E617E3">
        <w:rPr>
          <w:rFonts w:ascii="Times New Roman" w:eastAsia="Times New Roman" w:hAnsi="Times New Roman" w:cs="Times New Roman"/>
          <w:color w:val="203463"/>
          <w:sz w:val="28"/>
          <w:szCs w:val="28"/>
          <w:lang w:eastAsia="ru-RU"/>
        </w:rPr>
        <w:t>, главным администраторам источников финансирования дефицита бюджета</w:t>
      </w:r>
      <w:r w:rsidR="00E91744" w:rsidRPr="00E91744">
        <w:rPr>
          <w:rFonts w:ascii="Times New Roman" w:eastAsia="Times New Roman" w:hAnsi="Times New Roman" w:cs="Times New Roman"/>
          <w:color w:val="203463"/>
          <w:sz w:val="28"/>
          <w:szCs w:val="28"/>
          <w:lang w:eastAsia="ru-RU"/>
        </w:rPr>
        <w:t xml:space="preserve"> </w:t>
      </w:r>
      <w:r w:rsidR="00E91744">
        <w:rPr>
          <w:rFonts w:ascii="Times New Roman" w:eastAsia="Times New Roman" w:hAnsi="Times New Roman" w:cs="Times New Roman"/>
          <w:color w:val="203463"/>
          <w:sz w:val="28"/>
          <w:szCs w:val="28"/>
          <w:lang w:eastAsia="ru-RU"/>
        </w:rPr>
        <w:t>муниципального района</w:t>
      </w:r>
      <w:r w:rsidRPr="00E617E3">
        <w:rPr>
          <w:rFonts w:ascii="Times New Roman" w:eastAsia="Times New Roman" w:hAnsi="Times New Roman" w:cs="Times New Roman"/>
          <w:color w:val="203463"/>
          <w:sz w:val="28"/>
          <w:szCs w:val="28"/>
          <w:lang w:eastAsia="ru-RU"/>
        </w:rPr>
        <w:t>:</w:t>
      </w:r>
      <w:r w:rsidRPr="00E617E3">
        <w:rPr>
          <w:rFonts w:ascii="Times New Roman" w:eastAsia="Times New Roman" w:hAnsi="Times New Roman" w:cs="Times New Roman"/>
          <w:color w:val="203463"/>
          <w:sz w:val="28"/>
          <w:szCs w:val="28"/>
          <w:lang w:eastAsia="ru-RU"/>
        </w:rPr>
        <w:br/>
      </w:r>
      <w:r w:rsidR="00CF4661">
        <w:rPr>
          <w:rFonts w:ascii="Times New Roman" w:eastAsia="Times New Roman" w:hAnsi="Times New Roman" w:cs="Times New Roman"/>
          <w:color w:val="203463"/>
          <w:sz w:val="28"/>
          <w:szCs w:val="28"/>
          <w:lang w:eastAsia="ru-RU"/>
        </w:rPr>
        <w:t xml:space="preserve">        </w:t>
      </w:r>
      <w:r w:rsidRPr="00E617E3">
        <w:rPr>
          <w:rFonts w:ascii="Times New Roman" w:eastAsia="Times New Roman" w:hAnsi="Times New Roman" w:cs="Times New Roman"/>
          <w:color w:val="203463"/>
          <w:sz w:val="28"/>
          <w:szCs w:val="28"/>
          <w:lang w:eastAsia="ru-RU"/>
        </w:rPr>
        <w:t>а) принять меры по обеспечению поступления администрируемых налогов, сборов и других обязательных платежей, а также сокращению задолженности по их уплате и осуществлению мероприятий, препятствующих ее возникновению;</w:t>
      </w:r>
      <w:r w:rsidRPr="00E617E3">
        <w:rPr>
          <w:rFonts w:ascii="Times New Roman" w:eastAsia="Times New Roman" w:hAnsi="Times New Roman" w:cs="Times New Roman"/>
          <w:color w:val="203463"/>
          <w:sz w:val="28"/>
          <w:szCs w:val="28"/>
          <w:lang w:eastAsia="ru-RU"/>
        </w:rPr>
        <w:br/>
      </w:r>
      <w:r w:rsidR="00CF4661">
        <w:rPr>
          <w:rFonts w:ascii="Times New Roman" w:eastAsia="Times New Roman" w:hAnsi="Times New Roman" w:cs="Times New Roman"/>
          <w:color w:val="203463"/>
          <w:sz w:val="28"/>
          <w:szCs w:val="28"/>
          <w:lang w:eastAsia="ru-RU"/>
        </w:rPr>
        <w:t xml:space="preserve">        </w:t>
      </w:r>
      <w:r w:rsidRPr="00E617E3">
        <w:rPr>
          <w:rFonts w:ascii="Times New Roman" w:eastAsia="Times New Roman" w:hAnsi="Times New Roman" w:cs="Times New Roman"/>
          <w:color w:val="203463"/>
          <w:sz w:val="28"/>
          <w:szCs w:val="28"/>
          <w:lang w:eastAsia="ru-RU"/>
        </w:rPr>
        <w:t>б) организовать работу с плательщиками по правильному заполнению расчетных документов;</w:t>
      </w:r>
      <w:r w:rsidRPr="00E617E3">
        <w:rPr>
          <w:rFonts w:ascii="Times New Roman" w:eastAsia="Times New Roman" w:hAnsi="Times New Roman" w:cs="Times New Roman"/>
          <w:color w:val="203463"/>
          <w:sz w:val="28"/>
          <w:szCs w:val="28"/>
          <w:lang w:eastAsia="ru-RU"/>
        </w:rPr>
        <w:br/>
      </w:r>
      <w:r w:rsidR="00CF4661">
        <w:rPr>
          <w:rFonts w:ascii="Times New Roman" w:eastAsia="Times New Roman" w:hAnsi="Times New Roman" w:cs="Times New Roman"/>
          <w:color w:val="203463"/>
          <w:sz w:val="28"/>
          <w:szCs w:val="28"/>
          <w:lang w:eastAsia="ru-RU"/>
        </w:rPr>
        <w:t xml:space="preserve">        </w:t>
      </w:r>
      <w:r w:rsidRPr="00E617E3">
        <w:rPr>
          <w:rFonts w:ascii="Times New Roman" w:eastAsia="Times New Roman" w:hAnsi="Times New Roman" w:cs="Times New Roman"/>
          <w:color w:val="203463"/>
          <w:sz w:val="28"/>
          <w:szCs w:val="28"/>
          <w:lang w:eastAsia="ru-RU"/>
        </w:rPr>
        <w:t xml:space="preserve">в) представлять в </w:t>
      </w:r>
      <w:r w:rsidR="00E91744">
        <w:rPr>
          <w:rFonts w:ascii="Times New Roman" w:eastAsia="Times New Roman" w:hAnsi="Times New Roman" w:cs="Times New Roman"/>
          <w:color w:val="203463"/>
          <w:sz w:val="28"/>
          <w:szCs w:val="28"/>
          <w:lang w:eastAsia="ru-RU"/>
        </w:rPr>
        <w:t xml:space="preserve"> </w:t>
      </w:r>
      <w:r w:rsidR="00E91744" w:rsidRPr="006206C6">
        <w:rPr>
          <w:rFonts w:ascii="Times New Roman" w:eastAsia="Times New Roman" w:hAnsi="Times New Roman" w:cs="Times New Roman"/>
          <w:color w:val="203463"/>
          <w:sz w:val="28"/>
          <w:szCs w:val="28"/>
          <w:lang w:eastAsia="ru-RU"/>
        </w:rPr>
        <w:t>финансовое управление</w:t>
      </w:r>
      <w:r w:rsidR="006206C6" w:rsidRPr="006206C6">
        <w:rPr>
          <w:rFonts w:ascii="Times New Roman" w:eastAsia="Times New Roman" w:hAnsi="Times New Roman" w:cs="Times New Roman"/>
          <w:color w:val="203463"/>
          <w:sz w:val="28"/>
          <w:szCs w:val="28"/>
          <w:lang w:eastAsia="ru-RU"/>
        </w:rPr>
        <w:t xml:space="preserve"> администрации </w:t>
      </w:r>
      <w:r w:rsidR="00E91744" w:rsidRPr="006206C6">
        <w:rPr>
          <w:rFonts w:ascii="Times New Roman" w:eastAsia="Times New Roman" w:hAnsi="Times New Roman" w:cs="Times New Roman"/>
          <w:color w:val="203463"/>
          <w:sz w:val="28"/>
          <w:szCs w:val="28"/>
          <w:lang w:eastAsia="ru-RU"/>
        </w:rPr>
        <w:t xml:space="preserve"> </w:t>
      </w:r>
      <w:proofErr w:type="spellStart"/>
      <w:r w:rsidR="00E91744" w:rsidRPr="006206C6">
        <w:rPr>
          <w:rFonts w:ascii="Times New Roman" w:eastAsia="Times New Roman" w:hAnsi="Times New Roman" w:cs="Times New Roman"/>
          <w:color w:val="203463"/>
          <w:sz w:val="28"/>
          <w:szCs w:val="28"/>
          <w:lang w:eastAsia="ru-RU"/>
        </w:rPr>
        <w:t>Севск</w:t>
      </w:r>
      <w:r w:rsidR="006206C6" w:rsidRPr="006206C6">
        <w:rPr>
          <w:rFonts w:ascii="Times New Roman" w:eastAsia="Times New Roman" w:hAnsi="Times New Roman" w:cs="Times New Roman"/>
          <w:color w:val="203463"/>
          <w:sz w:val="28"/>
          <w:szCs w:val="28"/>
          <w:lang w:eastAsia="ru-RU"/>
        </w:rPr>
        <w:t>ого</w:t>
      </w:r>
      <w:proofErr w:type="spellEnd"/>
      <w:r w:rsidR="00E91744" w:rsidRPr="006206C6">
        <w:rPr>
          <w:rFonts w:ascii="Times New Roman" w:eastAsia="Times New Roman" w:hAnsi="Times New Roman" w:cs="Times New Roman"/>
          <w:color w:val="203463"/>
          <w:sz w:val="28"/>
          <w:szCs w:val="28"/>
          <w:lang w:eastAsia="ru-RU"/>
        </w:rPr>
        <w:t xml:space="preserve"> район</w:t>
      </w:r>
      <w:r w:rsidR="006206C6" w:rsidRPr="006206C6">
        <w:rPr>
          <w:rFonts w:ascii="Times New Roman" w:eastAsia="Times New Roman" w:hAnsi="Times New Roman" w:cs="Times New Roman"/>
          <w:color w:val="203463"/>
          <w:sz w:val="28"/>
          <w:szCs w:val="28"/>
          <w:lang w:eastAsia="ru-RU"/>
        </w:rPr>
        <w:t>а</w:t>
      </w:r>
      <w:r w:rsidRPr="00E617E3">
        <w:rPr>
          <w:rFonts w:ascii="Times New Roman" w:eastAsia="Times New Roman" w:hAnsi="Times New Roman" w:cs="Times New Roman"/>
          <w:color w:val="203463"/>
          <w:sz w:val="28"/>
          <w:szCs w:val="28"/>
          <w:lang w:eastAsia="ru-RU"/>
        </w:rPr>
        <w:t xml:space="preserve"> (далее </w:t>
      </w:r>
      <w:r w:rsidR="00E91744">
        <w:rPr>
          <w:rFonts w:ascii="Times New Roman" w:eastAsia="Times New Roman" w:hAnsi="Times New Roman" w:cs="Times New Roman"/>
          <w:color w:val="203463"/>
          <w:sz w:val="28"/>
          <w:szCs w:val="28"/>
          <w:lang w:eastAsia="ru-RU"/>
        </w:rPr>
        <w:t>–</w:t>
      </w:r>
      <w:r w:rsidR="006206C6">
        <w:rPr>
          <w:rFonts w:ascii="Times New Roman" w:eastAsia="Times New Roman" w:hAnsi="Times New Roman" w:cs="Times New Roman"/>
          <w:color w:val="203463"/>
          <w:sz w:val="28"/>
          <w:szCs w:val="28"/>
          <w:lang w:eastAsia="ru-RU"/>
        </w:rPr>
        <w:t xml:space="preserve"> </w:t>
      </w:r>
      <w:r w:rsidR="00E91744">
        <w:rPr>
          <w:rFonts w:ascii="Times New Roman" w:eastAsia="Times New Roman" w:hAnsi="Times New Roman" w:cs="Times New Roman"/>
          <w:color w:val="203463"/>
          <w:sz w:val="28"/>
          <w:szCs w:val="28"/>
          <w:lang w:eastAsia="ru-RU"/>
        </w:rPr>
        <w:t>финансовое управление</w:t>
      </w:r>
      <w:r w:rsidR="006206C6">
        <w:rPr>
          <w:rFonts w:ascii="Times New Roman" w:eastAsia="Times New Roman" w:hAnsi="Times New Roman" w:cs="Times New Roman"/>
          <w:color w:val="203463"/>
          <w:sz w:val="28"/>
          <w:szCs w:val="28"/>
          <w:lang w:eastAsia="ru-RU"/>
        </w:rPr>
        <w:t xml:space="preserve"> района </w:t>
      </w:r>
      <w:r w:rsidRPr="00E617E3">
        <w:rPr>
          <w:rFonts w:ascii="Times New Roman" w:eastAsia="Times New Roman" w:hAnsi="Times New Roman" w:cs="Times New Roman"/>
          <w:color w:val="203463"/>
          <w:sz w:val="28"/>
          <w:szCs w:val="28"/>
          <w:lang w:eastAsia="ru-RU"/>
        </w:rPr>
        <w:t>) сведения для составления и ведения кассового плана (прогноз поступлений доходов бюджета</w:t>
      </w:r>
      <w:r w:rsidR="006206C6">
        <w:rPr>
          <w:rFonts w:ascii="Times New Roman" w:eastAsia="Times New Roman" w:hAnsi="Times New Roman" w:cs="Times New Roman"/>
          <w:color w:val="203463"/>
          <w:sz w:val="28"/>
          <w:szCs w:val="28"/>
          <w:lang w:eastAsia="ru-RU"/>
        </w:rPr>
        <w:t xml:space="preserve"> муниципального района</w:t>
      </w:r>
      <w:r w:rsidRPr="00E617E3">
        <w:rPr>
          <w:rFonts w:ascii="Times New Roman" w:eastAsia="Times New Roman" w:hAnsi="Times New Roman" w:cs="Times New Roman"/>
          <w:color w:val="203463"/>
          <w:sz w:val="28"/>
          <w:szCs w:val="28"/>
          <w:lang w:eastAsia="ru-RU"/>
        </w:rPr>
        <w:t>, прогноз кассовых поступлений и кассовых выплат по источникам внутреннего финансирования дефицита бюджета</w:t>
      </w:r>
      <w:r w:rsidR="006206C6">
        <w:rPr>
          <w:rFonts w:ascii="Times New Roman" w:eastAsia="Times New Roman" w:hAnsi="Times New Roman" w:cs="Times New Roman"/>
          <w:color w:val="203463"/>
          <w:sz w:val="28"/>
          <w:szCs w:val="28"/>
          <w:lang w:eastAsia="ru-RU"/>
        </w:rPr>
        <w:t xml:space="preserve"> муниципального района</w:t>
      </w:r>
      <w:r w:rsidRPr="00E617E3">
        <w:rPr>
          <w:rFonts w:ascii="Times New Roman" w:eastAsia="Times New Roman" w:hAnsi="Times New Roman" w:cs="Times New Roman"/>
          <w:color w:val="203463"/>
          <w:sz w:val="28"/>
          <w:szCs w:val="28"/>
          <w:lang w:eastAsia="ru-RU"/>
        </w:rPr>
        <w:t>) в порядке и сроки, установленные</w:t>
      </w:r>
      <w:r w:rsidR="00E91744">
        <w:rPr>
          <w:rFonts w:ascii="Times New Roman" w:eastAsia="Times New Roman" w:hAnsi="Times New Roman" w:cs="Times New Roman"/>
          <w:color w:val="203463"/>
          <w:sz w:val="28"/>
          <w:szCs w:val="28"/>
          <w:lang w:eastAsia="ru-RU"/>
        </w:rPr>
        <w:t xml:space="preserve"> финансовым управлением</w:t>
      </w:r>
      <w:r w:rsidR="006206C6">
        <w:rPr>
          <w:rFonts w:ascii="Times New Roman" w:eastAsia="Times New Roman" w:hAnsi="Times New Roman" w:cs="Times New Roman"/>
          <w:color w:val="203463"/>
          <w:sz w:val="28"/>
          <w:szCs w:val="28"/>
          <w:lang w:eastAsia="ru-RU"/>
        </w:rPr>
        <w:t xml:space="preserve"> района</w:t>
      </w:r>
      <w:r w:rsidRPr="00E617E3">
        <w:rPr>
          <w:rFonts w:ascii="Times New Roman" w:eastAsia="Times New Roman" w:hAnsi="Times New Roman" w:cs="Times New Roman"/>
          <w:color w:val="203463"/>
          <w:sz w:val="28"/>
          <w:szCs w:val="28"/>
          <w:lang w:eastAsia="ru-RU"/>
        </w:rPr>
        <w:t>;</w:t>
      </w:r>
      <w:r w:rsidRPr="00E617E3">
        <w:rPr>
          <w:rFonts w:ascii="Times New Roman" w:eastAsia="Times New Roman" w:hAnsi="Times New Roman" w:cs="Times New Roman"/>
          <w:color w:val="203463"/>
          <w:sz w:val="28"/>
          <w:szCs w:val="28"/>
          <w:lang w:eastAsia="ru-RU"/>
        </w:rPr>
        <w:br/>
      </w:r>
      <w:r w:rsidR="00CF4661">
        <w:rPr>
          <w:rFonts w:ascii="Times New Roman" w:eastAsia="Times New Roman" w:hAnsi="Times New Roman" w:cs="Times New Roman"/>
          <w:color w:val="203463"/>
          <w:sz w:val="28"/>
          <w:szCs w:val="28"/>
          <w:lang w:eastAsia="ru-RU"/>
        </w:rPr>
        <w:t xml:space="preserve">        </w:t>
      </w:r>
      <w:r w:rsidRPr="00E617E3">
        <w:rPr>
          <w:rFonts w:ascii="Times New Roman" w:eastAsia="Times New Roman" w:hAnsi="Times New Roman" w:cs="Times New Roman"/>
          <w:color w:val="203463"/>
          <w:sz w:val="28"/>
          <w:szCs w:val="28"/>
          <w:lang w:eastAsia="ru-RU"/>
        </w:rPr>
        <w:t xml:space="preserve">г) представлять не позднее 31 января текущего финансового года в </w:t>
      </w:r>
      <w:r w:rsidR="00E91744">
        <w:rPr>
          <w:rFonts w:ascii="Times New Roman" w:eastAsia="Times New Roman" w:hAnsi="Times New Roman" w:cs="Times New Roman"/>
          <w:color w:val="203463"/>
          <w:sz w:val="28"/>
          <w:szCs w:val="28"/>
          <w:lang w:eastAsia="ru-RU"/>
        </w:rPr>
        <w:t xml:space="preserve">финансовое управление </w:t>
      </w:r>
      <w:r w:rsidR="006206C6">
        <w:rPr>
          <w:rFonts w:ascii="Times New Roman" w:eastAsia="Times New Roman" w:hAnsi="Times New Roman" w:cs="Times New Roman"/>
          <w:color w:val="203463"/>
          <w:sz w:val="28"/>
          <w:szCs w:val="28"/>
          <w:lang w:eastAsia="ru-RU"/>
        </w:rPr>
        <w:t xml:space="preserve">района </w:t>
      </w:r>
      <w:r w:rsidRPr="00E617E3">
        <w:rPr>
          <w:rFonts w:ascii="Times New Roman" w:eastAsia="Times New Roman" w:hAnsi="Times New Roman" w:cs="Times New Roman"/>
          <w:color w:val="203463"/>
          <w:sz w:val="28"/>
          <w:szCs w:val="28"/>
          <w:lang w:eastAsia="ru-RU"/>
        </w:rPr>
        <w:t>нормативные правовые акты по администрированию доходов бюджета</w:t>
      </w:r>
      <w:r w:rsidR="00E91744">
        <w:rPr>
          <w:rFonts w:ascii="Times New Roman" w:eastAsia="Times New Roman" w:hAnsi="Times New Roman" w:cs="Times New Roman"/>
          <w:color w:val="203463"/>
          <w:sz w:val="28"/>
          <w:szCs w:val="28"/>
          <w:lang w:eastAsia="ru-RU"/>
        </w:rPr>
        <w:t xml:space="preserve"> муниципального района</w:t>
      </w:r>
      <w:r w:rsidRPr="00E617E3">
        <w:rPr>
          <w:rFonts w:ascii="Times New Roman" w:eastAsia="Times New Roman" w:hAnsi="Times New Roman" w:cs="Times New Roman"/>
          <w:color w:val="203463"/>
          <w:sz w:val="28"/>
          <w:szCs w:val="28"/>
          <w:lang w:eastAsia="ru-RU"/>
        </w:rPr>
        <w:t>;</w:t>
      </w:r>
      <w:r w:rsidRPr="00E617E3">
        <w:rPr>
          <w:rFonts w:ascii="Times New Roman" w:eastAsia="Times New Roman" w:hAnsi="Times New Roman" w:cs="Times New Roman"/>
          <w:color w:val="203463"/>
          <w:sz w:val="28"/>
          <w:szCs w:val="28"/>
          <w:lang w:eastAsia="ru-RU"/>
        </w:rPr>
        <w:br/>
      </w:r>
      <w:r w:rsidR="00CF4661">
        <w:rPr>
          <w:rFonts w:ascii="Times New Roman" w:eastAsia="Times New Roman" w:hAnsi="Times New Roman" w:cs="Times New Roman"/>
          <w:color w:val="203463"/>
          <w:sz w:val="28"/>
          <w:szCs w:val="28"/>
          <w:lang w:eastAsia="ru-RU"/>
        </w:rPr>
        <w:t xml:space="preserve">       </w:t>
      </w:r>
      <w:r w:rsidRPr="00E617E3">
        <w:rPr>
          <w:rFonts w:ascii="Times New Roman" w:eastAsia="Times New Roman" w:hAnsi="Times New Roman" w:cs="Times New Roman"/>
          <w:color w:val="203463"/>
          <w:sz w:val="28"/>
          <w:szCs w:val="28"/>
          <w:lang w:eastAsia="ru-RU"/>
        </w:rPr>
        <w:t>д) в случае изменения объема полномочий главных администраторов доходов бюджета</w:t>
      </w:r>
      <w:r w:rsidR="006206C6">
        <w:rPr>
          <w:rFonts w:ascii="Times New Roman" w:eastAsia="Times New Roman" w:hAnsi="Times New Roman" w:cs="Times New Roman"/>
          <w:color w:val="203463"/>
          <w:sz w:val="28"/>
          <w:szCs w:val="28"/>
          <w:lang w:eastAsia="ru-RU"/>
        </w:rPr>
        <w:t xml:space="preserve"> муниципального</w:t>
      </w:r>
      <w:r w:rsidRPr="00E617E3">
        <w:rPr>
          <w:rFonts w:ascii="Times New Roman" w:eastAsia="Times New Roman" w:hAnsi="Times New Roman" w:cs="Times New Roman"/>
          <w:color w:val="203463"/>
          <w:sz w:val="28"/>
          <w:szCs w:val="28"/>
          <w:lang w:eastAsia="ru-RU"/>
        </w:rPr>
        <w:t xml:space="preserve"> </w:t>
      </w:r>
      <w:r w:rsidR="006206C6">
        <w:rPr>
          <w:rFonts w:ascii="Times New Roman" w:eastAsia="Times New Roman" w:hAnsi="Times New Roman" w:cs="Times New Roman"/>
          <w:color w:val="203463"/>
          <w:sz w:val="28"/>
          <w:szCs w:val="28"/>
          <w:lang w:eastAsia="ru-RU"/>
        </w:rPr>
        <w:t xml:space="preserve">района </w:t>
      </w:r>
      <w:r w:rsidRPr="00E617E3">
        <w:rPr>
          <w:rFonts w:ascii="Times New Roman" w:eastAsia="Times New Roman" w:hAnsi="Times New Roman" w:cs="Times New Roman"/>
          <w:color w:val="203463"/>
          <w:sz w:val="28"/>
          <w:szCs w:val="28"/>
          <w:lang w:eastAsia="ru-RU"/>
        </w:rPr>
        <w:t>и (или) состава администрируемых ими доходов, а также изменения принципов назначения и присвоения структуры кодов классификации доходов бюджет</w:t>
      </w:r>
      <w:r w:rsidR="006206C6">
        <w:rPr>
          <w:rFonts w:ascii="Times New Roman" w:eastAsia="Times New Roman" w:hAnsi="Times New Roman" w:cs="Times New Roman"/>
          <w:color w:val="203463"/>
          <w:sz w:val="28"/>
          <w:szCs w:val="28"/>
          <w:lang w:eastAsia="ru-RU"/>
        </w:rPr>
        <w:t>а муниципального района</w:t>
      </w:r>
      <w:r w:rsidRPr="00E617E3">
        <w:rPr>
          <w:rFonts w:ascii="Times New Roman" w:eastAsia="Times New Roman" w:hAnsi="Times New Roman" w:cs="Times New Roman"/>
          <w:color w:val="203463"/>
          <w:sz w:val="28"/>
          <w:szCs w:val="28"/>
          <w:lang w:eastAsia="ru-RU"/>
        </w:rPr>
        <w:t>, состава закрепленных за ними кодов классификации доходов бюджет</w:t>
      </w:r>
      <w:r w:rsidR="006206C6">
        <w:rPr>
          <w:rFonts w:ascii="Times New Roman" w:eastAsia="Times New Roman" w:hAnsi="Times New Roman" w:cs="Times New Roman"/>
          <w:color w:val="203463"/>
          <w:sz w:val="28"/>
          <w:szCs w:val="28"/>
          <w:lang w:eastAsia="ru-RU"/>
        </w:rPr>
        <w:t>а</w:t>
      </w:r>
      <w:r w:rsidRPr="00E617E3">
        <w:rPr>
          <w:rFonts w:ascii="Times New Roman" w:eastAsia="Times New Roman" w:hAnsi="Times New Roman" w:cs="Times New Roman"/>
          <w:color w:val="203463"/>
          <w:sz w:val="28"/>
          <w:szCs w:val="28"/>
          <w:lang w:eastAsia="ru-RU"/>
        </w:rPr>
        <w:t xml:space="preserve"> </w:t>
      </w:r>
      <w:r w:rsidR="006206C6">
        <w:rPr>
          <w:rFonts w:ascii="Times New Roman" w:eastAsia="Times New Roman" w:hAnsi="Times New Roman" w:cs="Times New Roman"/>
          <w:color w:val="203463"/>
          <w:sz w:val="28"/>
          <w:szCs w:val="28"/>
          <w:lang w:eastAsia="ru-RU"/>
        </w:rPr>
        <w:t xml:space="preserve">муниципального района </w:t>
      </w:r>
      <w:r w:rsidRPr="00E617E3">
        <w:rPr>
          <w:rFonts w:ascii="Times New Roman" w:eastAsia="Times New Roman" w:hAnsi="Times New Roman" w:cs="Times New Roman"/>
          <w:color w:val="203463"/>
          <w:sz w:val="28"/>
          <w:szCs w:val="28"/>
          <w:lang w:eastAsia="ru-RU"/>
        </w:rPr>
        <w:t xml:space="preserve">представлять </w:t>
      </w:r>
      <w:r w:rsidR="00E91744">
        <w:rPr>
          <w:rFonts w:ascii="Times New Roman" w:eastAsia="Times New Roman" w:hAnsi="Times New Roman" w:cs="Times New Roman"/>
          <w:color w:val="203463"/>
          <w:sz w:val="28"/>
          <w:szCs w:val="28"/>
          <w:lang w:eastAsia="ru-RU"/>
        </w:rPr>
        <w:t xml:space="preserve">в финансовое управление </w:t>
      </w:r>
      <w:r w:rsidR="006206C6">
        <w:rPr>
          <w:rFonts w:ascii="Times New Roman" w:eastAsia="Times New Roman" w:hAnsi="Times New Roman" w:cs="Times New Roman"/>
          <w:color w:val="203463"/>
          <w:sz w:val="28"/>
          <w:szCs w:val="28"/>
          <w:lang w:eastAsia="ru-RU"/>
        </w:rPr>
        <w:t xml:space="preserve">района </w:t>
      </w:r>
      <w:r w:rsidRPr="00E617E3">
        <w:rPr>
          <w:rFonts w:ascii="Times New Roman" w:eastAsia="Times New Roman" w:hAnsi="Times New Roman" w:cs="Times New Roman"/>
          <w:color w:val="203463"/>
          <w:sz w:val="28"/>
          <w:szCs w:val="28"/>
          <w:lang w:eastAsia="ru-RU"/>
        </w:rPr>
        <w:t xml:space="preserve"> информацию об указанных изменениях в течение </w:t>
      </w:r>
      <w:r w:rsidR="00CF4661">
        <w:rPr>
          <w:rFonts w:ascii="Times New Roman" w:eastAsia="Times New Roman" w:hAnsi="Times New Roman" w:cs="Times New Roman"/>
          <w:color w:val="203463"/>
          <w:sz w:val="28"/>
          <w:szCs w:val="28"/>
          <w:lang w:eastAsia="ru-RU"/>
        </w:rPr>
        <w:t xml:space="preserve">двух </w:t>
      </w:r>
      <w:r w:rsidRPr="00E617E3">
        <w:rPr>
          <w:rFonts w:ascii="Times New Roman" w:eastAsia="Times New Roman" w:hAnsi="Times New Roman" w:cs="Times New Roman"/>
          <w:color w:val="203463"/>
          <w:sz w:val="28"/>
          <w:szCs w:val="28"/>
          <w:lang w:eastAsia="ru-RU"/>
        </w:rPr>
        <w:t xml:space="preserve"> недель со дня вступления в силу </w:t>
      </w:r>
      <w:r w:rsidR="00E91744">
        <w:rPr>
          <w:rFonts w:ascii="Times New Roman" w:eastAsia="Times New Roman" w:hAnsi="Times New Roman" w:cs="Times New Roman"/>
          <w:color w:val="203463"/>
          <w:sz w:val="28"/>
          <w:szCs w:val="28"/>
          <w:lang w:eastAsia="ru-RU"/>
        </w:rPr>
        <w:t xml:space="preserve">решения </w:t>
      </w:r>
      <w:r w:rsidRPr="00E617E3">
        <w:rPr>
          <w:rFonts w:ascii="Times New Roman" w:eastAsia="Times New Roman" w:hAnsi="Times New Roman" w:cs="Times New Roman"/>
          <w:color w:val="203463"/>
          <w:sz w:val="28"/>
          <w:szCs w:val="28"/>
          <w:lang w:eastAsia="ru-RU"/>
        </w:rPr>
        <w:t>и иных нормативных правовых актов, в соответствии с которыми изменяются объем полномочий и (или) состав администрируемых доходов;</w:t>
      </w:r>
      <w:r w:rsidRPr="00E617E3">
        <w:rPr>
          <w:rFonts w:ascii="Times New Roman" w:eastAsia="Times New Roman" w:hAnsi="Times New Roman" w:cs="Times New Roman"/>
          <w:color w:val="203463"/>
          <w:sz w:val="28"/>
          <w:szCs w:val="28"/>
          <w:lang w:eastAsia="ru-RU"/>
        </w:rPr>
        <w:br/>
      </w:r>
      <w:r w:rsidR="00CF4661">
        <w:rPr>
          <w:rFonts w:ascii="Times New Roman" w:eastAsia="Times New Roman" w:hAnsi="Times New Roman" w:cs="Times New Roman"/>
          <w:color w:val="203463"/>
          <w:sz w:val="28"/>
          <w:szCs w:val="28"/>
          <w:lang w:eastAsia="ru-RU"/>
        </w:rPr>
        <w:lastRenderedPageBreak/>
        <w:t xml:space="preserve">       </w:t>
      </w:r>
      <w:r w:rsidRPr="00E617E3">
        <w:rPr>
          <w:rFonts w:ascii="Times New Roman" w:eastAsia="Times New Roman" w:hAnsi="Times New Roman" w:cs="Times New Roman"/>
          <w:color w:val="203463"/>
          <w:sz w:val="28"/>
          <w:szCs w:val="28"/>
          <w:lang w:eastAsia="ru-RU"/>
        </w:rPr>
        <w:t>е) обеспечить представление в Государственную информационную систему о государственных и муниципальных платежах (ГИС ГМП) информации, необходимой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w:t>
      </w:r>
      <w:r w:rsidR="006206C6">
        <w:rPr>
          <w:rFonts w:ascii="Times New Roman" w:eastAsia="Times New Roman" w:hAnsi="Times New Roman" w:cs="Times New Roman"/>
          <w:color w:val="203463"/>
          <w:sz w:val="28"/>
          <w:szCs w:val="28"/>
          <w:lang w:eastAsia="ru-RU"/>
        </w:rPr>
        <w:t xml:space="preserve">а муниципального района </w:t>
      </w:r>
      <w:r w:rsidRPr="00E617E3">
        <w:rPr>
          <w:rFonts w:ascii="Times New Roman" w:eastAsia="Times New Roman" w:hAnsi="Times New Roman" w:cs="Times New Roman"/>
          <w:color w:val="203463"/>
          <w:sz w:val="28"/>
          <w:szCs w:val="28"/>
          <w:lang w:eastAsia="ru-RU"/>
        </w:rPr>
        <w:t xml:space="preserve"> бюджетной системы Российской Федерации, в соответствии с порядком, установленным Федеральном законом от 27 июля 2010 года № 210-ФЗ «Об организации предоставления государственных и муниципальных услуг»; </w:t>
      </w:r>
      <w:r w:rsidRPr="00E617E3">
        <w:rPr>
          <w:rFonts w:ascii="Times New Roman" w:eastAsia="Times New Roman" w:hAnsi="Times New Roman" w:cs="Times New Roman"/>
          <w:color w:val="203463"/>
          <w:sz w:val="28"/>
          <w:szCs w:val="28"/>
          <w:lang w:eastAsia="ru-RU"/>
        </w:rPr>
        <w:br/>
      </w:r>
      <w:r w:rsidR="00CF4661">
        <w:rPr>
          <w:rFonts w:ascii="Times New Roman" w:eastAsia="Times New Roman" w:hAnsi="Times New Roman" w:cs="Times New Roman"/>
          <w:color w:val="203463"/>
          <w:sz w:val="28"/>
          <w:szCs w:val="28"/>
          <w:lang w:eastAsia="ru-RU"/>
        </w:rPr>
        <w:t xml:space="preserve">       </w:t>
      </w:r>
      <w:r w:rsidR="0067318A">
        <w:rPr>
          <w:rFonts w:ascii="Times New Roman" w:eastAsia="Times New Roman" w:hAnsi="Times New Roman" w:cs="Times New Roman"/>
          <w:color w:val="203463"/>
          <w:sz w:val="28"/>
          <w:szCs w:val="28"/>
          <w:lang w:eastAsia="ru-RU"/>
        </w:rPr>
        <w:t xml:space="preserve">ж) обеспечить ведение реестра заключенных соглашений о предоставлении субсидий и иных межбюджетных трансфертов из областного бюджета на </w:t>
      </w:r>
      <w:proofErr w:type="spellStart"/>
      <w:r w:rsidR="0067318A">
        <w:rPr>
          <w:rFonts w:ascii="Times New Roman" w:eastAsia="Times New Roman" w:hAnsi="Times New Roman" w:cs="Times New Roman"/>
          <w:color w:val="203463"/>
          <w:sz w:val="28"/>
          <w:szCs w:val="28"/>
          <w:lang w:eastAsia="ru-RU"/>
        </w:rPr>
        <w:t>софинансирование</w:t>
      </w:r>
      <w:proofErr w:type="spellEnd"/>
      <w:r w:rsidR="0067318A">
        <w:rPr>
          <w:rFonts w:ascii="Times New Roman" w:eastAsia="Times New Roman" w:hAnsi="Times New Roman" w:cs="Times New Roman"/>
          <w:color w:val="203463"/>
          <w:sz w:val="28"/>
          <w:szCs w:val="28"/>
          <w:lang w:eastAsia="ru-RU"/>
        </w:rPr>
        <w:t xml:space="preserve"> расходных  обязательств бюджета муниципального района и контроль </w:t>
      </w:r>
      <w:proofErr w:type="spellStart"/>
      <w:r w:rsidR="0067318A">
        <w:rPr>
          <w:rFonts w:ascii="Times New Roman" w:eastAsia="Times New Roman" w:hAnsi="Times New Roman" w:cs="Times New Roman"/>
          <w:color w:val="203463"/>
          <w:sz w:val="28"/>
          <w:szCs w:val="28"/>
          <w:lang w:eastAsia="ru-RU"/>
        </w:rPr>
        <w:t>требуемо</w:t>
      </w:r>
      <w:r w:rsidR="00313C1D">
        <w:rPr>
          <w:rFonts w:ascii="Times New Roman" w:eastAsia="Times New Roman" w:hAnsi="Times New Roman" w:cs="Times New Roman"/>
          <w:color w:val="203463"/>
          <w:sz w:val="28"/>
          <w:szCs w:val="28"/>
          <w:lang w:eastAsia="ru-RU"/>
        </w:rPr>
        <w:t>е</w:t>
      </w:r>
      <w:r w:rsidR="0067318A">
        <w:rPr>
          <w:rFonts w:ascii="Times New Roman" w:eastAsia="Times New Roman" w:hAnsi="Times New Roman" w:cs="Times New Roman"/>
          <w:color w:val="203463"/>
          <w:sz w:val="28"/>
          <w:szCs w:val="28"/>
          <w:lang w:eastAsia="ru-RU"/>
        </w:rPr>
        <w:t>го</w:t>
      </w:r>
      <w:proofErr w:type="spellEnd"/>
      <w:r w:rsidR="0067318A">
        <w:rPr>
          <w:rFonts w:ascii="Times New Roman" w:eastAsia="Times New Roman" w:hAnsi="Times New Roman" w:cs="Times New Roman"/>
          <w:color w:val="203463"/>
          <w:sz w:val="28"/>
          <w:szCs w:val="28"/>
          <w:lang w:eastAsia="ru-RU"/>
        </w:rPr>
        <w:t xml:space="preserve"> уровня финансирования по субсидиям и иным межбюджетным трансфертам.</w:t>
      </w:r>
    </w:p>
    <w:p w:rsidR="0067318A" w:rsidRDefault="00E617E3" w:rsidP="00F27827">
      <w:pPr>
        <w:spacing w:after="0" w:line="240" w:lineRule="auto"/>
        <w:ind w:firstLine="567"/>
        <w:jc w:val="both"/>
        <w:rPr>
          <w:rFonts w:ascii="Times New Roman" w:eastAsia="Times New Roman" w:hAnsi="Times New Roman" w:cs="Times New Roman"/>
          <w:color w:val="203463"/>
          <w:sz w:val="28"/>
          <w:szCs w:val="28"/>
          <w:lang w:eastAsia="ru-RU"/>
        </w:rPr>
      </w:pPr>
      <w:r w:rsidRPr="0067318A">
        <w:rPr>
          <w:rFonts w:ascii="Times New Roman" w:eastAsia="Times New Roman" w:hAnsi="Times New Roman" w:cs="Times New Roman"/>
          <w:color w:val="203463"/>
          <w:sz w:val="28"/>
          <w:szCs w:val="28"/>
          <w:lang w:eastAsia="ru-RU"/>
        </w:rPr>
        <w:t xml:space="preserve"> </w:t>
      </w:r>
      <w:r w:rsidR="005C5E64" w:rsidRPr="0067318A">
        <w:rPr>
          <w:rFonts w:ascii="Times New Roman" w:eastAsia="Times New Roman" w:hAnsi="Times New Roman" w:cs="Times New Roman"/>
          <w:color w:val="203463"/>
          <w:sz w:val="28"/>
          <w:szCs w:val="28"/>
          <w:lang w:eastAsia="ru-RU"/>
        </w:rPr>
        <w:t>Главным администраторам доходов бюджета муниципального района</w:t>
      </w:r>
      <w:r w:rsidR="0005094C" w:rsidRPr="0067318A">
        <w:rPr>
          <w:rFonts w:ascii="Times New Roman" w:eastAsia="Times New Roman" w:hAnsi="Times New Roman" w:cs="Times New Roman"/>
          <w:color w:val="203463"/>
          <w:sz w:val="28"/>
          <w:szCs w:val="28"/>
          <w:lang w:eastAsia="ru-RU"/>
        </w:rPr>
        <w:t>:</w:t>
      </w:r>
      <w:r w:rsidR="005C5E64" w:rsidRPr="0067318A">
        <w:rPr>
          <w:rFonts w:ascii="Times New Roman" w:eastAsia="Times New Roman" w:hAnsi="Times New Roman" w:cs="Times New Roman"/>
          <w:color w:val="203463"/>
          <w:sz w:val="28"/>
          <w:szCs w:val="28"/>
          <w:lang w:eastAsia="ru-RU"/>
        </w:rPr>
        <w:t xml:space="preserve"> закрепить ответственных лиц </w:t>
      </w:r>
      <w:proofErr w:type="gramStart"/>
      <w:r w:rsidR="00D96994" w:rsidRPr="0067318A">
        <w:rPr>
          <w:rFonts w:ascii="Times New Roman" w:eastAsia="Times New Roman" w:hAnsi="Times New Roman" w:cs="Times New Roman"/>
          <w:color w:val="203463"/>
          <w:sz w:val="28"/>
          <w:szCs w:val="28"/>
          <w:lang w:eastAsia="ru-RU"/>
        </w:rPr>
        <w:t xml:space="preserve">за </w:t>
      </w:r>
      <w:r w:rsidR="00CA6DF8" w:rsidRPr="0067318A">
        <w:rPr>
          <w:rFonts w:ascii="Times New Roman" w:eastAsia="Times New Roman" w:hAnsi="Times New Roman" w:cs="Times New Roman"/>
          <w:color w:val="203463"/>
          <w:sz w:val="28"/>
          <w:szCs w:val="28"/>
          <w:lang w:eastAsia="ru-RU"/>
        </w:rPr>
        <w:t xml:space="preserve"> заключением</w:t>
      </w:r>
      <w:proofErr w:type="gramEnd"/>
      <w:r w:rsidR="00CA6DF8" w:rsidRPr="0067318A">
        <w:rPr>
          <w:rFonts w:ascii="Times New Roman" w:eastAsia="Times New Roman" w:hAnsi="Times New Roman" w:cs="Times New Roman"/>
          <w:color w:val="203463"/>
          <w:sz w:val="28"/>
          <w:szCs w:val="28"/>
          <w:lang w:eastAsia="ru-RU"/>
        </w:rPr>
        <w:t xml:space="preserve"> соглашений</w:t>
      </w:r>
      <w:r w:rsidR="00D96994" w:rsidRPr="0067318A">
        <w:rPr>
          <w:rFonts w:ascii="Times New Roman" w:eastAsia="Times New Roman" w:hAnsi="Times New Roman" w:cs="Times New Roman"/>
          <w:color w:val="203463"/>
          <w:sz w:val="28"/>
          <w:szCs w:val="28"/>
          <w:lang w:eastAsia="ru-RU"/>
        </w:rPr>
        <w:t xml:space="preserve"> по субсидиям выделяемы</w:t>
      </w:r>
      <w:r w:rsidR="000E01E7" w:rsidRPr="0067318A">
        <w:rPr>
          <w:rFonts w:ascii="Times New Roman" w:eastAsia="Times New Roman" w:hAnsi="Times New Roman" w:cs="Times New Roman"/>
          <w:color w:val="203463"/>
          <w:sz w:val="28"/>
          <w:szCs w:val="28"/>
          <w:lang w:eastAsia="ru-RU"/>
        </w:rPr>
        <w:t>м</w:t>
      </w:r>
      <w:r w:rsidR="00D96994" w:rsidRPr="0067318A">
        <w:rPr>
          <w:rFonts w:ascii="Times New Roman" w:eastAsia="Times New Roman" w:hAnsi="Times New Roman" w:cs="Times New Roman"/>
          <w:color w:val="203463"/>
          <w:sz w:val="28"/>
          <w:szCs w:val="28"/>
          <w:lang w:eastAsia="ru-RU"/>
        </w:rPr>
        <w:t xml:space="preserve"> из федерального и областного бюджет</w:t>
      </w:r>
      <w:r w:rsidR="0067318A" w:rsidRPr="0067318A">
        <w:rPr>
          <w:rFonts w:ascii="Times New Roman" w:eastAsia="Times New Roman" w:hAnsi="Times New Roman" w:cs="Times New Roman"/>
          <w:color w:val="203463"/>
          <w:sz w:val="28"/>
          <w:szCs w:val="28"/>
          <w:lang w:eastAsia="ru-RU"/>
        </w:rPr>
        <w:t xml:space="preserve">у муниципального района </w:t>
      </w:r>
      <w:r w:rsidR="00D96994" w:rsidRPr="0067318A">
        <w:rPr>
          <w:rFonts w:ascii="Times New Roman" w:eastAsia="Times New Roman" w:hAnsi="Times New Roman" w:cs="Times New Roman"/>
          <w:color w:val="203463"/>
          <w:sz w:val="28"/>
          <w:szCs w:val="28"/>
          <w:lang w:eastAsia="ru-RU"/>
        </w:rPr>
        <w:t xml:space="preserve"> и иным межбюджетным трансфертам</w:t>
      </w:r>
      <w:r w:rsidR="0067318A" w:rsidRPr="0067318A">
        <w:rPr>
          <w:rFonts w:ascii="Times New Roman" w:eastAsia="Times New Roman" w:hAnsi="Times New Roman" w:cs="Times New Roman"/>
          <w:color w:val="203463"/>
          <w:sz w:val="28"/>
          <w:szCs w:val="28"/>
          <w:lang w:eastAsia="ru-RU"/>
        </w:rPr>
        <w:t>.</w:t>
      </w:r>
    </w:p>
    <w:p w:rsidR="00EC7B15" w:rsidRDefault="00E617E3" w:rsidP="00F27827">
      <w:pPr>
        <w:spacing w:after="0" w:line="240" w:lineRule="auto"/>
        <w:ind w:firstLine="567"/>
        <w:jc w:val="both"/>
        <w:rPr>
          <w:rFonts w:ascii="Times New Roman" w:eastAsia="Times New Roman" w:hAnsi="Times New Roman" w:cs="Times New Roman"/>
          <w:color w:val="203463"/>
          <w:sz w:val="28"/>
          <w:szCs w:val="28"/>
          <w:lang w:eastAsia="ru-RU"/>
        </w:rPr>
      </w:pPr>
      <w:r w:rsidRPr="00D07135">
        <w:rPr>
          <w:rFonts w:ascii="Times New Roman" w:eastAsia="Times New Roman" w:hAnsi="Times New Roman" w:cs="Times New Roman"/>
          <w:color w:val="203463"/>
          <w:sz w:val="28"/>
          <w:szCs w:val="28"/>
          <w:lang w:eastAsia="ru-RU"/>
        </w:rPr>
        <w:t xml:space="preserve">3. Главным администраторам доходов </w:t>
      </w:r>
      <w:r w:rsidR="00517CBC" w:rsidRPr="00D07135">
        <w:rPr>
          <w:rFonts w:ascii="Times New Roman" w:eastAsia="Times New Roman" w:hAnsi="Times New Roman" w:cs="Times New Roman"/>
          <w:color w:val="203463"/>
          <w:sz w:val="28"/>
          <w:szCs w:val="28"/>
          <w:lang w:eastAsia="ru-RU"/>
        </w:rPr>
        <w:t xml:space="preserve"> </w:t>
      </w:r>
      <w:r w:rsidRPr="00D07135">
        <w:rPr>
          <w:rFonts w:ascii="Times New Roman" w:eastAsia="Times New Roman" w:hAnsi="Times New Roman" w:cs="Times New Roman"/>
          <w:color w:val="203463"/>
          <w:sz w:val="28"/>
          <w:szCs w:val="28"/>
          <w:lang w:eastAsia="ru-RU"/>
        </w:rPr>
        <w:t>бюджета</w:t>
      </w:r>
      <w:r w:rsidR="00517CBC" w:rsidRPr="00D07135">
        <w:rPr>
          <w:rFonts w:ascii="Times New Roman" w:eastAsia="Times New Roman" w:hAnsi="Times New Roman" w:cs="Times New Roman"/>
          <w:color w:val="203463"/>
          <w:sz w:val="28"/>
          <w:szCs w:val="28"/>
          <w:lang w:eastAsia="ru-RU"/>
        </w:rPr>
        <w:t xml:space="preserve"> муниципального района</w:t>
      </w:r>
      <w:r w:rsidRPr="00D07135">
        <w:rPr>
          <w:rFonts w:ascii="Times New Roman" w:eastAsia="Times New Roman" w:hAnsi="Times New Roman" w:cs="Times New Roman"/>
          <w:color w:val="203463"/>
          <w:sz w:val="28"/>
          <w:szCs w:val="28"/>
          <w:lang w:eastAsia="ru-RU"/>
        </w:rPr>
        <w:t xml:space="preserve"> - органам </w:t>
      </w:r>
      <w:r w:rsidR="00517CBC" w:rsidRPr="00D07135">
        <w:rPr>
          <w:rFonts w:ascii="Times New Roman" w:eastAsia="Times New Roman" w:hAnsi="Times New Roman" w:cs="Times New Roman"/>
          <w:color w:val="203463"/>
          <w:sz w:val="28"/>
          <w:szCs w:val="28"/>
          <w:lang w:eastAsia="ru-RU"/>
        </w:rPr>
        <w:t xml:space="preserve">муниципальной </w:t>
      </w:r>
      <w:r w:rsidRPr="00D07135">
        <w:rPr>
          <w:rFonts w:ascii="Times New Roman" w:eastAsia="Times New Roman" w:hAnsi="Times New Roman" w:cs="Times New Roman"/>
          <w:color w:val="203463"/>
          <w:sz w:val="28"/>
          <w:szCs w:val="28"/>
          <w:lang w:eastAsia="ru-RU"/>
        </w:rPr>
        <w:t>власти (органам), уполномоченным передавать осуществление отдельных полномочий Брянской области органам местного самоуправления муниципальных образований, обеспечить до 29 декабря отчетного финансового года доведение до органов местного самоуправления муниципальных образований правовых актов, закрепляющих за ними соответствующие коды классификации доходов бюджет</w:t>
      </w:r>
      <w:r w:rsidR="0056745C" w:rsidRPr="00D07135">
        <w:rPr>
          <w:rFonts w:ascii="Times New Roman" w:eastAsia="Times New Roman" w:hAnsi="Times New Roman" w:cs="Times New Roman"/>
          <w:color w:val="203463"/>
          <w:sz w:val="28"/>
          <w:szCs w:val="28"/>
          <w:lang w:eastAsia="ru-RU"/>
        </w:rPr>
        <w:t xml:space="preserve">ов  городского и сельских поселений </w:t>
      </w:r>
      <w:r w:rsidR="00517CBC" w:rsidRPr="00D07135">
        <w:rPr>
          <w:rFonts w:ascii="Times New Roman" w:eastAsia="Times New Roman" w:hAnsi="Times New Roman" w:cs="Times New Roman"/>
          <w:color w:val="203463"/>
          <w:sz w:val="28"/>
          <w:szCs w:val="28"/>
          <w:lang w:eastAsia="ru-RU"/>
        </w:rPr>
        <w:t xml:space="preserve"> </w:t>
      </w:r>
      <w:r w:rsidRPr="00D07135">
        <w:rPr>
          <w:rFonts w:ascii="Times New Roman" w:eastAsia="Times New Roman" w:hAnsi="Times New Roman" w:cs="Times New Roman"/>
          <w:color w:val="203463"/>
          <w:sz w:val="28"/>
          <w:szCs w:val="28"/>
          <w:lang w:eastAsia="ru-RU"/>
        </w:rPr>
        <w:t>и определяющих порядок администрирования органами местного самоуправления муниципальных образований доходов, зачисляемых в бюджет</w:t>
      </w:r>
      <w:r w:rsidR="0056745C" w:rsidRPr="00D07135">
        <w:rPr>
          <w:rFonts w:ascii="Times New Roman" w:eastAsia="Times New Roman" w:hAnsi="Times New Roman" w:cs="Times New Roman"/>
          <w:color w:val="203463"/>
          <w:sz w:val="28"/>
          <w:szCs w:val="28"/>
          <w:lang w:eastAsia="ru-RU"/>
        </w:rPr>
        <w:t>ы городского и сельских поселений</w:t>
      </w:r>
      <w:r w:rsidRPr="00D07135">
        <w:rPr>
          <w:rFonts w:ascii="Times New Roman" w:eastAsia="Times New Roman" w:hAnsi="Times New Roman" w:cs="Times New Roman"/>
          <w:color w:val="203463"/>
          <w:sz w:val="28"/>
          <w:szCs w:val="28"/>
          <w:lang w:eastAsia="ru-RU"/>
        </w:rPr>
        <w:t>.</w:t>
      </w:r>
      <w:r w:rsidRPr="00E617E3">
        <w:rPr>
          <w:rFonts w:ascii="Times New Roman" w:eastAsia="Times New Roman" w:hAnsi="Times New Roman" w:cs="Times New Roman"/>
          <w:color w:val="203463"/>
          <w:sz w:val="28"/>
          <w:szCs w:val="28"/>
          <w:lang w:eastAsia="ru-RU"/>
        </w:rPr>
        <w:br/>
      </w:r>
      <w:r w:rsidR="00CF4661">
        <w:rPr>
          <w:rFonts w:ascii="Times New Roman" w:eastAsia="Times New Roman" w:hAnsi="Times New Roman" w:cs="Times New Roman"/>
          <w:color w:val="203463"/>
          <w:sz w:val="28"/>
          <w:szCs w:val="28"/>
          <w:lang w:eastAsia="ru-RU"/>
        </w:rPr>
        <w:t xml:space="preserve">        </w:t>
      </w:r>
      <w:r w:rsidRPr="00E617E3">
        <w:rPr>
          <w:rFonts w:ascii="Times New Roman" w:eastAsia="Times New Roman" w:hAnsi="Times New Roman" w:cs="Times New Roman"/>
          <w:color w:val="203463"/>
          <w:sz w:val="28"/>
          <w:szCs w:val="28"/>
          <w:lang w:eastAsia="ru-RU"/>
        </w:rPr>
        <w:t xml:space="preserve">4. Установить, что исполнение бюджета </w:t>
      </w:r>
      <w:r w:rsidR="00517CBC">
        <w:rPr>
          <w:rFonts w:ascii="Times New Roman" w:eastAsia="Times New Roman" w:hAnsi="Times New Roman" w:cs="Times New Roman"/>
          <w:color w:val="203463"/>
          <w:sz w:val="28"/>
          <w:szCs w:val="28"/>
          <w:lang w:eastAsia="ru-RU"/>
        </w:rPr>
        <w:t xml:space="preserve">муниципального района </w:t>
      </w:r>
      <w:r w:rsidRPr="00E617E3">
        <w:rPr>
          <w:rFonts w:ascii="Times New Roman" w:eastAsia="Times New Roman" w:hAnsi="Times New Roman" w:cs="Times New Roman"/>
          <w:color w:val="203463"/>
          <w:sz w:val="28"/>
          <w:szCs w:val="28"/>
          <w:lang w:eastAsia="ru-RU"/>
        </w:rPr>
        <w:t xml:space="preserve">осуществляется в соответствии со сводной бюджетной росписью бюджета </w:t>
      </w:r>
      <w:r w:rsidR="00517CBC">
        <w:rPr>
          <w:rFonts w:ascii="Times New Roman" w:eastAsia="Times New Roman" w:hAnsi="Times New Roman" w:cs="Times New Roman"/>
          <w:color w:val="203463"/>
          <w:sz w:val="28"/>
          <w:szCs w:val="28"/>
          <w:lang w:eastAsia="ru-RU"/>
        </w:rPr>
        <w:t>муниципального района</w:t>
      </w:r>
      <w:r w:rsidR="00517CBC" w:rsidRPr="00E617E3">
        <w:rPr>
          <w:rFonts w:ascii="Times New Roman" w:eastAsia="Times New Roman" w:hAnsi="Times New Roman" w:cs="Times New Roman"/>
          <w:color w:val="203463"/>
          <w:sz w:val="28"/>
          <w:szCs w:val="28"/>
          <w:lang w:eastAsia="ru-RU"/>
        </w:rPr>
        <w:t xml:space="preserve"> </w:t>
      </w:r>
      <w:r w:rsidRPr="00E617E3">
        <w:rPr>
          <w:rFonts w:ascii="Times New Roman" w:eastAsia="Times New Roman" w:hAnsi="Times New Roman" w:cs="Times New Roman"/>
          <w:color w:val="203463"/>
          <w:sz w:val="28"/>
          <w:szCs w:val="28"/>
          <w:lang w:eastAsia="ru-RU"/>
        </w:rPr>
        <w:t>и кассовым планом.</w:t>
      </w:r>
      <w:r w:rsidRPr="00E617E3">
        <w:rPr>
          <w:rFonts w:ascii="Times New Roman" w:eastAsia="Times New Roman" w:hAnsi="Times New Roman" w:cs="Times New Roman"/>
          <w:color w:val="203463"/>
          <w:sz w:val="28"/>
          <w:szCs w:val="28"/>
          <w:lang w:eastAsia="ru-RU"/>
        </w:rPr>
        <w:br/>
        <w:t>Составление и ведение сводной бюджетной росписи и кассового плана осуществляются в соответствии с порядками, установленными</w:t>
      </w:r>
      <w:r w:rsidR="00517CBC">
        <w:rPr>
          <w:rFonts w:ascii="Times New Roman" w:eastAsia="Times New Roman" w:hAnsi="Times New Roman" w:cs="Times New Roman"/>
          <w:color w:val="203463"/>
          <w:sz w:val="28"/>
          <w:szCs w:val="28"/>
          <w:lang w:eastAsia="ru-RU"/>
        </w:rPr>
        <w:t xml:space="preserve"> финансовым управлением</w:t>
      </w:r>
      <w:r w:rsidR="006206C6">
        <w:rPr>
          <w:rFonts w:ascii="Times New Roman" w:eastAsia="Times New Roman" w:hAnsi="Times New Roman" w:cs="Times New Roman"/>
          <w:color w:val="203463"/>
          <w:sz w:val="28"/>
          <w:szCs w:val="28"/>
          <w:lang w:eastAsia="ru-RU"/>
        </w:rPr>
        <w:t xml:space="preserve"> района</w:t>
      </w:r>
      <w:r w:rsidRPr="00E617E3">
        <w:rPr>
          <w:rFonts w:ascii="Times New Roman" w:eastAsia="Times New Roman" w:hAnsi="Times New Roman" w:cs="Times New Roman"/>
          <w:color w:val="203463"/>
          <w:sz w:val="28"/>
          <w:szCs w:val="28"/>
          <w:lang w:eastAsia="ru-RU"/>
        </w:rPr>
        <w:t>.</w:t>
      </w:r>
      <w:r w:rsidRPr="00E617E3">
        <w:rPr>
          <w:rFonts w:ascii="Times New Roman" w:eastAsia="Times New Roman" w:hAnsi="Times New Roman" w:cs="Times New Roman"/>
          <w:color w:val="203463"/>
          <w:sz w:val="28"/>
          <w:szCs w:val="28"/>
          <w:lang w:eastAsia="ru-RU"/>
        </w:rPr>
        <w:br/>
      </w:r>
      <w:r w:rsidR="00CF4661">
        <w:rPr>
          <w:rFonts w:ascii="Times New Roman" w:eastAsia="Times New Roman" w:hAnsi="Times New Roman" w:cs="Times New Roman"/>
          <w:color w:val="203463"/>
          <w:sz w:val="28"/>
          <w:szCs w:val="28"/>
          <w:lang w:eastAsia="ru-RU"/>
        </w:rPr>
        <w:t xml:space="preserve">       </w:t>
      </w:r>
      <w:r w:rsidRPr="00E617E3">
        <w:rPr>
          <w:rFonts w:ascii="Times New Roman" w:eastAsia="Times New Roman" w:hAnsi="Times New Roman" w:cs="Times New Roman"/>
          <w:color w:val="203463"/>
          <w:sz w:val="28"/>
          <w:szCs w:val="28"/>
          <w:lang w:eastAsia="ru-RU"/>
        </w:rPr>
        <w:t>5. Главным распорядителям средств бюджета</w:t>
      </w:r>
      <w:r w:rsidR="00517CBC" w:rsidRPr="00517CBC">
        <w:rPr>
          <w:rFonts w:ascii="Times New Roman" w:eastAsia="Times New Roman" w:hAnsi="Times New Roman" w:cs="Times New Roman"/>
          <w:color w:val="203463"/>
          <w:sz w:val="28"/>
          <w:szCs w:val="28"/>
          <w:lang w:eastAsia="ru-RU"/>
        </w:rPr>
        <w:t xml:space="preserve"> </w:t>
      </w:r>
      <w:r w:rsidR="00517CBC">
        <w:rPr>
          <w:rFonts w:ascii="Times New Roman" w:eastAsia="Times New Roman" w:hAnsi="Times New Roman" w:cs="Times New Roman"/>
          <w:color w:val="203463"/>
          <w:sz w:val="28"/>
          <w:szCs w:val="28"/>
          <w:lang w:eastAsia="ru-RU"/>
        </w:rPr>
        <w:t>муниципального района</w:t>
      </w:r>
      <w:r w:rsidRPr="00E617E3">
        <w:rPr>
          <w:rFonts w:ascii="Times New Roman" w:eastAsia="Times New Roman" w:hAnsi="Times New Roman" w:cs="Times New Roman"/>
          <w:color w:val="203463"/>
          <w:sz w:val="28"/>
          <w:szCs w:val="28"/>
          <w:lang w:eastAsia="ru-RU"/>
        </w:rPr>
        <w:t>:</w:t>
      </w:r>
      <w:r w:rsidRPr="00E617E3">
        <w:rPr>
          <w:rFonts w:ascii="Times New Roman" w:eastAsia="Times New Roman" w:hAnsi="Times New Roman" w:cs="Times New Roman"/>
          <w:color w:val="203463"/>
          <w:sz w:val="28"/>
          <w:szCs w:val="28"/>
          <w:lang w:eastAsia="ru-RU"/>
        </w:rPr>
        <w:br/>
      </w:r>
      <w:r w:rsidR="0005094C">
        <w:rPr>
          <w:rFonts w:ascii="Times New Roman" w:eastAsia="Times New Roman" w:hAnsi="Times New Roman" w:cs="Times New Roman"/>
          <w:color w:val="203463"/>
          <w:sz w:val="28"/>
          <w:szCs w:val="28"/>
          <w:lang w:eastAsia="ru-RU"/>
        </w:rPr>
        <w:t xml:space="preserve">       </w:t>
      </w:r>
      <w:r w:rsidRPr="00E617E3">
        <w:rPr>
          <w:rFonts w:ascii="Times New Roman" w:eastAsia="Times New Roman" w:hAnsi="Times New Roman" w:cs="Times New Roman"/>
          <w:color w:val="203463"/>
          <w:sz w:val="28"/>
          <w:szCs w:val="28"/>
          <w:lang w:eastAsia="ru-RU"/>
        </w:rPr>
        <w:t>а) при планировании соответствующих выплат из бюджета</w:t>
      </w:r>
      <w:r w:rsidR="00517CBC" w:rsidRPr="00517CBC">
        <w:rPr>
          <w:rFonts w:ascii="Times New Roman" w:eastAsia="Times New Roman" w:hAnsi="Times New Roman" w:cs="Times New Roman"/>
          <w:color w:val="203463"/>
          <w:sz w:val="28"/>
          <w:szCs w:val="28"/>
          <w:lang w:eastAsia="ru-RU"/>
        </w:rPr>
        <w:t xml:space="preserve"> </w:t>
      </w:r>
      <w:r w:rsidR="00517CBC">
        <w:rPr>
          <w:rFonts w:ascii="Times New Roman" w:eastAsia="Times New Roman" w:hAnsi="Times New Roman" w:cs="Times New Roman"/>
          <w:color w:val="203463"/>
          <w:sz w:val="28"/>
          <w:szCs w:val="28"/>
          <w:lang w:eastAsia="ru-RU"/>
        </w:rPr>
        <w:t xml:space="preserve">муниципального района </w:t>
      </w:r>
      <w:r w:rsidRPr="00E617E3">
        <w:rPr>
          <w:rFonts w:ascii="Times New Roman" w:eastAsia="Times New Roman" w:hAnsi="Times New Roman" w:cs="Times New Roman"/>
          <w:color w:val="203463"/>
          <w:sz w:val="28"/>
          <w:szCs w:val="28"/>
          <w:lang w:eastAsia="ru-RU"/>
        </w:rPr>
        <w:t xml:space="preserve"> обеспечить эффективное использование средств  бюджета </w:t>
      </w:r>
      <w:r w:rsidR="00517CBC">
        <w:rPr>
          <w:rFonts w:ascii="Times New Roman" w:eastAsia="Times New Roman" w:hAnsi="Times New Roman" w:cs="Times New Roman"/>
          <w:color w:val="203463"/>
          <w:sz w:val="28"/>
          <w:szCs w:val="28"/>
          <w:lang w:eastAsia="ru-RU"/>
        </w:rPr>
        <w:t>муниципального района</w:t>
      </w:r>
      <w:r w:rsidR="00517CBC" w:rsidRPr="00E617E3">
        <w:rPr>
          <w:rFonts w:ascii="Times New Roman" w:eastAsia="Times New Roman" w:hAnsi="Times New Roman" w:cs="Times New Roman"/>
          <w:color w:val="203463"/>
          <w:sz w:val="28"/>
          <w:szCs w:val="28"/>
          <w:lang w:eastAsia="ru-RU"/>
        </w:rPr>
        <w:t xml:space="preserve"> </w:t>
      </w:r>
      <w:r w:rsidR="00517CBC">
        <w:rPr>
          <w:rFonts w:ascii="Times New Roman" w:eastAsia="Times New Roman" w:hAnsi="Times New Roman" w:cs="Times New Roman"/>
          <w:color w:val="203463"/>
          <w:sz w:val="28"/>
          <w:szCs w:val="28"/>
          <w:lang w:eastAsia="ru-RU"/>
        </w:rPr>
        <w:t xml:space="preserve"> </w:t>
      </w:r>
      <w:r w:rsidRPr="00E617E3">
        <w:rPr>
          <w:rFonts w:ascii="Times New Roman" w:eastAsia="Times New Roman" w:hAnsi="Times New Roman" w:cs="Times New Roman"/>
          <w:color w:val="203463"/>
          <w:sz w:val="28"/>
          <w:szCs w:val="28"/>
          <w:lang w:eastAsia="ru-RU"/>
        </w:rPr>
        <w:t>в течение текущего года в соответствии с кассовым планом;</w:t>
      </w:r>
      <w:r w:rsidRPr="00E617E3">
        <w:rPr>
          <w:rFonts w:ascii="Times New Roman" w:eastAsia="Times New Roman" w:hAnsi="Times New Roman" w:cs="Times New Roman"/>
          <w:color w:val="203463"/>
          <w:sz w:val="28"/>
          <w:szCs w:val="28"/>
          <w:lang w:eastAsia="ru-RU"/>
        </w:rPr>
        <w:br/>
      </w:r>
      <w:r w:rsidR="0005094C">
        <w:rPr>
          <w:rFonts w:ascii="Times New Roman" w:eastAsia="Times New Roman" w:hAnsi="Times New Roman" w:cs="Times New Roman"/>
          <w:color w:val="203463"/>
          <w:sz w:val="28"/>
          <w:szCs w:val="28"/>
          <w:lang w:eastAsia="ru-RU"/>
        </w:rPr>
        <w:t xml:space="preserve">       </w:t>
      </w:r>
      <w:r w:rsidRPr="00E617E3">
        <w:rPr>
          <w:rFonts w:ascii="Times New Roman" w:eastAsia="Times New Roman" w:hAnsi="Times New Roman" w:cs="Times New Roman"/>
          <w:color w:val="203463"/>
          <w:sz w:val="28"/>
          <w:szCs w:val="28"/>
          <w:lang w:eastAsia="ru-RU"/>
        </w:rPr>
        <w:t>б) своевременно доводить в установленном порядке уведомления по расчетам между бюджетами до администраторов доходов бюджет</w:t>
      </w:r>
      <w:r w:rsidR="006206C6">
        <w:rPr>
          <w:rFonts w:ascii="Times New Roman" w:eastAsia="Times New Roman" w:hAnsi="Times New Roman" w:cs="Times New Roman"/>
          <w:color w:val="203463"/>
          <w:sz w:val="28"/>
          <w:szCs w:val="28"/>
          <w:lang w:eastAsia="ru-RU"/>
        </w:rPr>
        <w:t>ов</w:t>
      </w:r>
      <w:r w:rsidRPr="00E617E3">
        <w:rPr>
          <w:rFonts w:ascii="Times New Roman" w:eastAsia="Times New Roman" w:hAnsi="Times New Roman" w:cs="Times New Roman"/>
          <w:color w:val="203463"/>
          <w:sz w:val="28"/>
          <w:szCs w:val="28"/>
          <w:lang w:eastAsia="ru-RU"/>
        </w:rPr>
        <w:t xml:space="preserve"> от предоставления межбюджетного трансферта и финансового органа соответствующего бюджета, получающего межбюджетный трансферт;</w:t>
      </w:r>
      <w:r w:rsidRPr="00E617E3">
        <w:rPr>
          <w:rFonts w:ascii="Times New Roman" w:eastAsia="Times New Roman" w:hAnsi="Times New Roman" w:cs="Times New Roman"/>
          <w:color w:val="203463"/>
          <w:sz w:val="28"/>
          <w:szCs w:val="28"/>
          <w:lang w:eastAsia="ru-RU"/>
        </w:rPr>
        <w:br/>
      </w:r>
      <w:r w:rsidR="00CF4661">
        <w:rPr>
          <w:rFonts w:ascii="Times New Roman" w:eastAsia="Times New Roman" w:hAnsi="Times New Roman" w:cs="Times New Roman"/>
          <w:color w:val="203463"/>
          <w:sz w:val="28"/>
          <w:szCs w:val="28"/>
          <w:lang w:eastAsia="ru-RU"/>
        </w:rPr>
        <w:t xml:space="preserve">       </w:t>
      </w:r>
      <w:r w:rsidRPr="00E617E3">
        <w:rPr>
          <w:rFonts w:ascii="Times New Roman" w:eastAsia="Times New Roman" w:hAnsi="Times New Roman" w:cs="Times New Roman"/>
          <w:color w:val="203463"/>
          <w:sz w:val="28"/>
          <w:szCs w:val="28"/>
          <w:lang w:eastAsia="ru-RU"/>
        </w:rPr>
        <w:t xml:space="preserve">в) обеспечить контроль за своевременным утверждением бюджетных смет подведомственных </w:t>
      </w:r>
      <w:r w:rsidR="00517CBC">
        <w:rPr>
          <w:rFonts w:ascii="Times New Roman" w:eastAsia="Times New Roman" w:hAnsi="Times New Roman" w:cs="Times New Roman"/>
          <w:color w:val="203463"/>
          <w:sz w:val="28"/>
          <w:szCs w:val="28"/>
          <w:lang w:eastAsia="ru-RU"/>
        </w:rPr>
        <w:t xml:space="preserve">муниципальных </w:t>
      </w:r>
      <w:r w:rsidRPr="00E617E3">
        <w:rPr>
          <w:rFonts w:ascii="Times New Roman" w:eastAsia="Times New Roman" w:hAnsi="Times New Roman" w:cs="Times New Roman"/>
          <w:color w:val="203463"/>
          <w:sz w:val="28"/>
          <w:szCs w:val="28"/>
          <w:lang w:eastAsia="ru-RU"/>
        </w:rPr>
        <w:t xml:space="preserve">казенных учреждений </w:t>
      </w:r>
      <w:proofErr w:type="spellStart"/>
      <w:r w:rsidR="00517CBC">
        <w:rPr>
          <w:rFonts w:ascii="Times New Roman" w:eastAsia="Times New Roman" w:hAnsi="Times New Roman" w:cs="Times New Roman"/>
          <w:color w:val="203463"/>
          <w:sz w:val="28"/>
          <w:szCs w:val="28"/>
          <w:lang w:eastAsia="ru-RU"/>
        </w:rPr>
        <w:t>Севского</w:t>
      </w:r>
      <w:proofErr w:type="spellEnd"/>
      <w:r w:rsidR="00517CBC">
        <w:rPr>
          <w:rFonts w:ascii="Times New Roman" w:eastAsia="Times New Roman" w:hAnsi="Times New Roman" w:cs="Times New Roman"/>
          <w:color w:val="203463"/>
          <w:sz w:val="28"/>
          <w:szCs w:val="28"/>
          <w:lang w:eastAsia="ru-RU"/>
        </w:rPr>
        <w:t xml:space="preserve"> </w:t>
      </w:r>
      <w:r w:rsidR="00517CBC">
        <w:rPr>
          <w:rFonts w:ascii="Times New Roman" w:eastAsia="Times New Roman" w:hAnsi="Times New Roman" w:cs="Times New Roman"/>
          <w:color w:val="203463"/>
          <w:sz w:val="28"/>
          <w:szCs w:val="28"/>
          <w:lang w:eastAsia="ru-RU"/>
        </w:rPr>
        <w:lastRenderedPageBreak/>
        <w:t xml:space="preserve">муниципального района </w:t>
      </w:r>
      <w:r w:rsidRPr="00E617E3">
        <w:rPr>
          <w:rFonts w:ascii="Times New Roman" w:eastAsia="Times New Roman" w:hAnsi="Times New Roman" w:cs="Times New Roman"/>
          <w:color w:val="203463"/>
          <w:sz w:val="28"/>
          <w:szCs w:val="28"/>
          <w:lang w:eastAsia="ru-RU"/>
        </w:rPr>
        <w:t xml:space="preserve">и планов финансово-хозяйственной деятельности подведомственных </w:t>
      </w:r>
      <w:r w:rsidR="00517CBC">
        <w:rPr>
          <w:rFonts w:ascii="Times New Roman" w:eastAsia="Times New Roman" w:hAnsi="Times New Roman" w:cs="Times New Roman"/>
          <w:color w:val="203463"/>
          <w:sz w:val="28"/>
          <w:szCs w:val="28"/>
          <w:lang w:eastAsia="ru-RU"/>
        </w:rPr>
        <w:t xml:space="preserve"> муниципальных </w:t>
      </w:r>
      <w:r w:rsidRPr="00E617E3">
        <w:rPr>
          <w:rFonts w:ascii="Times New Roman" w:eastAsia="Times New Roman" w:hAnsi="Times New Roman" w:cs="Times New Roman"/>
          <w:color w:val="203463"/>
          <w:sz w:val="28"/>
          <w:szCs w:val="28"/>
          <w:lang w:eastAsia="ru-RU"/>
        </w:rPr>
        <w:t xml:space="preserve">бюджетных учреждений </w:t>
      </w:r>
      <w:r w:rsidR="00517CBC">
        <w:rPr>
          <w:rFonts w:ascii="Times New Roman" w:eastAsia="Times New Roman" w:hAnsi="Times New Roman" w:cs="Times New Roman"/>
          <w:color w:val="203463"/>
          <w:sz w:val="28"/>
          <w:szCs w:val="28"/>
          <w:lang w:eastAsia="ru-RU"/>
        </w:rPr>
        <w:t xml:space="preserve"> </w:t>
      </w:r>
      <w:proofErr w:type="spellStart"/>
      <w:r w:rsidR="00517CBC">
        <w:rPr>
          <w:rFonts w:ascii="Times New Roman" w:eastAsia="Times New Roman" w:hAnsi="Times New Roman" w:cs="Times New Roman"/>
          <w:color w:val="203463"/>
          <w:sz w:val="28"/>
          <w:szCs w:val="28"/>
          <w:lang w:eastAsia="ru-RU"/>
        </w:rPr>
        <w:t>Севского</w:t>
      </w:r>
      <w:proofErr w:type="spellEnd"/>
      <w:r w:rsidR="00517CBC">
        <w:rPr>
          <w:rFonts w:ascii="Times New Roman" w:eastAsia="Times New Roman" w:hAnsi="Times New Roman" w:cs="Times New Roman"/>
          <w:color w:val="203463"/>
          <w:sz w:val="28"/>
          <w:szCs w:val="28"/>
          <w:lang w:eastAsia="ru-RU"/>
        </w:rPr>
        <w:t xml:space="preserve"> муниципального района </w:t>
      </w:r>
      <w:r w:rsidRPr="00E617E3">
        <w:rPr>
          <w:rFonts w:ascii="Times New Roman" w:eastAsia="Times New Roman" w:hAnsi="Times New Roman" w:cs="Times New Roman"/>
          <w:color w:val="203463"/>
          <w:sz w:val="28"/>
          <w:szCs w:val="28"/>
          <w:lang w:eastAsia="ru-RU"/>
        </w:rPr>
        <w:t>в соответствии с доведенными лимитами бюджетных обязательств, а также своевременную корректировку смет и планов финансово-хозяйственной деятельности в случае изменения лимитов бюджетных обязательств;</w:t>
      </w:r>
      <w:r w:rsidRPr="00E617E3">
        <w:rPr>
          <w:rFonts w:ascii="Times New Roman" w:eastAsia="Times New Roman" w:hAnsi="Times New Roman" w:cs="Times New Roman"/>
          <w:color w:val="203463"/>
          <w:sz w:val="28"/>
          <w:szCs w:val="28"/>
          <w:lang w:eastAsia="ru-RU"/>
        </w:rPr>
        <w:br/>
      </w:r>
      <w:r w:rsidR="00CF4661">
        <w:rPr>
          <w:rFonts w:ascii="Times New Roman" w:eastAsia="Times New Roman" w:hAnsi="Times New Roman" w:cs="Times New Roman"/>
          <w:color w:val="203463"/>
          <w:sz w:val="28"/>
          <w:szCs w:val="28"/>
          <w:lang w:eastAsia="ru-RU"/>
        </w:rPr>
        <w:t xml:space="preserve">        </w:t>
      </w:r>
      <w:r w:rsidRPr="00E617E3">
        <w:rPr>
          <w:rFonts w:ascii="Times New Roman" w:eastAsia="Times New Roman" w:hAnsi="Times New Roman" w:cs="Times New Roman"/>
          <w:color w:val="203463"/>
          <w:sz w:val="28"/>
          <w:szCs w:val="28"/>
          <w:lang w:eastAsia="ru-RU"/>
        </w:rPr>
        <w:t>г) в нормативных правовых актах</w:t>
      </w:r>
      <w:r w:rsidR="00517CBC">
        <w:rPr>
          <w:rFonts w:ascii="Times New Roman" w:eastAsia="Times New Roman" w:hAnsi="Times New Roman" w:cs="Times New Roman"/>
          <w:color w:val="203463"/>
          <w:sz w:val="28"/>
          <w:szCs w:val="28"/>
          <w:lang w:eastAsia="ru-RU"/>
        </w:rPr>
        <w:t xml:space="preserve"> </w:t>
      </w:r>
      <w:proofErr w:type="spellStart"/>
      <w:r w:rsidR="00517CBC">
        <w:rPr>
          <w:rFonts w:ascii="Times New Roman" w:eastAsia="Times New Roman" w:hAnsi="Times New Roman" w:cs="Times New Roman"/>
          <w:color w:val="203463"/>
          <w:sz w:val="28"/>
          <w:szCs w:val="28"/>
          <w:lang w:eastAsia="ru-RU"/>
        </w:rPr>
        <w:t>Севского</w:t>
      </w:r>
      <w:proofErr w:type="spellEnd"/>
      <w:r w:rsidR="00517CBC">
        <w:rPr>
          <w:rFonts w:ascii="Times New Roman" w:eastAsia="Times New Roman" w:hAnsi="Times New Roman" w:cs="Times New Roman"/>
          <w:color w:val="203463"/>
          <w:sz w:val="28"/>
          <w:szCs w:val="28"/>
          <w:lang w:eastAsia="ru-RU"/>
        </w:rPr>
        <w:t xml:space="preserve"> муниципального района</w:t>
      </w:r>
      <w:r w:rsidRPr="00E617E3">
        <w:rPr>
          <w:rFonts w:ascii="Times New Roman" w:eastAsia="Times New Roman" w:hAnsi="Times New Roman" w:cs="Times New Roman"/>
          <w:color w:val="203463"/>
          <w:sz w:val="28"/>
          <w:szCs w:val="28"/>
          <w:lang w:eastAsia="ru-RU"/>
        </w:rPr>
        <w:t xml:space="preserve">, устанавливающих порядки финансирования расходов за счет субсидий из </w:t>
      </w:r>
      <w:r w:rsidR="006206C6">
        <w:rPr>
          <w:rFonts w:ascii="Times New Roman" w:eastAsia="Times New Roman" w:hAnsi="Times New Roman" w:cs="Times New Roman"/>
          <w:color w:val="203463"/>
          <w:sz w:val="28"/>
          <w:szCs w:val="28"/>
          <w:lang w:eastAsia="ru-RU"/>
        </w:rPr>
        <w:t xml:space="preserve">областного </w:t>
      </w:r>
      <w:r w:rsidRPr="00E617E3">
        <w:rPr>
          <w:rFonts w:ascii="Times New Roman" w:eastAsia="Times New Roman" w:hAnsi="Times New Roman" w:cs="Times New Roman"/>
          <w:color w:val="203463"/>
          <w:sz w:val="28"/>
          <w:szCs w:val="28"/>
          <w:lang w:eastAsia="ru-RU"/>
        </w:rPr>
        <w:t xml:space="preserve">бюджета, предусмотреть нормы о соблюдении условий предоставления субсидий и ответственность уполномоченных главных распорядителей средств бюджета </w:t>
      </w:r>
      <w:r w:rsidR="00517CBC">
        <w:rPr>
          <w:rFonts w:ascii="Times New Roman" w:eastAsia="Times New Roman" w:hAnsi="Times New Roman" w:cs="Times New Roman"/>
          <w:color w:val="203463"/>
          <w:sz w:val="28"/>
          <w:szCs w:val="28"/>
          <w:lang w:eastAsia="ru-RU"/>
        </w:rPr>
        <w:t>муниципального района</w:t>
      </w:r>
      <w:r w:rsidR="00517CBC" w:rsidRPr="00E617E3">
        <w:rPr>
          <w:rFonts w:ascii="Times New Roman" w:eastAsia="Times New Roman" w:hAnsi="Times New Roman" w:cs="Times New Roman"/>
          <w:color w:val="203463"/>
          <w:sz w:val="28"/>
          <w:szCs w:val="28"/>
          <w:lang w:eastAsia="ru-RU"/>
        </w:rPr>
        <w:t xml:space="preserve"> </w:t>
      </w:r>
      <w:r w:rsidRPr="00E617E3">
        <w:rPr>
          <w:rFonts w:ascii="Times New Roman" w:eastAsia="Times New Roman" w:hAnsi="Times New Roman" w:cs="Times New Roman"/>
          <w:color w:val="203463"/>
          <w:sz w:val="28"/>
          <w:szCs w:val="28"/>
          <w:lang w:eastAsia="ru-RU"/>
        </w:rPr>
        <w:t>за невыполнение этих условий;</w:t>
      </w:r>
      <w:r w:rsidRPr="00E617E3">
        <w:rPr>
          <w:rFonts w:ascii="Times New Roman" w:eastAsia="Times New Roman" w:hAnsi="Times New Roman" w:cs="Times New Roman"/>
          <w:color w:val="203463"/>
          <w:sz w:val="28"/>
          <w:szCs w:val="28"/>
          <w:lang w:eastAsia="ru-RU"/>
        </w:rPr>
        <w:br/>
      </w:r>
      <w:r w:rsidR="00CF4661">
        <w:rPr>
          <w:rFonts w:ascii="Times New Roman" w:eastAsia="Times New Roman" w:hAnsi="Times New Roman" w:cs="Times New Roman"/>
          <w:color w:val="203463"/>
          <w:sz w:val="28"/>
          <w:szCs w:val="28"/>
          <w:lang w:eastAsia="ru-RU"/>
        </w:rPr>
        <w:t xml:space="preserve">       </w:t>
      </w:r>
      <w:r w:rsidRPr="00E617E3">
        <w:rPr>
          <w:rFonts w:ascii="Times New Roman" w:eastAsia="Times New Roman" w:hAnsi="Times New Roman" w:cs="Times New Roman"/>
          <w:color w:val="203463"/>
          <w:sz w:val="28"/>
          <w:szCs w:val="28"/>
          <w:lang w:eastAsia="ru-RU"/>
        </w:rPr>
        <w:t xml:space="preserve">д) обеспечить ведение реестра заключенных соглашений о предоставлении субсидий и иных межбюджетных трансфертов из бюджета </w:t>
      </w:r>
      <w:r w:rsidR="00517CBC">
        <w:rPr>
          <w:rFonts w:ascii="Times New Roman" w:eastAsia="Times New Roman" w:hAnsi="Times New Roman" w:cs="Times New Roman"/>
          <w:color w:val="203463"/>
          <w:sz w:val="28"/>
          <w:szCs w:val="28"/>
          <w:lang w:eastAsia="ru-RU"/>
        </w:rPr>
        <w:t>муниципального района</w:t>
      </w:r>
      <w:r w:rsidR="00517CBC" w:rsidRPr="00E617E3">
        <w:rPr>
          <w:rFonts w:ascii="Times New Roman" w:eastAsia="Times New Roman" w:hAnsi="Times New Roman" w:cs="Times New Roman"/>
          <w:color w:val="203463"/>
          <w:sz w:val="28"/>
          <w:szCs w:val="28"/>
          <w:lang w:eastAsia="ru-RU"/>
        </w:rPr>
        <w:t xml:space="preserve"> </w:t>
      </w:r>
      <w:r w:rsidRPr="00E617E3">
        <w:rPr>
          <w:rFonts w:ascii="Times New Roman" w:eastAsia="Times New Roman" w:hAnsi="Times New Roman" w:cs="Times New Roman"/>
          <w:color w:val="203463"/>
          <w:sz w:val="28"/>
          <w:szCs w:val="28"/>
          <w:lang w:eastAsia="ru-RU"/>
        </w:rPr>
        <w:t xml:space="preserve">на </w:t>
      </w:r>
      <w:proofErr w:type="spellStart"/>
      <w:r w:rsidRPr="00E617E3">
        <w:rPr>
          <w:rFonts w:ascii="Times New Roman" w:eastAsia="Times New Roman" w:hAnsi="Times New Roman" w:cs="Times New Roman"/>
          <w:color w:val="203463"/>
          <w:sz w:val="28"/>
          <w:szCs w:val="28"/>
          <w:lang w:eastAsia="ru-RU"/>
        </w:rPr>
        <w:t>софинансирование</w:t>
      </w:r>
      <w:proofErr w:type="spellEnd"/>
      <w:r w:rsidRPr="00E617E3">
        <w:rPr>
          <w:rFonts w:ascii="Times New Roman" w:eastAsia="Times New Roman" w:hAnsi="Times New Roman" w:cs="Times New Roman"/>
          <w:color w:val="203463"/>
          <w:sz w:val="28"/>
          <w:szCs w:val="28"/>
          <w:lang w:eastAsia="ru-RU"/>
        </w:rPr>
        <w:t xml:space="preserve"> расходных обязательств муниципальных образований и контроль требуемого уровня финансирования по субсидиям и иным межбюджетным трансфертам.</w:t>
      </w:r>
      <w:r w:rsidRPr="00E617E3">
        <w:rPr>
          <w:rFonts w:ascii="Times New Roman" w:eastAsia="Times New Roman" w:hAnsi="Times New Roman" w:cs="Times New Roman"/>
          <w:color w:val="203463"/>
          <w:sz w:val="28"/>
          <w:szCs w:val="28"/>
          <w:lang w:eastAsia="ru-RU"/>
        </w:rPr>
        <w:br/>
      </w:r>
      <w:r w:rsidR="00CF4661">
        <w:rPr>
          <w:rFonts w:ascii="Times New Roman" w:eastAsia="Times New Roman" w:hAnsi="Times New Roman" w:cs="Times New Roman"/>
          <w:color w:val="203463"/>
          <w:sz w:val="28"/>
          <w:szCs w:val="28"/>
          <w:lang w:eastAsia="ru-RU"/>
        </w:rPr>
        <w:t xml:space="preserve">       </w:t>
      </w:r>
      <w:r w:rsidRPr="00E617E3">
        <w:rPr>
          <w:rFonts w:ascii="Times New Roman" w:eastAsia="Times New Roman" w:hAnsi="Times New Roman" w:cs="Times New Roman"/>
          <w:color w:val="203463"/>
          <w:sz w:val="28"/>
          <w:szCs w:val="28"/>
          <w:lang w:eastAsia="ru-RU"/>
        </w:rPr>
        <w:t xml:space="preserve">6. Исполнительным органам </w:t>
      </w:r>
      <w:r w:rsidR="00517CBC">
        <w:rPr>
          <w:rFonts w:ascii="Times New Roman" w:eastAsia="Times New Roman" w:hAnsi="Times New Roman" w:cs="Times New Roman"/>
          <w:color w:val="203463"/>
          <w:sz w:val="28"/>
          <w:szCs w:val="28"/>
          <w:lang w:eastAsia="ru-RU"/>
        </w:rPr>
        <w:t xml:space="preserve">муниципальной </w:t>
      </w:r>
      <w:r w:rsidRPr="00E617E3">
        <w:rPr>
          <w:rFonts w:ascii="Times New Roman" w:eastAsia="Times New Roman" w:hAnsi="Times New Roman" w:cs="Times New Roman"/>
          <w:color w:val="203463"/>
          <w:sz w:val="28"/>
          <w:szCs w:val="28"/>
          <w:lang w:eastAsia="ru-RU"/>
        </w:rPr>
        <w:t>власти, осуществляющим функции и полномочия учредител</w:t>
      </w:r>
      <w:r w:rsidR="006206C6">
        <w:rPr>
          <w:rFonts w:ascii="Times New Roman" w:eastAsia="Times New Roman" w:hAnsi="Times New Roman" w:cs="Times New Roman"/>
          <w:color w:val="203463"/>
          <w:sz w:val="28"/>
          <w:szCs w:val="28"/>
          <w:lang w:eastAsia="ru-RU"/>
        </w:rPr>
        <w:t>я</w:t>
      </w:r>
      <w:r w:rsidR="00707B88">
        <w:rPr>
          <w:rFonts w:ascii="Times New Roman" w:eastAsia="Times New Roman" w:hAnsi="Times New Roman" w:cs="Times New Roman"/>
          <w:color w:val="203463"/>
          <w:sz w:val="28"/>
          <w:szCs w:val="28"/>
          <w:lang w:eastAsia="ru-RU"/>
        </w:rPr>
        <w:t xml:space="preserve"> администрации муниципального района </w:t>
      </w:r>
      <w:r w:rsidRPr="00E617E3">
        <w:rPr>
          <w:rFonts w:ascii="Times New Roman" w:eastAsia="Times New Roman" w:hAnsi="Times New Roman" w:cs="Times New Roman"/>
          <w:color w:val="203463"/>
          <w:sz w:val="28"/>
          <w:szCs w:val="28"/>
          <w:lang w:eastAsia="ru-RU"/>
        </w:rPr>
        <w:t xml:space="preserve"> </w:t>
      </w:r>
      <w:r w:rsidR="00517CBC">
        <w:rPr>
          <w:rFonts w:ascii="Times New Roman" w:eastAsia="Times New Roman" w:hAnsi="Times New Roman" w:cs="Times New Roman"/>
          <w:color w:val="203463"/>
          <w:sz w:val="28"/>
          <w:szCs w:val="28"/>
          <w:lang w:eastAsia="ru-RU"/>
        </w:rPr>
        <w:t xml:space="preserve">муниципальных </w:t>
      </w:r>
      <w:r w:rsidRPr="00E617E3">
        <w:rPr>
          <w:rFonts w:ascii="Times New Roman" w:eastAsia="Times New Roman" w:hAnsi="Times New Roman" w:cs="Times New Roman"/>
          <w:color w:val="203463"/>
          <w:sz w:val="28"/>
          <w:szCs w:val="28"/>
          <w:lang w:eastAsia="ru-RU"/>
        </w:rPr>
        <w:t>учреждений</w:t>
      </w:r>
      <w:r w:rsidR="00517CBC">
        <w:rPr>
          <w:rFonts w:ascii="Times New Roman" w:eastAsia="Times New Roman" w:hAnsi="Times New Roman" w:cs="Times New Roman"/>
          <w:color w:val="203463"/>
          <w:sz w:val="28"/>
          <w:szCs w:val="28"/>
          <w:lang w:eastAsia="ru-RU"/>
        </w:rPr>
        <w:t xml:space="preserve"> </w:t>
      </w:r>
      <w:proofErr w:type="spellStart"/>
      <w:r w:rsidR="00517CBC">
        <w:rPr>
          <w:rFonts w:ascii="Times New Roman" w:eastAsia="Times New Roman" w:hAnsi="Times New Roman" w:cs="Times New Roman"/>
          <w:color w:val="203463"/>
          <w:sz w:val="28"/>
          <w:szCs w:val="28"/>
          <w:lang w:eastAsia="ru-RU"/>
        </w:rPr>
        <w:t>Севского</w:t>
      </w:r>
      <w:proofErr w:type="spellEnd"/>
      <w:r w:rsidR="00517CBC">
        <w:rPr>
          <w:rFonts w:ascii="Times New Roman" w:eastAsia="Times New Roman" w:hAnsi="Times New Roman" w:cs="Times New Roman"/>
          <w:color w:val="203463"/>
          <w:sz w:val="28"/>
          <w:szCs w:val="28"/>
          <w:lang w:eastAsia="ru-RU"/>
        </w:rPr>
        <w:t xml:space="preserve"> муниципального района</w:t>
      </w:r>
      <w:r w:rsidRPr="00E617E3">
        <w:rPr>
          <w:rFonts w:ascii="Times New Roman" w:eastAsia="Times New Roman" w:hAnsi="Times New Roman" w:cs="Times New Roman"/>
          <w:color w:val="203463"/>
          <w:sz w:val="28"/>
          <w:szCs w:val="28"/>
          <w:lang w:eastAsia="ru-RU"/>
        </w:rPr>
        <w:t>:</w:t>
      </w:r>
      <w:r w:rsidRPr="00E617E3">
        <w:rPr>
          <w:rFonts w:ascii="Times New Roman" w:eastAsia="Times New Roman" w:hAnsi="Times New Roman" w:cs="Times New Roman"/>
          <w:color w:val="203463"/>
          <w:sz w:val="28"/>
          <w:szCs w:val="28"/>
          <w:lang w:eastAsia="ru-RU"/>
        </w:rPr>
        <w:br/>
      </w:r>
      <w:r w:rsidR="0005094C">
        <w:rPr>
          <w:rFonts w:ascii="Times New Roman" w:eastAsia="Times New Roman" w:hAnsi="Times New Roman" w:cs="Times New Roman"/>
          <w:color w:val="203463"/>
          <w:sz w:val="28"/>
          <w:szCs w:val="28"/>
          <w:lang w:eastAsia="ru-RU"/>
        </w:rPr>
        <w:t xml:space="preserve">       </w:t>
      </w:r>
      <w:r w:rsidRPr="00E617E3">
        <w:rPr>
          <w:rFonts w:ascii="Times New Roman" w:eastAsia="Times New Roman" w:hAnsi="Times New Roman" w:cs="Times New Roman"/>
          <w:color w:val="203463"/>
          <w:sz w:val="28"/>
          <w:szCs w:val="28"/>
          <w:lang w:eastAsia="ru-RU"/>
        </w:rPr>
        <w:t xml:space="preserve">а) организовать и обеспечить работу по размещению подведомственными </w:t>
      </w:r>
      <w:r w:rsidR="00517CBC">
        <w:rPr>
          <w:rFonts w:ascii="Times New Roman" w:eastAsia="Times New Roman" w:hAnsi="Times New Roman" w:cs="Times New Roman"/>
          <w:color w:val="203463"/>
          <w:sz w:val="28"/>
          <w:szCs w:val="28"/>
          <w:lang w:eastAsia="ru-RU"/>
        </w:rPr>
        <w:t xml:space="preserve"> муниципальными </w:t>
      </w:r>
      <w:r w:rsidRPr="00E617E3">
        <w:rPr>
          <w:rFonts w:ascii="Times New Roman" w:eastAsia="Times New Roman" w:hAnsi="Times New Roman" w:cs="Times New Roman"/>
          <w:color w:val="203463"/>
          <w:sz w:val="28"/>
          <w:szCs w:val="28"/>
          <w:lang w:eastAsia="ru-RU"/>
        </w:rPr>
        <w:t>казенными, бюджетными</w:t>
      </w:r>
      <w:r w:rsidR="00517CBC">
        <w:rPr>
          <w:rFonts w:ascii="Times New Roman" w:eastAsia="Times New Roman" w:hAnsi="Times New Roman" w:cs="Times New Roman"/>
          <w:color w:val="203463"/>
          <w:sz w:val="28"/>
          <w:szCs w:val="28"/>
          <w:lang w:eastAsia="ru-RU"/>
        </w:rPr>
        <w:t xml:space="preserve"> </w:t>
      </w:r>
      <w:r w:rsidRPr="00E617E3">
        <w:rPr>
          <w:rFonts w:ascii="Times New Roman" w:eastAsia="Times New Roman" w:hAnsi="Times New Roman" w:cs="Times New Roman"/>
          <w:color w:val="203463"/>
          <w:sz w:val="28"/>
          <w:szCs w:val="28"/>
          <w:lang w:eastAsia="ru-RU"/>
        </w:rPr>
        <w:t xml:space="preserve"> учреждениями и </w:t>
      </w:r>
      <w:r w:rsidR="00517CBC">
        <w:rPr>
          <w:rFonts w:ascii="Times New Roman" w:eastAsia="Times New Roman" w:hAnsi="Times New Roman" w:cs="Times New Roman"/>
          <w:color w:val="203463"/>
          <w:sz w:val="28"/>
          <w:szCs w:val="28"/>
          <w:lang w:eastAsia="ru-RU"/>
        </w:rPr>
        <w:t xml:space="preserve">муниципальными </w:t>
      </w:r>
      <w:r w:rsidRPr="00E617E3">
        <w:rPr>
          <w:rFonts w:ascii="Times New Roman" w:eastAsia="Times New Roman" w:hAnsi="Times New Roman" w:cs="Times New Roman"/>
          <w:color w:val="203463"/>
          <w:sz w:val="28"/>
          <w:szCs w:val="28"/>
          <w:lang w:eastAsia="ru-RU"/>
        </w:rPr>
        <w:t xml:space="preserve">унитарными предприятиями (включенными в Перечень участников бюджетного процесса, а также юридических лиц, не являющихся участниками бюджетного процесса) </w:t>
      </w:r>
      <w:r w:rsidR="00517CBC">
        <w:rPr>
          <w:rFonts w:ascii="Times New Roman" w:eastAsia="Times New Roman" w:hAnsi="Times New Roman" w:cs="Times New Roman"/>
          <w:color w:val="203463"/>
          <w:sz w:val="28"/>
          <w:szCs w:val="28"/>
          <w:lang w:eastAsia="ru-RU"/>
        </w:rPr>
        <w:t xml:space="preserve"> </w:t>
      </w:r>
      <w:proofErr w:type="spellStart"/>
      <w:r w:rsidR="00517CBC">
        <w:rPr>
          <w:rFonts w:ascii="Times New Roman" w:eastAsia="Times New Roman" w:hAnsi="Times New Roman" w:cs="Times New Roman"/>
          <w:color w:val="203463"/>
          <w:sz w:val="28"/>
          <w:szCs w:val="28"/>
          <w:lang w:eastAsia="ru-RU"/>
        </w:rPr>
        <w:t>Севского</w:t>
      </w:r>
      <w:proofErr w:type="spellEnd"/>
      <w:r w:rsidR="00517CBC">
        <w:rPr>
          <w:rFonts w:ascii="Times New Roman" w:eastAsia="Times New Roman" w:hAnsi="Times New Roman" w:cs="Times New Roman"/>
          <w:color w:val="203463"/>
          <w:sz w:val="28"/>
          <w:szCs w:val="28"/>
          <w:lang w:eastAsia="ru-RU"/>
        </w:rPr>
        <w:t xml:space="preserve"> муниципального района </w:t>
      </w:r>
      <w:r w:rsidRPr="00E617E3">
        <w:rPr>
          <w:rFonts w:ascii="Times New Roman" w:eastAsia="Times New Roman" w:hAnsi="Times New Roman" w:cs="Times New Roman"/>
          <w:color w:val="203463"/>
          <w:sz w:val="28"/>
          <w:szCs w:val="28"/>
          <w:lang w:eastAsia="ru-RU"/>
        </w:rPr>
        <w:t>информации об учреждениях за отчетный финансовый год, на текущий финансовый год на официальном сайте Российской Федерации www.bus.gov.ru (далее – сайт ГМУ) в соответствии с приказом Министерства финансов Российской Федерации от 21 июля 2011 года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в срок не позднее 5 рабочих дней, следующих за днем принятия новых документов и (или) внесения изменений в документы, информация из которых была ранее размещена на сайте ГМУ;</w:t>
      </w:r>
      <w:r w:rsidRPr="00E617E3">
        <w:rPr>
          <w:rFonts w:ascii="Times New Roman" w:eastAsia="Times New Roman" w:hAnsi="Times New Roman" w:cs="Times New Roman"/>
          <w:color w:val="203463"/>
          <w:sz w:val="28"/>
          <w:szCs w:val="28"/>
          <w:lang w:eastAsia="ru-RU"/>
        </w:rPr>
        <w:br/>
      </w:r>
      <w:r w:rsidR="0005094C">
        <w:rPr>
          <w:rFonts w:ascii="Times New Roman" w:eastAsia="Times New Roman" w:hAnsi="Times New Roman" w:cs="Times New Roman"/>
          <w:color w:val="203463"/>
          <w:sz w:val="28"/>
          <w:szCs w:val="28"/>
          <w:lang w:eastAsia="ru-RU"/>
        </w:rPr>
        <w:t xml:space="preserve">       </w:t>
      </w:r>
      <w:r w:rsidRPr="00E617E3">
        <w:rPr>
          <w:rFonts w:ascii="Times New Roman" w:eastAsia="Times New Roman" w:hAnsi="Times New Roman" w:cs="Times New Roman"/>
          <w:color w:val="203463"/>
          <w:sz w:val="28"/>
          <w:szCs w:val="28"/>
          <w:lang w:eastAsia="ru-RU"/>
        </w:rPr>
        <w:t xml:space="preserve">б) определить должностных лиц, ответственных за своевременность, достоверность и полноту размещаемой </w:t>
      </w:r>
      <w:r w:rsidR="00707B88">
        <w:rPr>
          <w:rFonts w:ascii="Times New Roman" w:eastAsia="Times New Roman" w:hAnsi="Times New Roman" w:cs="Times New Roman"/>
          <w:color w:val="203463"/>
          <w:sz w:val="28"/>
          <w:szCs w:val="28"/>
          <w:lang w:eastAsia="ru-RU"/>
        </w:rPr>
        <w:t xml:space="preserve">информации </w:t>
      </w:r>
      <w:r w:rsidRPr="00E617E3">
        <w:rPr>
          <w:rFonts w:ascii="Times New Roman" w:eastAsia="Times New Roman" w:hAnsi="Times New Roman" w:cs="Times New Roman"/>
          <w:color w:val="203463"/>
          <w:sz w:val="28"/>
          <w:szCs w:val="28"/>
          <w:lang w:eastAsia="ru-RU"/>
        </w:rPr>
        <w:t xml:space="preserve">на сайте ГМУ, органа </w:t>
      </w:r>
      <w:r w:rsidR="00517CBC">
        <w:rPr>
          <w:rFonts w:ascii="Times New Roman" w:eastAsia="Times New Roman" w:hAnsi="Times New Roman" w:cs="Times New Roman"/>
          <w:color w:val="203463"/>
          <w:sz w:val="28"/>
          <w:szCs w:val="28"/>
          <w:lang w:eastAsia="ru-RU"/>
        </w:rPr>
        <w:t xml:space="preserve">муниципальной </w:t>
      </w:r>
      <w:r w:rsidRPr="00E617E3">
        <w:rPr>
          <w:rFonts w:ascii="Times New Roman" w:eastAsia="Times New Roman" w:hAnsi="Times New Roman" w:cs="Times New Roman"/>
          <w:color w:val="203463"/>
          <w:sz w:val="28"/>
          <w:szCs w:val="28"/>
          <w:lang w:eastAsia="ru-RU"/>
        </w:rPr>
        <w:t xml:space="preserve"> власти и по подведомственным учреждениям;</w:t>
      </w:r>
      <w:r w:rsidRPr="00E617E3">
        <w:rPr>
          <w:rFonts w:ascii="Times New Roman" w:eastAsia="Times New Roman" w:hAnsi="Times New Roman" w:cs="Times New Roman"/>
          <w:color w:val="203463"/>
          <w:sz w:val="28"/>
          <w:szCs w:val="28"/>
          <w:lang w:eastAsia="ru-RU"/>
        </w:rPr>
        <w:br/>
      </w:r>
      <w:r w:rsidR="0005094C">
        <w:rPr>
          <w:rFonts w:ascii="Times New Roman" w:eastAsia="Times New Roman" w:hAnsi="Times New Roman" w:cs="Times New Roman"/>
          <w:color w:val="203463"/>
          <w:sz w:val="28"/>
          <w:szCs w:val="28"/>
          <w:lang w:eastAsia="ru-RU"/>
        </w:rPr>
        <w:t xml:space="preserve">       </w:t>
      </w:r>
      <w:r w:rsidRPr="00E617E3">
        <w:rPr>
          <w:rFonts w:ascii="Times New Roman" w:eastAsia="Times New Roman" w:hAnsi="Times New Roman" w:cs="Times New Roman"/>
          <w:color w:val="203463"/>
          <w:sz w:val="28"/>
          <w:szCs w:val="28"/>
          <w:lang w:eastAsia="ru-RU"/>
        </w:rPr>
        <w:t xml:space="preserve">в) обеспечить представление в </w:t>
      </w:r>
      <w:r w:rsidR="00B327B1">
        <w:rPr>
          <w:rFonts w:ascii="Times New Roman" w:eastAsia="Times New Roman" w:hAnsi="Times New Roman" w:cs="Times New Roman"/>
          <w:color w:val="203463"/>
          <w:sz w:val="28"/>
          <w:szCs w:val="28"/>
          <w:lang w:eastAsia="ru-RU"/>
        </w:rPr>
        <w:t xml:space="preserve">финансовое управление </w:t>
      </w:r>
      <w:r w:rsidR="0005094C">
        <w:rPr>
          <w:rFonts w:ascii="Times New Roman" w:eastAsia="Times New Roman" w:hAnsi="Times New Roman" w:cs="Times New Roman"/>
          <w:color w:val="203463"/>
          <w:sz w:val="28"/>
          <w:szCs w:val="28"/>
          <w:lang w:eastAsia="ru-RU"/>
        </w:rPr>
        <w:t xml:space="preserve">района </w:t>
      </w:r>
      <w:r w:rsidRPr="00E617E3">
        <w:rPr>
          <w:rFonts w:ascii="Times New Roman" w:eastAsia="Times New Roman" w:hAnsi="Times New Roman" w:cs="Times New Roman"/>
          <w:color w:val="203463"/>
          <w:sz w:val="28"/>
          <w:szCs w:val="28"/>
          <w:lang w:eastAsia="ru-RU"/>
        </w:rPr>
        <w:t>сведений о ходе размещения информации подведомственными учреждениями на сайте ГМУ по форме, доведенной</w:t>
      </w:r>
      <w:r w:rsidR="00B327B1">
        <w:rPr>
          <w:rFonts w:ascii="Times New Roman" w:eastAsia="Times New Roman" w:hAnsi="Times New Roman" w:cs="Times New Roman"/>
          <w:color w:val="203463"/>
          <w:sz w:val="28"/>
          <w:szCs w:val="28"/>
          <w:lang w:eastAsia="ru-RU"/>
        </w:rPr>
        <w:t xml:space="preserve"> финансовым управлением</w:t>
      </w:r>
      <w:r w:rsidR="0005094C">
        <w:rPr>
          <w:rFonts w:ascii="Times New Roman" w:eastAsia="Times New Roman" w:hAnsi="Times New Roman" w:cs="Times New Roman"/>
          <w:color w:val="203463"/>
          <w:sz w:val="28"/>
          <w:szCs w:val="28"/>
          <w:lang w:eastAsia="ru-RU"/>
        </w:rPr>
        <w:t xml:space="preserve"> района</w:t>
      </w:r>
      <w:r w:rsidRPr="00E617E3">
        <w:rPr>
          <w:rFonts w:ascii="Times New Roman" w:eastAsia="Times New Roman" w:hAnsi="Times New Roman" w:cs="Times New Roman"/>
          <w:color w:val="203463"/>
          <w:sz w:val="28"/>
          <w:szCs w:val="28"/>
          <w:lang w:eastAsia="ru-RU"/>
        </w:rPr>
        <w:t xml:space="preserve">, ежеквартально, в срок до </w:t>
      </w:r>
      <w:r w:rsidR="0005094C">
        <w:rPr>
          <w:rFonts w:ascii="Times New Roman" w:eastAsia="Times New Roman" w:hAnsi="Times New Roman" w:cs="Times New Roman"/>
          <w:color w:val="203463"/>
          <w:sz w:val="28"/>
          <w:szCs w:val="28"/>
          <w:lang w:eastAsia="ru-RU"/>
        </w:rPr>
        <w:t xml:space="preserve"> </w:t>
      </w:r>
      <w:r w:rsidRPr="00E617E3">
        <w:rPr>
          <w:rFonts w:ascii="Times New Roman" w:eastAsia="Times New Roman" w:hAnsi="Times New Roman" w:cs="Times New Roman"/>
          <w:color w:val="203463"/>
          <w:sz w:val="28"/>
          <w:szCs w:val="28"/>
          <w:lang w:eastAsia="ru-RU"/>
        </w:rPr>
        <w:t>15 числа месяца, следующего за отчетным кварталом.</w:t>
      </w:r>
      <w:r w:rsidRPr="00E617E3">
        <w:rPr>
          <w:rFonts w:ascii="Times New Roman" w:eastAsia="Times New Roman" w:hAnsi="Times New Roman" w:cs="Times New Roman"/>
          <w:color w:val="203463"/>
          <w:sz w:val="28"/>
          <w:szCs w:val="28"/>
          <w:lang w:eastAsia="ru-RU"/>
        </w:rPr>
        <w:br/>
      </w:r>
      <w:r w:rsidR="0005094C">
        <w:rPr>
          <w:rFonts w:ascii="Times New Roman" w:eastAsia="Times New Roman" w:hAnsi="Times New Roman" w:cs="Times New Roman"/>
          <w:color w:val="203463"/>
          <w:sz w:val="28"/>
          <w:szCs w:val="28"/>
          <w:lang w:eastAsia="ru-RU"/>
        </w:rPr>
        <w:t xml:space="preserve">        </w:t>
      </w:r>
      <w:r w:rsidRPr="00E617E3">
        <w:rPr>
          <w:rFonts w:ascii="Times New Roman" w:eastAsia="Times New Roman" w:hAnsi="Times New Roman" w:cs="Times New Roman"/>
          <w:color w:val="203463"/>
          <w:sz w:val="28"/>
          <w:szCs w:val="28"/>
          <w:lang w:eastAsia="ru-RU"/>
        </w:rPr>
        <w:t xml:space="preserve">7. При исполнении бюджета </w:t>
      </w:r>
      <w:r w:rsidR="00B327B1">
        <w:rPr>
          <w:rFonts w:ascii="Times New Roman" w:eastAsia="Times New Roman" w:hAnsi="Times New Roman" w:cs="Times New Roman"/>
          <w:color w:val="203463"/>
          <w:sz w:val="28"/>
          <w:szCs w:val="28"/>
          <w:lang w:eastAsia="ru-RU"/>
        </w:rPr>
        <w:t>муниципального района</w:t>
      </w:r>
      <w:r w:rsidR="00B327B1" w:rsidRPr="00E617E3">
        <w:rPr>
          <w:rFonts w:ascii="Times New Roman" w:eastAsia="Times New Roman" w:hAnsi="Times New Roman" w:cs="Times New Roman"/>
          <w:color w:val="203463"/>
          <w:sz w:val="28"/>
          <w:szCs w:val="28"/>
          <w:lang w:eastAsia="ru-RU"/>
        </w:rPr>
        <w:t xml:space="preserve"> </w:t>
      </w:r>
      <w:r w:rsidRPr="00E617E3">
        <w:rPr>
          <w:rFonts w:ascii="Times New Roman" w:eastAsia="Times New Roman" w:hAnsi="Times New Roman" w:cs="Times New Roman"/>
          <w:color w:val="203463"/>
          <w:sz w:val="28"/>
          <w:szCs w:val="28"/>
          <w:lang w:eastAsia="ru-RU"/>
        </w:rPr>
        <w:t>главным распорядителям и получателям средств бюджета</w:t>
      </w:r>
      <w:r w:rsidR="00B327B1" w:rsidRPr="00B327B1">
        <w:rPr>
          <w:rFonts w:ascii="Times New Roman" w:eastAsia="Times New Roman" w:hAnsi="Times New Roman" w:cs="Times New Roman"/>
          <w:color w:val="203463"/>
          <w:sz w:val="28"/>
          <w:szCs w:val="28"/>
          <w:lang w:eastAsia="ru-RU"/>
        </w:rPr>
        <w:t xml:space="preserve"> </w:t>
      </w:r>
      <w:r w:rsidR="00B327B1">
        <w:rPr>
          <w:rFonts w:ascii="Times New Roman" w:eastAsia="Times New Roman" w:hAnsi="Times New Roman" w:cs="Times New Roman"/>
          <w:color w:val="203463"/>
          <w:sz w:val="28"/>
          <w:szCs w:val="28"/>
          <w:lang w:eastAsia="ru-RU"/>
        </w:rPr>
        <w:t>муниципального района</w:t>
      </w:r>
      <w:r w:rsidRPr="00E617E3">
        <w:rPr>
          <w:rFonts w:ascii="Times New Roman" w:eastAsia="Times New Roman" w:hAnsi="Times New Roman" w:cs="Times New Roman"/>
          <w:color w:val="203463"/>
          <w:sz w:val="28"/>
          <w:szCs w:val="28"/>
          <w:lang w:eastAsia="ru-RU"/>
        </w:rPr>
        <w:t xml:space="preserve"> </w:t>
      </w:r>
      <w:r w:rsidRPr="00E617E3">
        <w:rPr>
          <w:rFonts w:ascii="Times New Roman" w:eastAsia="Times New Roman" w:hAnsi="Times New Roman" w:cs="Times New Roman"/>
          <w:color w:val="203463"/>
          <w:sz w:val="28"/>
          <w:szCs w:val="28"/>
          <w:lang w:eastAsia="ru-RU"/>
        </w:rPr>
        <w:lastRenderedPageBreak/>
        <w:t>обеспечить:</w:t>
      </w:r>
      <w:r w:rsidRPr="00E617E3">
        <w:rPr>
          <w:rFonts w:ascii="Times New Roman" w:eastAsia="Times New Roman" w:hAnsi="Times New Roman" w:cs="Times New Roman"/>
          <w:color w:val="203463"/>
          <w:sz w:val="28"/>
          <w:szCs w:val="28"/>
          <w:lang w:eastAsia="ru-RU"/>
        </w:rPr>
        <w:br/>
      </w:r>
      <w:r w:rsidR="00F27827">
        <w:rPr>
          <w:rFonts w:ascii="Times New Roman" w:eastAsia="Times New Roman" w:hAnsi="Times New Roman" w:cs="Times New Roman"/>
          <w:color w:val="203463"/>
          <w:sz w:val="28"/>
          <w:szCs w:val="28"/>
          <w:lang w:eastAsia="ru-RU"/>
        </w:rPr>
        <w:t xml:space="preserve">        </w:t>
      </w:r>
      <w:r w:rsidRPr="00E617E3">
        <w:rPr>
          <w:rFonts w:ascii="Times New Roman" w:eastAsia="Times New Roman" w:hAnsi="Times New Roman" w:cs="Times New Roman"/>
          <w:color w:val="203463"/>
          <w:sz w:val="28"/>
          <w:szCs w:val="28"/>
          <w:lang w:eastAsia="ru-RU"/>
        </w:rPr>
        <w:t xml:space="preserve">а) целевое направление субсидий, субвенций, иных межбюджетных трансфертов, имеющих целевое назначение, в соответствии с правилами, порядками их предоставления и соглашениями, заключенными с </w:t>
      </w:r>
      <w:r w:rsidR="00707B88">
        <w:rPr>
          <w:rFonts w:ascii="Times New Roman" w:eastAsia="Times New Roman" w:hAnsi="Times New Roman" w:cs="Times New Roman"/>
          <w:color w:val="203463"/>
          <w:sz w:val="28"/>
          <w:szCs w:val="28"/>
          <w:lang w:eastAsia="ru-RU"/>
        </w:rPr>
        <w:t xml:space="preserve">областными </w:t>
      </w:r>
      <w:r w:rsidRPr="00E617E3">
        <w:rPr>
          <w:rFonts w:ascii="Times New Roman" w:eastAsia="Times New Roman" w:hAnsi="Times New Roman" w:cs="Times New Roman"/>
          <w:color w:val="203463"/>
          <w:sz w:val="28"/>
          <w:szCs w:val="28"/>
          <w:lang w:eastAsia="ru-RU"/>
        </w:rPr>
        <w:t>органами исполнительной власти, с соблюдением условий, установленных при их предоставлении;</w:t>
      </w:r>
      <w:r w:rsidRPr="00E617E3">
        <w:rPr>
          <w:rFonts w:ascii="Times New Roman" w:eastAsia="Times New Roman" w:hAnsi="Times New Roman" w:cs="Times New Roman"/>
          <w:color w:val="203463"/>
          <w:sz w:val="28"/>
          <w:szCs w:val="28"/>
          <w:lang w:eastAsia="ru-RU"/>
        </w:rPr>
        <w:br/>
      </w:r>
      <w:r w:rsidR="00F27827">
        <w:rPr>
          <w:rFonts w:ascii="Times New Roman" w:eastAsia="Times New Roman" w:hAnsi="Times New Roman" w:cs="Times New Roman"/>
          <w:color w:val="203463"/>
          <w:sz w:val="28"/>
          <w:szCs w:val="28"/>
          <w:lang w:eastAsia="ru-RU"/>
        </w:rPr>
        <w:t xml:space="preserve">        </w:t>
      </w:r>
      <w:r w:rsidRPr="00E617E3">
        <w:rPr>
          <w:rFonts w:ascii="Times New Roman" w:eastAsia="Times New Roman" w:hAnsi="Times New Roman" w:cs="Times New Roman"/>
          <w:color w:val="203463"/>
          <w:sz w:val="28"/>
          <w:szCs w:val="28"/>
          <w:lang w:eastAsia="ru-RU"/>
        </w:rPr>
        <w:t xml:space="preserve">б) финансирование расходных обязательств </w:t>
      </w:r>
      <w:r w:rsidR="00B327B1">
        <w:rPr>
          <w:rFonts w:ascii="Times New Roman" w:eastAsia="Times New Roman" w:hAnsi="Times New Roman" w:cs="Times New Roman"/>
          <w:color w:val="203463"/>
          <w:sz w:val="28"/>
          <w:szCs w:val="28"/>
          <w:lang w:eastAsia="ru-RU"/>
        </w:rPr>
        <w:t xml:space="preserve"> бюджета муниципального района </w:t>
      </w:r>
      <w:r w:rsidRPr="00E617E3">
        <w:rPr>
          <w:rFonts w:ascii="Times New Roman" w:eastAsia="Times New Roman" w:hAnsi="Times New Roman" w:cs="Times New Roman"/>
          <w:color w:val="203463"/>
          <w:sz w:val="28"/>
          <w:szCs w:val="28"/>
          <w:lang w:eastAsia="ru-RU"/>
        </w:rPr>
        <w:t xml:space="preserve">в течение финансового года с учетом установленного уровня </w:t>
      </w:r>
      <w:proofErr w:type="spellStart"/>
      <w:r w:rsidRPr="00E617E3">
        <w:rPr>
          <w:rFonts w:ascii="Times New Roman" w:eastAsia="Times New Roman" w:hAnsi="Times New Roman" w:cs="Times New Roman"/>
          <w:color w:val="203463"/>
          <w:sz w:val="28"/>
          <w:szCs w:val="28"/>
          <w:lang w:eastAsia="ru-RU"/>
        </w:rPr>
        <w:t>софинансирования</w:t>
      </w:r>
      <w:proofErr w:type="spellEnd"/>
      <w:r w:rsidRPr="00E617E3">
        <w:rPr>
          <w:rFonts w:ascii="Times New Roman" w:eastAsia="Times New Roman" w:hAnsi="Times New Roman" w:cs="Times New Roman"/>
          <w:color w:val="203463"/>
          <w:sz w:val="28"/>
          <w:szCs w:val="28"/>
          <w:lang w:eastAsia="ru-RU"/>
        </w:rPr>
        <w:t xml:space="preserve"> </w:t>
      </w:r>
      <w:r w:rsidR="00707B88">
        <w:rPr>
          <w:rFonts w:ascii="Times New Roman" w:eastAsia="Times New Roman" w:hAnsi="Times New Roman" w:cs="Times New Roman"/>
          <w:color w:val="203463"/>
          <w:sz w:val="28"/>
          <w:szCs w:val="28"/>
          <w:lang w:eastAsia="ru-RU"/>
        </w:rPr>
        <w:t xml:space="preserve">областного </w:t>
      </w:r>
      <w:r w:rsidRPr="00E617E3">
        <w:rPr>
          <w:rFonts w:ascii="Times New Roman" w:eastAsia="Times New Roman" w:hAnsi="Times New Roman" w:cs="Times New Roman"/>
          <w:color w:val="203463"/>
          <w:sz w:val="28"/>
          <w:szCs w:val="28"/>
          <w:lang w:eastAsia="ru-RU"/>
        </w:rPr>
        <w:t>бюджета;</w:t>
      </w:r>
      <w:r w:rsidRPr="00E617E3">
        <w:rPr>
          <w:rFonts w:ascii="Times New Roman" w:eastAsia="Times New Roman" w:hAnsi="Times New Roman" w:cs="Times New Roman"/>
          <w:color w:val="203463"/>
          <w:sz w:val="28"/>
          <w:szCs w:val="28"/>
          <w:lang w:eastAsia="ru-RU"/>
        </w:rPr>
        <w:br/>
      </w:r>
      <w:r w:rsidR="0005094C">
        <w:rPr>
          <w:rFonts w:ascii="Times New Roman" w:eastAsia="Times New Roman" w:hAnsi="Times New Roman" w:cs="Times New Roman"/>
          <w:color w:val="203463"/>
          <w:sz w:val="28"/>
          <w:szCs w:val="28"/>
          <w:lang w:eastAsia="ru-RU"/>
        </w:rPr>
        <w:t xml:space="preserve">        </w:t>
      </w:r>
      <w:r w:rsidRPr="00E617E3">
        <w:rPr>
          <w:rFonts w:ascii="Times New Roman" w:eastAsia="Times New Roman" w:hAnsi="Times New Roman" w:cs="Times New Roman"/>
          <w:color w:val="203463"/>
          <w:sz w:val="28"/>
          <w:szCs w:val="28"/>
          <w:lang w:eastAsia="ru-RU"/>
        </w:rPr>
        <w:t>в) достижение установленных значений показателей результативности использования средств бюджета в соответствии со статьей 34 Бюджетного кодекса Российской Федерации и принимаемыми нормативными правовыми актами федерального и регионального уровня</w:t>
      </w:r>
      <w:r w:rsidR="00B327B1">
        <w:rPr>
          <w:rFonts w:ascii="Times New Roman" w:eastAsia="Times New Roman" w:hAnsi="Times New Roman" w:cs="Times New Roman"/>
          <w:color w:val="203463"/>
          <w:sz w:val="28"/>
          <w:szCs w:val="28"/>
          <w:lang w:eastAsia="ru-RU"/>
        </w:rPr>
        <w:t xml:space="preserve"> и администрации  муниципального района</w:t>
      </w:r>
      <w:r w:rsidRPr="00E617E3">
        <w:rPr>
          <w:rFonts w:ascii="Times New Roman" w:eastAsia="Times New Roman" w:hAnsi="Times New Roman" w:cs="Times New Roman"/>
          <w:color w:val="203463"/>
          <w:sz w:val="28"/>
          <w:szCs w:val="28"/>
          <w:lang w:eastAsia="ru-RU"/>
        </w:rPr>
        <w:t>;</w:t>
      </w:r>
      <w:r w:rsidRPr="00E617E3">
        <w:rPr>
          <w:rFonts w:ascii="Times New Roman" w:eastAsia="Times New Roman" w:hAnsi="Times New Roman" w:cs="Times New Roman"/>
          <w:color w:val="203463"/>
          <w:sz w:val="28"/>
          <w:szCs w:val="28"/>
          <w:lang w:eastAsia="ru-RU"/>
        </w:rPr>
        <w:br/>
      </w:r>
      <w:r w:rsidR="0005094C">
        <w:rPr>
          <w:rFonts w:ascii="Times New Roman" w:eastAsia="Times New Roman" w:hAnsi="Times New Roman" w:cs="Times New Roman"/>
          <w:color w:val="203463"/>
          <w:sz w:val="28"/>
          <w:szCs w:val="28"/>
          <w:lang w:eastAsia="ru-RU"/>
        </w:rPr>
        <w:t xml:space="preserve">        </w:t>
      </w:r>
      <w:r w:rsidRPr="00E617E3">
        <w:rPr>
          <w:rFonts w:ascii="Times New Roman" w:eastAsia="Times New Roman" w:hAnsi="Times New Roman" w:cs="Times New Roman"/>
          <w:color w:val="203463"/>
          <w:sz w:val="28"/>
          <w:szCs w:val="28"/>
          <w:lang w:eastAsia="ru-RU"/>
        </w:rPr>
        <w:t xml:space="preserve">г)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в соответствии с требованиями статьи 78 Бюджетного кодекса Российской Федерации, </w:t>
      </w:r>
      <w:r w:rsidR="002A0017">
        <w:rPr>
          <w:rFonts w:ascii="Times New Roman" w:eastAsia="Times New Roman" w:hAnsi="Times New Roman" w:cs="Times New Roman"/>
          <w:color w:val="203463"/>
          <w:sz w:val="28"/>
          <w:szCs w:val="28"/>
          <w:lang w:eastAsia="ru-RU"/>
        </w:rPr>
        <w:t>р</w:t>
      </w:r>
      <w:r w:rsidR="00B327B1">
        <w:rPr>
          <w:rFonts w:ascii="Times New Roman" w:eastAsia="Times New Roman" w:hAnsi="Times New Roman" w:cs="Times New Roman"/>
          <w:color w:val="203463"/>
          <w:sz w:val="28"/>
          <w:szCs w:val="28"/>
          <w:lang w:eastAsia="ru-RU"/>
        </w:rPr>
        <w:t xml:space="preserve">ешения </w:t>
      </w:r>
      <w:r w:rsidRPr="00E617E3">
        <w:rPr>
          <w:rFonts w:ascii="Times New Roman" w:eastAsia="Times New Roman" w:hAnsi="Times New Roman" w:cs="Times New Roman"/>
          <w:color w:val="203463"/>
          <w:sz w:val="28"/>
          <w:szCs w:val="28"/>
          <w:lang w:eastAsia="ru-RU"/>
        </w:rPr>
        <w:t>о бюджете</w:t>
      </w:r>
      <w:r w:rsidR="00B327B1">
        <w:rPr>
          <w:rFonts w:ascii="Times New Roman" w:eastAsia="Times New Roman" w:hAnsi="Times New Roman" w:cs="Times New Roman"/>
          <w:color w:val="203463"/>
          <w:sz w:val="28"/>
          <w:szCs w:val="28"/>
          <w:lang w:eastAsia="ru-RU"/>
        </w:rPr>
        <w:t xml:space="preserve"> муниципального района</w:t>
      </w:r>
      <w:r w:rsidRPr="00E617E3">
        <w:rPr>
          <w:rFonts w:ascii="Times New Roman" w:eastAsia="Times New Roman" w:hAnsi="Times New Roman" w:cs="Times New Roman"/>
          <w:color w:val="203463"/>
          <w:sz w:val="28"/>
          <w:szCs w:val="28"/>
          <w:lang w:eastAsia="ru-RU"/>
        </w:rPr>
        <w:t xml:space="preserve">, а также принимаемыми в соответствии с ними нормативными правовыми актами </w:t>
      </w:r>
      <w:r w:rsidR="00B327B1">
        <w:rPr>
          <w:rFonts w:ascii="Times New Roman" w:eastAsia="Times New Roman" w:hAnsi="Times New Roman" w:cs="Times New Roman"/>
          <w:color w:val="203463"/>
          <w:sz w:val="28"/>
          <w:szCs w:val="28"/>
          <w:lang w:eastAsia="ru-RU"/>
        </w:rPr>
        <w:t xml:space="preserve">администрации </w:t>
      </w:r>
      <w:proofErr w:type="spellStart"/>
      <w:r w:rsidR="00707B88">
        <w:rPr>
          <w:rFonts w:ascii="Times New Roman" w:eastAsia="Times New Roman" w:hAnsi="Times New Roman" w:cs="Times New Roman"/>
          <w:color w:val="203463"/>
          <w:sz w:val="28"/>
          <w:szCs w:val="28"/>
          <w:lang w:eastAsia="ru-RU"/>
        </w:rPr>
        <w:t>Севского</w:t>
      </w:r>
      <w:proofErr w:type="spellEnd"/>
      <w:r w:rsidR="00707B88">
        <w:rPr>
          <w:rFonts w:ascii="Times New Roman" w:eastAsia="Times New Roman" w:hAnsi="Times New Roman" w:cs="Times New Roman"/>
          <w:color w:val="203463"/>
          <w:sz w:val="28"/>
          <w:szCs w:val="28"/>
          <w:lang w:eastAsia="ru-RU"/>
        </w:rPr>
        <w:t xml:space="preserve"> </w:t>
      </w:r>
      <w:r w:rsidR="00B327B1">
        <w:rPr>
          <w:rFonts w:ascii="Times New Roman" w:eastAsia="Times New Roman" w:hAnsi="Times New Roman" w:cs="Times New Roman"/>
          <w:color w:val="203463"/>
          <w:sz w:val="28"/>
          <w:szCs w:val="28"/>
          <w:lang w:eastAsia="ru-RU"/>
        </w:rPr>
        <w:t>муниципального района</w:t>
      </w:r>
      <w:r w:rsidRPr="00E617E3">
        <w:rPr>
          <w:rFonts w:ascii="Times New Roman" w:eastAsia="Times New Roman" w:hAnsi="Times New Roman" w:cs="Times New Roman"/>
          <w:color w:val="203463"/>
          <w:sz w:val="28"/>
          <w:szCs w:val="28"/>
          <w:lang w:eastAsia="ru-RU"/>
        </w:rPr>
        <w:t>;</w:t>
      </w:r>
      <w:r w:rsidRPr="00E617E3">
        <w:rPr>
          <w:rFonts w:ascii="Times New Roman" w:eastAsia="Times New Roman" w:hAnsi="Times New Roman" w:cs="Times New Roman"/>
          <w:color w:val="203463"/>
          <w:sz w:val="28"/>
          <w:szCs w:val="28"/>
          <w:lang w:eastAsia="ru-RU"/>
        </w:rPr>
        <w:br/>
      </w:r>
      <w:r w:rsidR="0005094C">
        <w:rPr>
          <w:rFonts w:ascii="Times New Roman" w:eastAsia="Times New Roman" w:hAnsi="Times New Roman" w:cs="Times New Roman"/>
          <w:color w:val="203463"/>
          <w:sz w:val="28"/>
          <w:szCs w:val="28"/>
          <w:lang w:eastAsia="ru-RU"/>
        </w:rPr>
        <w:t xml:space="preserve">        </w:t>
      </w:r>
      <w:r w:rsidRPr="00E617E3">
        <w:rPr>
          <w:rFonts w:ascii="Times New Roman" w:eastAsia="Times New Roman" w:hAnsi="Times New Roman" w:cs="Times New Roman"/>
          <w:color w:val="203463"/>
          <w:sz w:val="28"/>
          <w:szCs w:val="28"/>
          <w:lang w:eastAsia="ru-RU"/>
        </w:rPr>
        <w:t xml:space="preserve">д) осуществление закупок товаров, работ, услуг для обеспечения </w:t>
      </w:r>
      <w:r w:rsidR="00B327B1">
        <w:rPr>
          <w:rFonts w:ascii="Times New Roman" w:eastAsia="Times New Roman" w:hAnsi="Times New Roman" w:cs="Times New Roman"/>
          <w:color w:val="203463"/>
          <w:sz w:val="28"/>
          <w:szCs w:val="28"/>
          <w:lang w:eastAsia="ru-RU"/>
        </w:rPr>
        <w:t xml:space="preserve">муниципальных </w:t>
      </w:r>
      <w:r w:rsidRPr="00E617E3">
        <w:rPr>
          <w:rFonts w:ascii="Times New Roman" w:eastAsia="Times New Roman" w:hAnsi="Times New Roman" w:cs="Times New Roman"/>
          <w:color w:val="203463"/>
          <w:sz w:val="28"/>
          <w:szCs w:val="28"/>
          <w:lang w:eastAsia="ru-RU"/>
        </w:rPr>
        <w:t>нужд в соответствии с требованиями статьи 72 Бюджетного кодекса Российской Федерации 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Pr="00E617E3">
        <w:rPr>
          <w:rFonts w:ascii="Times New Roman" w:eastAsia="Times New Roman" w:hAnsi="Times New Roman" w:cs="Times New Roman"/>
          <w:color w:val="203463"/>
          <w:sz w:val="28"/>
          <w:szCs w:val="28"/>
          <w:lang w:eastAsia="ru-RU"/>
        </w:rPr>
        <w:br/>
      </w:r>
      <w:r w:rsidR="0005094C">
        <w:rPr>
          <w:rFonts w:ascii="Times New Roman" w:eastAsia="Times New Roman" w:hAnsi="Times New Roman" w:cs="Times New Roman"/>
          <w:color w:val="203463"/>
          <w:sz w:val="28"/>
          <w:szCs w:val="28"/>
          <w:lang w:eastAsia="ru-RU"/>
        </w:rPr>
        <w:t xml:space="preserve">      </w:t>
      </w:r>
      <w:r w:rsidR="003B75A3">
        <w:rPr>
          <w:rFonts w:ascii="Times New Roman" w:eastAsia="Times New Roman" w:hAnsi="Times New Roman" w:cs="Times New Roman"/>
          <w:color w:val="203463"/>
          <w:sz w:val="28"/>
          <w:szCs w:val="28"/>
          <w:lang w:eastAsia="ru-RU"/>
        </w:rPr>
        <w:t xml:space="preserve">е) </w:t>
      </w:r>
      <w:r w:rsidRPr="00E617E3">
        <w:rPr>
          <w:rFonts w:ascii="Times New Roman" w:eastAsia="Times New Roman" w:hAnsi="Times New Roman" w:cs="Times New Roman"/>
          <w:color w:val="203463"/>
          <w:sz w:val="28"/>
          <w:szCs w:val="28"/>
          <w:lang w:eastAsia="ru-RU"/>
        </w:rPr>
        <w:t xml:space="preserve">заключение соглашений с </w:t>
      </w:r>
      <w:r w:rsidR="00707B88">
        <w:rPr>
          <w:rFonts w:ascii="Times New Roman" w:eastAsia="Times New Roman" w:hAnsi="Times New Roman" w:cs="Times New Roman"/>
          <w:color w:val="203463"/>
          <w:sz w:val="28"/>
          <w:szCs w:val="28"/>
          <w:lang w:eastAsia="ru-RU"/>
        </w:rPr>
        <w:t xml:space="preserve">исполнительными органами  Правительства Брянской области </w:t>
      </w:r>
      <w:r w:rsidRPr="00E617E3">
        <w:rPr>
          <w:rFonts w:ascii="Times New Roman" w:eastAsia="Times New Roman" w:hAnsi="Times New Roman" w:cs="Times New Roman"/>
          <w:color w:val="203463"/>
          <w:sz w:val="28"/>
          <w:szCs w:val="28"/>
          <w:lang w:eastAsia="ru-RU"/>
        </w:rPr>
        <w:t xml:space="preserve"> в соответствии с типовой формой, утвержденной приказом Департамента финансов Брянской области от 14.12.2016 № 197 «Об утверждении типовой формы соглашения между исполнительным органом государственной власти Брянской области и органом местного самоуправления Брянской области о предоставлении субсидии»; </w:t>
      </w:r>
      <w:r w:rsidRPr="00E617E3">
        <w:rPr>
          <w:rFonts w:ascii="Times New Roman" w:eastAsia="Times New Roman" w:hAnsi="Times New Roman" w:cs="Times New Roman"/>
          <w:color w:val="203463"/>
          <w:sz w:val="28"/>
          <w:szCs w:val="28"/>
          <w:lang w:eastAsia="ru-RU"/>
        </w:rPr>
        <w:br/>
      </w:r>
      <w:r w:rsidR="0005094C">
        <w:rPr>
          <w:rFonts w:ascii="Times New Roman" w:eastAsia="Times New Roman" w:hAnsi="Times New Roman" w:cs="Times New Roman"/>
          <w:color w:val="203463"/>
          <w:sz w:val="28"/>
          <w:szCs w:val="28"/>
          <w:lang w:eastAsia="ru-RU"/>
        </w:rPr>
        <w:t xml:space="preserve">       </w:t>
      </w:r>
      <w:r w:rsidR="00711ADF">
        <w:rPr>
          <w:rFonts w:ascii="Times New Roman" w:eastAsia="Times New Roman" w:hAnsi="Times New Roman" w:cs="Times New Roman"/>
          <w:color w:val="203463"/>
          <w:sz w:val="28"/>
          <w:szCs w:val="28"/>
          <w:lang w:eastAsia="ru-RU"/>
        </w:rPr>
        <w:t>ж</w:t>
      </w:r>
      <w:r w:rsidRPr="00E617E3">
        <w:rPr>
          <w:rFonts w:ascii="Times New Roman" w:eastAsia="Times New Roman" w:hAnsi="Times New Roman" w:cs="Times New Roman"/>
          <w:color w:val="203463"/>
          <w:sz w:val="28"/>
          <w:szCs w:val="28"/>
          <w:lang w:eastAsia="ru-RU"/>
        </w:rPr>
        <w:t xml:space="preserve">) контроль за достижением </w:t>
      </w:r>
      <w:r w:rsidR="003B75A3">
        <w:rPr>
          <w:rFonts w:ascii="Times New Roman" w:eastAsia="Times New Roman" w:hAnsi="Times New Roman" w:cs="Times New Roman"/>
          <w:color w:val="203463"/>
          <w:sz w:val="28"/>
          <w:szCs w:val="28"/>
          <w:lang w:eastAsia="ru-RU"/>
        </w:rPr>
        <w:t xml:space="preserve">органами местного самоуправления </w:t>
      </w:r>
      <w:r w:rsidRPr="00E617E3">
        <w:rPr>
          <w:rFonts w:ascii="Times New Roman" w:eastAsia="Times New Roman" w:hAnsi="Times New Roman" w:cs="Times New Roman"/>
          <w:color w:val="203463"/>
          <w:sz w:val="28"/>
          <w:szCs w:val="28"/>
          <w:lang w:eastAsia="ru-RU"/>
        </w:rPr>
        <w:t>установленных резуль</w:t>
      </w:r>
      <w:r w:rsidR="00EC7B15">
        <w:rPr>
          <w:rFonts w:ascii="Times New Roman" w:eastAsia="Times New Roman" w:hAnsi="Times New Roman" w:cs="Times New Roman"/>
          <w:color w:val="203463"/>
          <w:sz w:val="28"/>
          <w:szCs w:val="28"/>
          <w:lang w:eastAsia="ru-RU"/>
        </w:rPr>
        <w:t>та</w:t>
      </w:r>
      <w:r w:rsidRPr="00E617E3">
        <w:rPr>
          <w:rFonts w:ascii="Times New Roman" w:eastAsia="Times New Roman" w:hAnsi="Times New Roman" w:cs="Times New Roman"/>
          <w:color w:val="203463"/>
          <w:sz w:val="28"/>
          <w:szCs w:val="28"/>
          <w:lang w:eastAsia="ru-RU"/>
        </w:rPr>
        <w:t>т</w:t>
      </w:r>
      <w:r w:rsidR="00EC7B15">
        <w:rPr>
          <w:rFonts w:ascii="Times New Roman" w:eastAsia="Times New Roman" w:hAnsi="Times New Roman" w:cs="Times New Roman"/>
          <w:color w:val="203463"/>
          <w:sz w:val="28"/>
          <w:szCs w:val="28"/>
          <w:lang w:eastAsia="ru-RU"/>
        </w:rPr>
        <w:t xml:space="preserve">ов   предоставления </w:t>
      </w:r>
      <w:r w:rsidRPr="00E617E3">
        <w:rPr>
          <w:rFonts w:ascii="Times New Roman" w:eastAsia="Times New Roman" w:hAnsi="Times New Roman" w:cs="Times New Roman"/>
          <w:color w:val="203463"/>
          <w:sz w:val="28"/>
          <w:szCs w:val="28"/>
          <w:lang w:eastAsia="ru-RU"/>
        </w:rPr>
        <w:t xml:space="preserve"> субсидий </w:t>
      </w:r>
      <w:r w:rsidR="006B4CAC">
        <w:rPr>
          <w:rFonts w:ascii="Times New Roman" w:eastAsia="Times New Roman" w:hAnsi="Times New Roman" w:cs="Times New Roman"/>
          <w:color w:val="203463"/>
          <w:sz w:val="28"/>
          <w:szCs w:val="28"/>
          <w:lang w:eastAsia="ru-RU"/>
        </w:rPr>
        <w:t>муниципальн</w:t>
      </w:r>
      <w:r w:rsidR="00EC7B15">
        <w:rPr>
          <w:rFonts w:ascii="Times New Roman" w:eastAsia="Times New Roman" w:hAnsi="Times New Roman" w:cs="Times New Roman"/>
          <w:color w:val="203463"/>
          <w:sz w:val="28"/>
          <w:szCs w:val="28"/>
          <w:lang w:eastAsia="ru-RU"/>
        </w:rPr>
        <w:t>ому</w:t>
      </w:r>
      <w:r w:rsidR="006B4CAC">
        <w:rPr>
          <w:rFonts w:ascii="Times New Roman" w:eastAsia="Times New Roman" w:hAnsi="Times New Roman" w:cs="Times New Roman"/>
          <w:color w:val="203463"/>
          <w:sz w:val="28"/>
          <w:szCs w:val="28"/>
          <w:lang w:eastAsia="ru-RU"/>
        </w:rPr>
        <w:t xml:space="preserve"> район</w:t>
      </w:r>
      <w:r w:rsidR="00EC7B15">
        <w:rPr>
          <w:rFonts w:ascii="Times New Roman" w:eastAsia="Times New Roman" w:hAnsi="Times New Roman" w:cs="Times New Roman"/>
          <w:color w:val="203463"/>
          <w:sz w:val="28"/>
          <w:szCs w:val="28"/>
          <w:lang w:eastAsia="ru-RU"/>
        </w:rPr>
        <w:t>у</w:t>
      </w:r>
      <w:r w:rsidRPr="00E617E3">
        <w:rPr>
          <w:rFonts w:ascii="Times New Roman" w:eastAsia="Times New Roman" w:hAnsi="Times New Roman" w:cs="Times New Roman"/>
          <w:color w:val="203463"/>
          <w:sz w:val="28"/>
          <w:szCs w:val="28"/>
          <w:lang w:eastAsia="ru-RU"/>
        </w:rPr>
        <w:t>;</w:t>
      </w:r>
    </w:p>
    <w:p w:rsidR="00EC7B15" w:rsidRDefault="0005094C" w:rsidP="00F27827">
      <w:pPr>
        <w:spacing w:after="0" w:line="240" w:lineRule="auto"/>
        <w:jc w:val="both"/>
        <w:rPr>
          <w:rFonts w:ascii="Times New Roman" w:eastAsia="Times New Roman" w:hAnsi="Times New Roman" w:cs="Times New Roman"/>
          <w:color w:val="203463"/>
          <w:sz w:val="28"/>
          <w:szCs w:val="28"/>
          <w:lang w:eastAsia="ru-RU"/>
        </w:rPr>
      </w:pPr>
      <w:r>
        <w:rPr>
          <w:rFonts w:ascii="Times New Roman" w:eastAsia="Times New Roman" w:hAnsi="Times New Roman" w:cs="Times New Roman"/>
          <w:color w:val="203463"/>
          <w:sz w:val="28"/>
          <w:szCs w:val="28"/>
          <w:lang w:eastAsia="ru-RU"/>
        </w:rPr>
        <w:t xml:space="preserve">       </w:t>
      </w:r>
      <w:r w:rsidR="00E617E3" w:rsidRPr="00E617E3">
        <w:rPr>
          <w:rFonts w:ascii="Times New Roman" w:eastAsia="Times New Roman" w:hAnsi="Times New Roman" w:cs="Times New Roman"/>
          <w:color w:val="203463"/>
          <w:sz w:val="28"/>
          <w:szCs w:val="28"/>
          <w:lang w:eastAsia="ru-RU"/>
        </w:rPr>
        <w:t xml:space="preserve">8. Не допускается принятие после 1 декабря текущего финансового года бюджетных обязательств, возникающих из </w:t>
      </w:r>
      <w:r w:rsidR="006B4CAC">
        <w:rPr>
          <w:rFonts w:ascii="Times New Roman" w:eastAsia="Times New Roman" w:hAnsi="Times New Roman" w:cs="Times New Roman"/>
          <w:color w:val="203463"/>
          <w:sz w:val="28"/>
          <w:szCs w:val="28"/>
          <w:lang w:eastAsia="ru-RU"/>
        </w:rPr>
        <w:t xml:space="preserve">муниципальных </w:t>
      </w:r>
      <w:r w:rsidR="00E617E3" w:rsidRPr="00E617E3">
        <w:rPr>
          <w:rFonts w:ascii="Times New Roman" w:eastAsia="Times New Roman" w:hAnsi="Times New Roman" w:cs="Times New Roman"/>
          <w:color w:val="203463"/>
          <w:sz w:val="28"/>
          <w:szCs w:val="28"/>
          <w:lang w:eastAsia="ru-RU"/>
        </w:rPr>
        <w:t xml:space="preserve">контрактов, предусматривающих условие об исполнении в текущем финансовом году денежного обязательства получателя средств бюджета </w:t>
      </w:r>
      <w:r w:rsidR="006B4CAC">
        <w:rPr>
          <w:rFonts w:ascii="Times New Roman" w:eastAsia="Times New Roman" w:hAnsi="Times New Roman" w:cs="Times New Roman"/>
          <w:color w:val="203463"/>
          <w:sz w:val="28"/>
          <w:szCs w:val="28"/>
          <w:lang w:eastAsia="ru-RU"/>
        </w:rPr>
        <w:t>муниципального района</w:t>
      </w:r>
      <w:r w:rsidR="006B4CAC" w:rsidRPr="00E617E3">
        <w:rPr>
          <w:rFonts w:ascii="Times New Roman" w:eastAsia="Times New Roman" w:hAnsi="Times New Roman" w:cs="Times New Roman"/>
          <w:color w:val="203463"/>
          <w:sz w:val="28"/>
          <w:szCs w:val="28"/>
          <w:lang w:eastAsia="ru-RU"/>
        </w:rPr>
        <w:t xml:space="preserve"> </w:t>
      </w:r>
      <w:r w:rsidR="00E617E3" w:rsidRPr="00E617E3">
        <w:rPr>
          <w:rFonts w:ascii="Times New Roman" w:eastAsia="Times New Roman" w:hAnsi="Times New Roman" w:cs="Times New Roman"/>
          <w:color w:val="203463"/>
          <w:sz w:val="28"/>
          <w:szCs w:val="28"/>
          <w:lang w:eastAsia="ru-RU"/>
        </w:rPr>
        <w:t>по выплате авансовых платежей, оплате выполненных работ (оказанных услуг), срок исполнения которого превышает один месяц.</w:t>
      </w:r>
      <w:r w:rsidR="00E617E3" w:rsidRPr="00E617E3">
        <w:rPr>
          <w:rFonts w:ascii="Times New Roman" w:eastAsia="Times New Roman" w:hAnsi="Times New Roman" w:cs="Times New Roman"/>
          <w:color w:val="203463"/>
          <w:sz w:val="28"/>
          <w:szCs w:val="28"/>
          <w:lang w:eastAsia="ru-RU"/>
        </w:rPr>
        <w:br/>
      </w:r>
      <w:r>
        <w:rPr>
          <w:rFonts w:ascii="Times New Roman" w:eastAsia="Times New Roman" w:hAnsi="Times New Roman" w:cs="Times New Roman"/>
          <w:color w:val="203463"/>
          <w:sz w:val="28"/>
          <w:szCs w:val="28"/>
          <w:lang w:eastAsia="ru-RU"/>
        </w:rPr>
        <w:t xml:space="preserve">        </w:t>
      </w:r>
      <w:r w:rsidR="00E617E3" w:rsidRPr="00E617E3">
        <w:rPr>
          <w:rFonts w:ascii="Times New Roman" w:eastAsia="Times New Roman" w:hAnsi="Times New Roman" w:cs="Times New Roman"/>
          <w:color w:val="203463"/>
          <w:sz w:val="28"/>
          <w:szCs w:val="28"/>
          <w:lang w:eastAsia="ru-RU"/>
        </w:rPr>
        <w:t>9. Установить, что не использованные по состоянию на 1 января текущего финансового года остатки межбюджетных трансфертов, предоставленных бюджет</w:t>
      </w:r>
      <w:r w:rsidR="006B4CAC">
        <w:rPr>
          <w:rFonts w:ascii="Times New Roman" w:eastAsia="Times New Roman" w:hAnsi="Times New Roman" w:cs="Times New Roman"/>
          <w:color w:val="203463"/>
          <w:sz w:val="28"/>
          <w:szCs w:val="28"/>
          <w:lang w:eastAsia="ru-RU"/>
        </w:rPr>
        <w:t xml:space="preserve">у муниципального района </w:t>
      </w:r>
      <w:r w:rsidR="00E617E3" w:rsidRPr="00E617E3">
        <w:rPr>
          <w:rFonts w:ascii="Times New Roman" w:eastAsia="Times New Roman" w:hAnsi="Times New Roman" w:cs="Times New Roman"/>
          <w:color w:val="203463"/>
          <w:sz w:val="28"/>
          <w:szCs w:val="28"/>
          <w:lang w:eastAsia="ru-RU"/>
        </w:rPr>
        <w:t xml:space="preserve"> из областного бюджета в форме субсидий, субвенций и иных межбюджетных трансфертов, имеющих </w:t>
      </w:r>
      <w:r w:rsidR="00E617E3" w:rsidRPr="00E617E3">
        <w:rPr>
          <w:rFonts w:ascii="Times New Roman" w:eastAsia="Times New Roman" w:hAnsi="Times New Roman" w:cs="Times New Roman"/>
          <w:color w:val="203463"/>
          <w:sz w:val="28"/>
          <w:szCs w:val="28"/>
          <w:lang w:eastAsia="ru-RU"/>
        </w:rPr>
        <w:lastRenderedPageBreak/>
        <w:t>целевое назначение, подлежат возврату в доход областного бюджета в первые 7 рабочих дней текущего финансового года.</w:t>
      </w:r>
      <w:r w:rsidR="00E617E3" w:rsidRPr="00E617E3">
        <w:rPr>
          <w:rFonts w:ascii="Times New Roman" w:eastAsia="Times New Roman" w:hAnsi="Times New Roman" w:cs="Times New Roman"/>
          <w:color w:val="203463"/>
          <w:sz w:val="28"/>
          <w:szCs w:val="28"/>
          <w:lang w:eastAsia="ru-RU"/>
        </w:rPr>
        <w:br/>
        <w:t>В соответствии с решением главного администратора доходов бюджета</w:t>
      </w:r>
      <w:r w:rsidR="006B4CAC" w:rsidRPr="006B4CAC">
        <w:rPr>
          <w:rFonts w:ascii="Times New Roman" w:eastAsia="Times New Roman" w:hAnsi="Times New Roman" w:cs="Times New Roman"/>
          <w:color w:val="203463"/>
          <w:sz w:val="28"/>
          <w:szCs w:val="28"/>
          <w:lang w:eastAsia="ru-RU"/>
        </w:rPr>
        <w:t xml:space="preserve"> </w:t>
      </w:r>
      <w:r w:rsidR="006B4CAC">
        <w:rPr>
          <w:rFonts w:ascii="Times New Roman" w:eastAsia="Times New Roman" w:hAnsi="Times New Roman" w:cs="Times New Roman"/>
          <w:color w:val="203463"/>
          <w:sz w:val="28"/>
          <w:szCs w:val="28"/>
          <w:lang w:eastAsia="ru-RU"/>
        </w:rPr>
        <w:t xml:space="preserve">муниципального района </w:t>
      </w:r>
      <w:r w:rsidR="00E617E3" w:rsidRPr="00E617E3">
        <w:rPr>
          <w:rFonts w:ascii="Times New Roman" w:eastAsia="Times New Roman" w:hAnsi="Times New Roman" w:cs="Times New Roman"/>
          <w:color w:val="203463"/>
          <w:sz w:val="28"/>
          <w:szCs w:val="28"/>
          <w:lang w:eastAsia="ru-RU"/>
        </w:rPr>
        <w:t xml:space="preserve">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r w:rsidR="00E617E3" w:rsidRPr="00E617E3">
        <w:rPr>
          <w:rFonts w:ascii="Times New Roman" w:eastAsia="Times New Roman" w:hAnsi="Times New Roman" w:cs="Times New Roman"/>
          <w:color w:val="203463"/>
          <w:sz w:val="28"/>
          <w:szCs w:val="28"/>
          <w:lang w:eastAsia="ru-RU"/>
        </w:rPr>
        <w:br/>
        <w:t>Принятие главными администраторами доходов бюджета</w:t>
      </w:r>
      <w:r w:rsidR="006B4CAC" w:rsidRPr="006B4CAC">
        <w:rPr>
          <w:rFonts w:ascii="Times New Roman" w:eastAsia="Times New Roman" w:hAnsi="Times New Roman" w:cs="Times New Roman"/>
          <w:color w:val="203463"/>
          <w:sz w:val="28"/>
          <w:szCs w:val="28"/>
          <w:lang w:eastAsia="ru-RU"/>
        </w:rPr>
        <w:t xml:space="preserve"> </w:t>
      </w:r>
      <w:r w:rsidR="006B4CAC">
        <w:rPr>
          <w:rFonts w:ascii="Times New Roman" w:eastAsia="Times New Roman" w:hAnsi="Times New Roman" w:cs="Times New Roman"/>
          <w:color w:val="203463"/>
          <w:sz w:val="28"/>
          <w:szCs w:val="28"/>
          <w:lang w:eastAsia="ru-RU"/>
        </w:rPr>
        <w:t>муниципального района</w:t>
      </w:r>
      <w:r w:rsidR="00E617E3" w:rsidRPr="00E617E3">
        <w:rPr>
          <w:rFonts w:ascii="Times New Roman" w:eastAsia="Times New Roman" w:hAnsi="Times New Roman" w:cs="Times New Roman"/>
          <w:color w:val="203463"/>
          <w:sz w:val="28"/>
          <w:szCs w:val="28"/>
          <w:lang w:eastAsia="ru-RU"/>
        </w:rPr>
        <w:t xml:space="preserve">, осуществляющими администрирование доходов бюджета </w:t>
      </w:r>
      <w:r w:rsidR="006B4CAC">
        <w:rPr>
          <w:rFonts w:ascii="Times New Roman" w:eastAsia="Times New Roman" w:hAnsi="Times New Roman" w:cs="Times New Roman"/>
          <w:color w:val="203463"/>
          <w:sz w:val="28"/>
          <w:szCs w:val="28"/>
          <w:lang w:eastAsia="ru-RU"/>
        </w:rPr>
        <w:t>муниципального района</w:t>
      </w:r>
      <w:r w:rsidR="006B4CAC" w:rsidRPr="00E617E3">
        <w:rPr>
          <w:rFonts w:ascii="Times New Roman" w:eastAsia="Times New Roman" w:hAnsi="Times New Roman" w:cs="Times New Roman"/>
          <w:color w:val="203463"/>
          <w:sz w:val="28"/>
          <w:szCs w:val="28"/>
          <w:lang w:eastAsia="ru-RU"/>
        </w:rPr>
        <w:t xml:space="preserve"> </w:t>
      </w:r>
      <w:r w:rsidR="00E617E3" w:rsidRPr="00E617E3">
        <w:rPr>
          <w:rFonts w:ascii="Times New Roman" w:eastAsia="Times New Roman" w:hAnsi="Times New Roman" w:cs="Times New Roman"/>
          <w:color w:val="203463"/>
          <w:sz w:val="28"/>
          <w:szCs w:val="28"/>
          <w:lang w:eastAsia="ru-RU"/>
        </w:rPr>
        <w:t>от возврата межбюджетных трансфертов,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ими указанных межбюджетных трансфертов в бюджет муниципальн</w:t>
      </w:r>
      <w:r w:rsidR="006B4CAC">
        <w:rPr>
          <w:rFonts w:ascii="Times New Roman" w:eastAsia="Times New Roman" w:hAnsi="Times New Roman" w:cs="Times New Roman"/>
          <w:color w:val="203463"/>
          <w:sz w:val="28"/>
          <w:szCs w:val="28"/>
          <w:lang w:eastAsia="ru-RU"/>
        </w:rPr>
        <w:t>ого района</w:t>
      </w:r>
      <w:r w:rsidR="00E617E3" w:rsidRPr="00E617E3">
        <w:rPr>
          <w:rFonts w:ascii="Times New Roman" w:eastAsia="Times New Roman" w:hAnsi="Times New Roman" w:cs="Times New Roman"/>
          <w:color w:val="203463"/>
          <w:sz w:val="28"/>
          <w:szCs w:val="28"/>
          <w:lang w:eastAsia="ru-RU"/>
        </w:rPr>
        <w:t xml:space="preserve">, в отношении которых принято решение о наличии потребности в направлении их в текущем финансовом году на те же цели, осуществляются в соответствии с Порядком принятия главными администраторами доходов бюджета </w:t>
      </w:r>
      <w:r w:rsidR="006B4CAC">
        <w:rPr>
          <w:rFonts w:ascii="Times New Roman" w:eastAsia="Times New Roman" w:hAnsi="Times New Roman" w:cs="Times New Roman"/>
          <w:color w:val="203463"/>
          <w:sz w:val="28"/>
          <w:szCs w:val="28"/>
          <w:lang w:eastAsia="ru-RU"/>
        </w:rPr>
        <w:t>муниципального района</w:t>
      </w:r>
      <w:r w:rsidR="006B4CAC" w:rsidRPr="00E617E3">
        <w:rPr>
          <w:rFonts w:ascii="Times New Roman" w:eastAsia="Times New Roman" w:hAnsi="Times New Roman" w:cs="Times New Roman"/>
          <w:color w:val="203463"/>
          <w:sz w:val="28"/>
          <w:szCs w:val="28"/>
          <w:lang w:eastAsia="ru-RU"/>
        </w:rPr>
        <w:t xml:space="preserve"> </w:t>
      </w:r>
      <w:r w:rsidR="00E617E3" w:rsidRPr="00E617E3">
        <w:rPr>
          <w:rFonts w:ascii="Times New Roman" w:eastAsia="Times New Roman" w:hAnsi="Times New Roman" w:cs="Times New Roman"/>
          <w:color w:val="203463"/>
          <w:sz w:val="28"/>
          <w:szCs w:val="28"/>
          <w:lang w:eastAsia="ru-RU"/>
        </w:rPr>
        <w:t xml:space="preserve">решений о наличии потребности в межбюджетных трансфертах, полученных из бюджета </w:t>
      </w:r>
      <w:r w:rsidR="006B4CAC">
        <w:rPr>
          <w:rFonts w:ascii="Times New Roman" w:eastAsia="Times New Roman" w:hAnsi="Times New Roman" w:cs="Times New Roman"/>
          <w:color w:val="203463"/>
          <w:sz w:val="28"/>
          <w:szCs w:val="28"/>
          <w:lang w:eastAsia="ru-RU"/>
        </w:rPr>
        <w:t>муниципального района</w:t>
      </w:r>
      <w:r w:rsidR="006B4CAC" w:rsidRPr="00E617E3">
        <w:rPr>
          <w:rFonts w:ascii="Times New Roman" w:eastAsia="Times New Roman" w:hAnsi="Times New Roman" w:cs="Times New Roman"/>
          <w:color w:val="203463"/>
          <w:sz w:val="28"/>
          <w:szCs w:val="28"/>
          <w:lang w:eastAsia="ru-RU"/>
        </w:rPr>
        <w:t xml:space="preserve"> </w:t>
      </w:r>
      <w:r w:rsidR="00E617E3" w:rsidRPr="00E617E3">
        <w:rPr>
          <w:rFonts w:ascii="Times New Roman" w:eastAsia="Times New Roman" w:hAnsi="Times New Roman" w:cs="Times New Roman"/>
          <w:color w:val="203463"/>
          <w:sz w:val="28"/>
          <w:szCs w:val="28"/>
          <w:lang w:eastAsia="ru-RU"/>
        </w:rPr>
        <w:t xml:space="preserve">в форме субсидий, субвенций и иных межбюджетных трансфертов, имеющих целевое назначение, не использованных в отчетном финансовом году, утвержденным </w:t>
      </w:r>
      <w:r w:rsidR="00A308F2">
        <w:rPr>
          <w:rFonts w:ascii="Times New Roman" w:eastAsia="Times New Roman" w:hAnsi="Times New Roman" w:cs="Times New Roman"/>
          <w:color w:val="203463"/>
          <w:sz w:val="28"/>
          <w:szCs w:val="28"/>
          <w:lang w:eastAsia="ru-RU"/>
        </w:rPr>
        <w:t>п</w:t>
      </w:r>
      <w:r w:rsidR="00E617E3" w:rsidRPr="00E617E3">
        <w:rPr>
          <w:rFonts w:ascii="Times New Roman" w:eastAsia="Times New Roman" w:hAnsi="Times New Roman" w:cs="Times New Roman"/>
          <w:color w:val="203463"/>
          <w:sz w:val="28"/>
          <w:szCs w:val="28"/>
          <w:lang w:eastAsia="ru-RU"/>
        </w:rPr>
        <w:t xml:space="preserve">остановлением </w:t>
      </w:r>
      <w:r w:rsidR="00A308F2">
        <w:rPr>
          <w:rFonts w:ascii="Times New Roman" w:eastAsia="Times New Roman" w:hAnsi="Times New Roman" w:cs="Times New Roman"/>
          <w:color w:val="203463"/>
          <w:sz w:val="28"/>
          <w:szCs w:val="28"/>
          <w:lang w:eastAsia="ru-RU"/>
        </w:rPr>
        <w:t xml:space="preserve">администрации муниципального района в соответствии с постановлением </w:t>
      </w:r>
      <w:r w:rsidR="00E617E3" w:rsidRPr="00E617E3">
        <w:rPr>
          <w:rFonts w:ascii="Times New Roman" w:eastAsia="Times New Roman" w:hAnsi="Times New Roman" w:cs="Times New Roman"/>
          <w:color w:val="203463"/>
          <w:sz w:val="28"/>
          <w:szCs w:val="28"/>
          <w:lang w:eastAsia="ru-RU"/>
        </w:rPr>
        <w:t>Правительства Брянской области. </w:t>
      </w:r>
    </w:p>
    <w:p w:rsidR="00AC0AF8" w:rsidRDefault="00EC7B15" w:rsidP="00F27827">
      <w:pPr>
        <w:spacing w:after="0" w:line="240" w:lineRule="auto"/>
        <w:ind w:firstLine="567"/>
        <w:jc w:val="both"/>
        <w:rPr>
          <w:rFonts w:ascii="Times New Roman" w:eastAsia="Times New Roman" w:hAnsi="Times New Roman" w:cs="Times New Roman"/>
          <w:color w:val="203463"/>
          <w:sz w:val="28"/>
          <w:szCs w:val="28"/>
          <w:lang w:eastAsia="ru-RU"/>
        </w:rPr>
      </w:pPr>
      <w:r>
        <w:rPr>
          <w:rFonts w:ascii="Times New Roman" w:eastAsia="Times New Roman" w:hAnsi="Times New Roman" w:cs="Times New Roman"/>
          <w:color w:val="203463"/>
          <w:sz w:val="28"/>
          <w:szCs w:val="28"/>
          <w:lang w:eastAsia="ru-RU"/>
        </w:rPr>
        <w:t>В случае поступления в текущем финансовом</w:t>
      </w:r>
      <w:r w:rsidR="0011170F">
        <w:rPr>
          <w:rFonts w:ascii="Times New Roman" w:eastAsia="Times New Roman" w:hAnsi="Times New Roman" w:cs="Times New Roman"/>
          <w:color w:val="203463"/>
          <w:sz w:val="28"/>
          <w:szCs w:val="28"/>
          <w:lang w:eastAsia="ru-RU"/>
        </w:rPr>
        <w:t xml:space="preserve"> году уведомления о предоставлении из областного бюджета субсидий, субвенций, иных межбюджетных трансфертов, имеющих целевое назначение, на сумму остатка бюджетных ассигнований бюджета муниципального района на оплату муниципальных контрактов, заключенных от имени муниципального образования,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финансовое управление муниципального образования доводит уведомление о предоставлении субсидии, субвенции, иного межбюджетного трансферта, имеющего целевое назначени</w:t>
      </w:r>
      <w:r w:rsidR="00AC0AF8">
        <w:rPr>
          <w:rFonts w:ascii="Times New Roman" w:eastAsia="Times New Roman" w:hAnsi="Times New Roman" w:cs="Times New Roman"/>
          <w:color w:val="203463"/>
          <w:sz w:val="28"/>
          <w:szCs w:val="28"/>
          <w:lang w:eastAsia="ru-RU"/>
        </w:rPr>
        <w:t>е до главного распорядителя доходов.</w:t>
      </w:r>
    </w:p>
    <w:p w:rsidR="00AC0AF8" w:rsidRDefault="00AC0AF8" w:rsidP="00F2782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Установить, что не использованные по состоянию на 1 января текущего финансового года остатки субсидий, предоставленных муниципальным бюджетным и автономным учреждениям из областного бюджета, в соответствии с </w:t>
      </w:r>
      <w:hyperlink r:id="rId6" w:history="1">
        <w:r>
          <w:rPr>
            <w:rFonts w:ascii="Times New Roman" w:hAnsi="Times New Roman" w:cs="Times New Roman"/>
            <w:color w:val="0000FF"/>
            <w:sz w:val="28"/>
            <w:szCs w:val="28"/>
          </w:rPr>
          <w:t>абзацем вторым пункта 1 статьи 78.1</w:t>
        </w:r>
      </w:hyperlink>
      <w:r>
        <w:rPr>
          <w:rFonts w:ascii="Times New Roman" w:hAnsi="Times New Roman" w:cs="Times New Roman"/>
          <w:sz w:val="28"/>
          <w:szCs w:val="28"/>
        </w:rPr>
        <w:t xml:space="preserve"> Бюджетного кодекса Российской Федерации подлежат возврату в доход областного бюджета до 15 апреля текущего финансового года, в случае если учредителем до 1 апреля </w:t>
      </w:r>
      <w:r>
        <w:rPr>
          <w:rFonts w:ascii="Times New Roman" w:hAnsi="Times New Roman" w:cs="Times New Roman"/>
          <w:sz w:val="28"/>
          <w:szCs w:val="28"/>
        </w:rPr>
        <w:lastRenderedPageBreak/>
        <w:t>текущего финансового года не принято решение о наличии потребности в направлении их в текущем финансовом году на те же цели (устанавливается более ранний срок возврата в случае, если срок возврата установлен в соответствии с законодательством Российской Федерации).</w:t>
      </w:r>
    </w:p>
    <w:p w:rsidR="00AC0AF8" w:rsidRDefault="00E617E3" w:rsidP="00F27827">
      <w:pPr>
        <w:spacing w:after="0" w:line="240" w:lineRule="auto"/>
        <w:ind w:firstLine="567"/>
        <w:jc w:val="both"/>
        <w:rPr>
          <w:rFonts w:ascii="Times New Roman" w:eastAsia="Times New Roman" w:hAnsi="Times New Roman" w:cs="Times New Roman"/>
          <w:color w:val="203463"/>
          <w:sz w:val="28"/>
          <w:szCs w:val="28"/>
          <w:lang w:eastAsia="ru-RU"/>
        </w:rPr>
      </w:pPr>
      <w:r w:rsidRPr="00E617E3">
        <w:rPr>
          <w:rFonts w:ascii="Times New Roman" w:eastAsia="Times New Roman" w:hAnsi="Times New Roman" w:cs="Times New Roman"/>
          <w:color w:val="203463"/>
          <w:sz w:val="28"/>
          <w:szCs w:val="28"/>
          <w:lang w:eastAsia="ru-RU"/>
        </w:rPr>
        <w:t>10. Установить, что осуществление в текущем финансовом году управлением Федерального казначейства по Брянской области полномочий получателя средств областного бюджета по перечислению в бюджет муниципальн</w:t>
      </w:r>
      <w:r w:rsidR="00D849E5">
        <w:rPr>
          <w:rFonts w:ascii="Times New Roman" w:eastAsia="Times New Roman" w:hAnsi="Times New Roman" w:cs="Times New Roman"/>
          <w:color w:val="203463"/>
          <w:sz w:val="28"/>
          <w:szCs w:val="28"/>
          <w:lang w:eastAsia="ru-RU"/>
        </w:rPr>
        <w:t xml:space="preserve">ого района  </w:t>
      </w:r>
      <w:r w:rsidRPr="00E617E3">
        <w:rPr>
          <w:rFonts w:ascii="Times New Roman" w:eastAsia="Times New Roman" w:hAnsi="Times New Roman" w:cs="Times New Roman"/>
          <w:color w:val="203463"/>
          <w:sz w:val="28"/>
          <w:szCs w:val="28"/>
          <w:lang w:eastAsia="ru-RU"/>
        </w:rPr>
        <w:t xml:space="preserve"> межбюджетных трансфертов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бюджет</w:t>
      </w:r>
      <w:r w:rsidR="00D849E5">
        <w:rPr>
          <w:rFonts w:ascii="Times New Roman" w:eastAsia="Times New Roman" w:hAnsi="Times New Roman" w:cs="Times New Roman"/>
          <w:color w:val="203463"/>
          <w:sz w:val="28"/>
          <w:szCs w:val="28"/>
          <w:lang w:eastAsia="ru-RU"/>
        </w:rPr>
        <w:t>а</w:t>
      </w:r>
      <w:r w:rsidRPr="00E617E3">
        <w:rPr>
          <w:rFonts w:ascii="Times New Roman" w:eastAsia="Times New Roman" w:hAnsi="Times New Roman" w:cs="Times New Roman"/>
          <w:color w:val="203463"/>
          <w:sz w:val="28"/>
          <w:szCs w:val="28"/>
          <w:lang w:eastAsia="ru-RU"/>
        </w:rPr>
        <w:t xml:space="preserve"> муниципальн</w:t>
      </w:r>
      <w:r w:rsidR="00D849E5">
        <w:rPr>
          <w:rFonts w:ascii="Times New Roman" w:eastAsia="Times New Roman" w:hAnsi="Times New Roman" w:cs="Times New Roman"/>
          <w:color w:val="203463"/>
          <w:sz w:val="28"/>
          <w:szCs w:val="28"/>
          <w:lang w:eastAsia="ru-RU"/>
        </w:rPr>
        <w:t>ого района</w:t>
      </w:r>
      <w:r w:rsidRPr="00E617E3">
        <w:rPr>
          <w:rFonts w:ascii="Times New Roman" w:eastAsia="Times New Roman" w:hAnsi="Times New Roman" w:cs="Times New Roman"/>
          <w:color w:val="203463"/>
          <w:sz w:val="28"/>
          <w:szCs w:val="28"/>
          <w:lang w:eastAsia="ru-RU"/>
        </w:rPr>
        <w:t>, источником финансового обеспечения которых являются данные межбюджетные трансферты (далее - переданные полномочия), производится с учетом положений Приказа Казначейства России от 08.02.2017 № 5н «Об утверждении Порядка осуществления территориальными органами Федерального казначейства в 2017 году полномочий получателя средств бюджета субъекта Российской Федерации по перечислению межбюджетных трансфертов, предоставляемых из бюджета субъекта Российской Федерации в местный бюджет в форме субсидий, субвенций и иных межбюджетных трансфертов, имеющих целевое назначение».</w:t>
      </w:r>
      <w:r w:rsidRPr="00E617E3">
        <w:rPr>
          <w:rFonts w:ascii="Times New Roman" w:eastAsia="Times New Roman" w:hAnsi="Times New Roman" w:cs="Times New Roman"/>
          <w:color w:val="203463"/>
          <w:sz w:val="28"/>
          <w:szCs w:val="28"/>
          <w:lang w:eastAsia="ru-RU"/>
        </w:rPr>
        <w:br/>
      </w:r>
      <w:r w:rsidR="0005094C">
        <w:rPr>
          <w:rFonts w:ascii="Times New Roman" w:eastAsia="Times New Roman" w:hAnsi="Times New Roman" w:cs="Times New Roman"/>
          <w:color w:val="203463"/>
          <w:sz w:val="28"/>
          <w:szCs w:val="28"/>
          <w:lang w:eastAsia="ru-RU"/>
        </w:rPr>
        <w:t xml:space="preserve">       </w:t>
      </w:r>
      <w:r w:rsidRPr="00E617E3">
        <w:rPr>
          <w:rFonts w:ascii="Times New Roman" w:eastAsia="Times New Roman" w:hAnsi="Times New Roman" w:cs="Times New Roman"/>
          <w:color w:val="203463"/>
          <w:sz w:val="28"/>
          <w:szCs w:val="28"/>
          <w:lang w:eastAsia="ru-RU"/>
        </w:rPr>
        <w:t xml:space="preserve">11. Установить, что предоставление из бюджета </w:t>
      </w:r>
      <w:r w:rsidR="00D849E5">
        <w:rPr>
          <w:rFonts w:ascii="Times New Roman" w:eastAsia="Times New Roman" w:hAnsi="Times New Roman" w:cs="Times New Roman"/>
          <w:color w:val="203463"/>
          <w:sz w:val="28"/>
          <w:szCs w:val="28"/>
          <w:lang w:eastAsia="ru-RU"/>
        </w:rPr>
        <w:t xml:space="preserve">муниципального района </w:t>
      </w:r>
      <w:r w:rsidRPr="00E617E3">
        <w:rPr>
          <w:rFonts w:ascii="Times New Roman" w:eastAsia="Times New Roman" w:hAnsi="Times New Roman" w:cs="Times New Roman"/>
          <w:color w:val="203463"/>
          <w:sz w:val="28"/>
          <w:szCs w:val="28"/>
          <w:lang w:eastAsia="ru-RU"/>
        </w:rPr>
        <w:t xml:space="preserve">субсидий юридическим лицам (за исключением </w:t>
      </w:r>
      <w:r w:rsidR="00A308F2">
        <w:rPr>
          <w:rFonts w:ascii="Times New Roman" w:eastAsia="Times New Roman" w:hAnsi="Times New Roman" w:cs="Times New Roman"/>
          <w:color w:val="203463"/>
          <w:sz w:val="28"/>
          <w:szCs w:val="28"/>
          <w:lang w:eastAsia="ru-RU"/>
        </w:rPr>
        <w:t xml:space="preserve">муниципальных </w:t>
      </w:r>
      <w:r w:rsidRPr="00E617E3">
        <w:rPr>
          <w:rFonts w:ascii="Times New Roman" w:eastAsia="Times New Roman" w:hAnsi="Times New Roman" w:cs="Times New Roman"/>
          <w:color w:val="203463"/>
          <w:sz w:val="28"/>
          <w:szCs w:val="28"/>
          <w:lang w:eastAsia="ru-RU"/>
        </w:rPr>
        <w:t>учреждений), индивидуальным предпринимателям, а также физическим лицам - производителям товаров, работ, услуг осуществляется в порядке: </w:t>
      </w:r>
      <w:r w:rsidRPr="00E617E3">
        <w:rPr>
          <w:rFonts w:ascii="Times New Roman" w:eastAsia="Times New Roman" w:hAnsi="Times New Roman" w:cs="Times New Roman"/>
          <w:color w:val="203463"/>
          <w:sz w:val="28"/>
          <w:szCs w:val="28"/>
          <w:lang w:eastAsia="ru-RU"/>
        </w:rPr>
        <w:br/>
      </w:r>
      <w:r w:rsidR="00AC0AF8">
        <w:rPr>
          <w:rFonts w:ascii="Times New Roman" w:eastAsia="Times New Roman" w:hAnsi="Times New Roman" w:cs="Times New Roman"/>
          <w:color w:val="203463"/>
          <w:sz w:val="28"/>
          <w:szCs w:val="28"/>
          <w:lang w:eastAsia="ru-RU"/>
        </w:rPr>
        <w:t xml:space="preserve">      </w:t>
      </w:r>
      <w:r w:rsidRPr="00E617E3">
        <w:rPr>
          <w:rFonts w:ascii="Times New Roman" w:eastAsia="Times New Roman" w:hAnsi="Times New Roman" w:cs="Times New Roman"/>
          <w:color w:val="203463"/>
          <w:sz w:val="28"/>
          <w:szCs w:val="28"/>
          <w:lang w:eastAsia="ru-RU"/>
        </w:rPr>
        <w:t>а) возмещения недополученных доходов или фактически понесенных затрат в связи с производством (реализацией) товаров, выполнением работ, оказанием услуг;</w:t>
      </w:r>
      <w:r w:rsidRPr="00E617E3">
        <w:rPr>
          <w:rFonts w:ascii="Times New Roman" w:eastAsia="Times New Roman" w:hAnsi="Times New Roman" w:cs="Times New Roman"/>
          <w:color w:val="203463"/>
          <w:sz w:val="28"/>
          <w:szCs w:val="28"/>
          <w:lang w:eastAsia="ru-RU"/>
        </w:rPr>
        <w:br/>
      </w:r>
      <w:r w:rsidR="0005094C">
        <w:rPr>
          <w:rFonts w:ascii="Times New Roman" w:eastAsia="Times New Roman" w:hAnsi="Times New Roman" w:cs="Times New Roman"/>
          <w:color w:val="203463"/>
          <w:sz w:val="28"/>
          <w:szCs w:val="28"/>
          <w:lang w:eastAsia="ru-RU"/>
        </w:rPr>
        <w:t xml:space="preserve">      </w:t>
      </w:r>
      <w:r w:rsidRPr="00E617E3">
        <w:rPr>
          <w:rFonts w:ascii="Times New Roman" w:eastAsia="Times New Roman" w:hAnsi="Times New Roman" w:cs="Times New Roman"/>
          <w:color w:val="203463"/>
          <w:sz w:val="28"/>
          <w:szCs w:val="28"/>
          <w:lang w:eastAsia="ru-RU"/>
        </w:rPr>
        <w:t>б) финансового обеспечения затрат в связи с производством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использования в соответствии с условиями и (или) целями предоставления;</w:t>
      </w:r>
      <w:r w:rsidRPr="00E617E3">
        <w:rPr>
          <w:rFonts w:ascii="Times New Roman" w:eastAsia="Times New Roman" w:hAnsi="Times New Roman" w:cs="Times New Roman"/>
          <w:color w:val="203463"/>
          <w:sz w:val="28"/>
          <w:szCs w:val="28"/>
          <w:lang w:eastAsia="ru-RU"/>
        </w:rPr>
        <w:br/>
      </w:r>
      <w:r w:rsidR="00AC0AF8">
        <w:rPr>
          <w:rFonts w:ascii="Times New Roman" w:eastAsia="Times New Roman" w:hAnsi="Times New Roman" w:cs="Times New Roman"/>
          <w:color w:val="203463"/>
          <w:sz w:val="28"/>
          <w:szCs w:val="28"/>
          <w:lang w:eastAsia="ru-RU"/>
        </w:rPr>
        <w:t xml:space="preserve">      </w:t>
      </w:r>
      <w:r w:rsidRPr="00E617E3">
        <w:rPr>
          <w:rFonts w:ascii="Times New Roman" w:eastAsia="Times New Roman" w:hAnsi="Times New Roman" w:cs="Times New Roman"/>
          <w:color w:val="203463"/>
          <w:sz w:val="28"/>
          <w:szCs w:val="28"/>
          <w:lang w:eastAsia="ru-RU"/>
        </w:rPr>
        <w:t>в) финансового обеспечения затрат в связи с производством (реализацией) товаров, выполнением работ, оказанием услуг, порядком (правилами) предоставления которых не установлены требования о последующем подтверждении их использования в соответствии с условиями и (или) целями предоставления.</w:t>
      </w:r>
    </w:p>
    <w:p w:rsidR="003B35C1" w:rsidRDefault="003B35C1" w:rsidP="00F27827">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color w:val="203463"/>
          <w:sz w:val="28"/>
          <w:szCs w:val="28"/>
          <w:lang w:eastAsia="ru-RU"/>
        </w:rPr>
        <w:t xml:space="preserve">      12.</w:t>
      </w:r>
      <w:r>
        <w:rPr>
          <w:rFonts w:ascii="Times New Roman" w:hAnsi="Times New Roman" w:cs="Times New Roman"/>
          <w:sz w:val="28"/>
          <w:szCs w:val="28"/>
        </w:rPr>
        <w:t xml:space="preserve"> Установить, что казначейскому сопровождению подлежат следующие целевые средства:</w:t>
      </w:r>
    </w:p>
    <w:p w:rsidR="003B35C1" w:rsidRPr="003B35C1" w:rsidRDefault="003B35C1" w:rsidP="00F27827">
      <w:pPr>
        <w:autoSpaceDE w:val="0"/>
        <w:autoSpaceDN w:val="0"/>
        <w:adjustRightInd w:val="0"/>
        <w:spacing w:after="0" w:line="240" w:lineRule="auto"/>
        <w:jc w:val="both"/>
        <w:rPr>
          <w:rFonts w:ascii="Times New Roman" w:hAnsi="Times New Roman" w:cs="Times New Roman"/>
          <w:sz w:val="30"/>
          <w:szCs w:val="30"/>
        </w:rPr>
      </w:pPr>
      <w:r w:rsidRPr="003B35C1">
        <w:rPr>
          <w:rFonts w:ascii="Times New Roman" w:hAnsi="Times New Roman" w:cs="Times New Roman"/>
          <w:sz w:val="30"/>
          <w:szCs w:val="30"/>
        </w:rPr>
        <w:t>средства, получаемые юридическими лицами, индивидуальными предпринимателями, физическими лицами - производителями товаров, работ, услуг в случаях, установленных нормативными правовыми актами</w:t>
      </w:r>
      <w:r>
        <w:rPr>
          <w:rFonts w:ascii="Times New Roman" w:hAnsi="Times New Roman" w:cs="Times New Roman"/>
          <w:sz w:val="30"/>
          <w:szCs w:val="30"/>
        </w:rPr>
        <w:t xml:space="preserve"> администрации </w:t>
      </w:r>
      <w:proofErr w:type="spellStart"/>
      <w:r>
        <w:rPr>
          <w:rFonts w:ascii="Times New Roman" w:hAnsi="Times New Roman" w:cs="Times New Roman"/>
          <w:sz w:val="30"/>
          <w:szCs w:val="30"/>
        </w:rPr>
        <w:t>Севского</w:t>
      </w:r>
      <w:proofErr w:type="spellEnd"/>
      <w:r>
        <w:rPr>
          <w:rFonts w:ascii="Times New Roman" w:hAnsi="Times New Roman" w:cs="Times New Roman"/>
          <w:sz w:val="30"/>
          <w:szCs w:val="30"/>
        </w:rPr>
        <w:t xml:space="preserve"> муниципального района</w:t>
      </w:r>
    </w:p>
    <w:p w:rsidR="003B35C1" w:rsidRDefault="003B35C1" w:rsidP="00F2782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12.1. Положения </w:t>
      </w:r>
      <w:hyperlink r:id="rId7" w:history="1">
        <w:r>
          <w:rPr>
            <w:rFonts w:ascii="Times New Roman" w:hAnsi="Times New Roman" w:cs="Times New Roman"/>
            <w:color w:val="0000FF"/>
            <w:sz w:val="28"/>
            <w:szCs w:val="28"/>
          </w:rPr>
          <w:t>пункта 12</w:t>
        </w:r>
      </w:hyperlink>
      <w:r>
        <w:rPr>
          <w:rFonts w:ascii="Times New Roman" w:hAnsi="Times New Roman" w:cs="Times New Roman"/>
          <w:sz w:val="28"/>
          <w:szCs w:val="28"/>
        </w:rPr>
        <w:t xml:space="preserve"> настоящего Положения не распространяются на средства:</w:t>
      </w:r>
    </w:p>
    <w:p w:rsidR="003B35C1" w:rsidRDefault="003B35C1" w:rsidP="00F2782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 предоставляемые из бюджета муниципального района:</w:t>
      </w:r>
    </w:p>
    <w:p w:rsidR="003B35C1" w:rsidRDefault="003B35C1" w:rsidP="00F2782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юридическим лицам в порядке возмещения недополученных доходов или возмещения фактически понесенных затрат в связи с производством (реализацией) товаров, выполнением работ, оказанием услуг;</w:t>
      </w:r>
    </w:p>
    <w:p w:rsidR="003B35C1" w:rsidRDefault="003B35C1" w:rsidP="00F2782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социально ориентированным некоммерческим организациям, осуществляющим деятельность, предусмотренную </w:t>
      </w:r>
      <w:hyperlink r:id="rId8" w:history="1">
        <w:r>
          <w:rPr>
            <w:rFonts w:ascii="Times New Roman" w:hAnsi="Times New Roman" w:cs="Times New Roman"/>
            <w:color w:val="0000FF"/>
            <w:sz w:val="28"/>
            <w:szCs w:val="28"/>
          </w:rPr>
          <w:t>статьей 31.1</w:t>
        </w:r>
      </w:hyperlink>
      <w:r>
        <w:rPr>
          <w:rFonts w:ascii="Times New Roman" w:hAnsi="Times New Roman" w:cs="Times New Roman"/>
          <w:sz w:val="28"/>
          <w:szCs w:val="28"/>
        </w:rPr>
        <w:t xml:space="preserve"> Федерального закона от 12 января 1996 года </w:t>
      </w:r>
      <w:r w:rsidR="00F27827">
        <w:rPr>
          <w:rFonts w:ascii="Times New Roman" w:hAnsi="Times New Roman" w:cs="Times New Roman"/>
          <w:sz w:val="28"/>
          <w:szCs w:val="28"/>
        </w:rPr>
        <w:t>№</w:t>
      </w:r>
      <w:r>
        <w:rPr>
          <w:rFonts w:ascii="Times New Roman" w:hAnsi="Times New Roman" w:cs="Times New Roman"/>
          <w:sz w:val="28"/>
          <w:szCs w:val="28"/>
        </w:rPr>
        <w:t>7-ФЗ "О некоммерческих организациях";</w:t>
      </w:r>
    </w:p>
    <w:p w:rsidR="003B35C1" w:rsidRDefault="003B35C1" w:rsidP="00F2782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юридическим лицам за заслуги в области науки и техники, образования, культуры, искусства и средств массовой информации (гранты, кроме грантов, условиями предоставления которых установлено требование их использования после подтверждения на соответствие условиям и (или) целям, установленным при их предоставлении, премии, стипендии и иные поощрения);</w:t>
      </w:r>
    </w:p>
    <w:p w:rsidR="003B35C1" w:rsidRDefault="003B35C1" w:rsidP="00F2782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предусмотренные </w:t>
      </w:r>
      <w:hyperlink r:id="rId9" w:history="1">
        <w:r>
          <w:rPr>
            <w:rFonts w:ascii="Times New Roman" w:hAnsi="Times New Roman" w:cs="Times New Roman"/>
            <w:color w:val="0000FF"/>
            <w:sz w:val="28"/>
            <w:szCs w:val="28"/>
          </w:rPr>
          <w:t>подпунктом "в" пункта 11</w:t>
        </w:r>
      </w:hyperlink>
      <w:r>
        <w:rPr>
          <w:rFonts w:ascii="Times New Roman" w:hAnsi="Times New Roman" w:cs="Times New Roman"/>
          <w:sz w:val="28"/>
          <w:szCs w:val="28"/>
        </w:rPr>
        <w:t xml:space="preserve"> настоящего Положения.</w:t>
      </w:r>
    </w:p>
    <w:p w:rsidR="00896995" w:rsidRPr="00723750" w:rsidRDefault="001A1ECB" w:rsidP="00F27827">
      <w:pPr>
        <w:spacing w:after="0" w:line="240" w:lineRule="auto"/>
        <w:ind w:firstLine="567"/>
        <w:jc w:val="both"/>
        <w:rPr>
          <w:rFonts w:ascii="Times New Roman" w:eastAsia="Times New Roman" w:hAnsi="Times New Roman" w:cs="Times New Roman"/>
          <w:color w:val="203463"/>
          <w:sz w:val="28"/>
          <w:szCs w:val="28"/>
          <w:lang w:eastAsia="ru-RU"/>
        </w:rPr>
      </w:pPr>
      <w:r>
        <w:rPr>
          <w:rFonts w:ascii="Times New Roman" w:eastAsia="Times New Roman" w:hAnsi="Times New Roman" w:cs="Times New Roman"/>
          <w:color w:val="203463"/>
          <w:sz w:val="28"/>
          <w:szCs w:val="28"/>
          <w:lang w:eastAsia="ru-RU"/>
        </w:rPr>
        <w:t xml:space="preserve">12.2 </w:t>
      </w:r>
      <w:r w:rsidR="00E617E3" w:rsidRPr="00E617E3">
        <w:rPr>
          <w:rFonts w:ascii="Times New Roman" w:eastAsia="Times New Roman" w:hAnsi="Times New Roman" w:cs="Times New Roman"/>
          <w:color w:val="203463"/>
          <w:sz w:val="28"/>
          <w:szCs w:val="28"/>
          <w:lang w:eastAsia="ru-RU"/>
        </w:rPr>
        <w:t xml:space="preserve">Предоставление из бюджета </w:t>
      </w:r>
      <w:r w:rsidR="00D849E5">
        <w:rPr>
          <w:rFonts w:ascii="Times New Roman" w:eastAsia="Times New Roman" w:hAnsi="Times New Roman" w:cs="Times New Roman"/>
          <w:color w:val="203463"/>
          <w:sz w:val="28"/>
          <w:szCs w:val="28"/>
          <w:lang w:eastAsia="ru-RU"/>
        </w:rPr>
        <w:t xml:space="preserve">муниципального района </w:t>
      </w:r>
      <w:r w:rsidR="00E617E3" w:rsidRPr="00E617E3">
        <w:rPr>
          <w:rFonts w:ascii="Times New Roman" w:eastAsia="Times New Roman" w:hAnsi="Times New Roman" w:cs="Times New Roman"/>
          <w:color w:val="203463"/>
          <w:sz w:val="28"/>
          <w:szCs w:val="28"/>
          <w:lang w:eastAsia="ru-RU"/>
        </w:rPr>
        <w:t>субсидий, предусмотренных пунктом 1</w:t>
      </w:r>
      <w:r>
        <w:rPr>
          <w:rFonts w:ascii="Times New Roman" w:eastAsia="Times New Roman" w:hAnsi="Times New Roman" w:cs="Times New Roman"/>
          <w:color w:val="203463"/>
          <w:sz w:val="28"/>
          <w:szCs w:val="28"/>
          <w:lang w:eastAsia="ru-RU"/>
        </w:rPr>
        <w:t>2</w:t>
      </w:r>
      <w:r w:rsidR="00E617E3" w:rsidRPr="00E617E3">
        <w:rPr>
          <w:rFonts w:ascii="Times New Roman" w:eastAsia="Times New Roman" w:hAnsi="Times New Roman" w:cs="Times New Roman"/>
          <w:color w:val="203463"/>
          <w:sz w:val="28"/>
          <w:szCs w:val="28"/>
          <w:lang w:eastAsia="ru-RU"/>
        </w:rPr>
        <w:t xml:space="preserve"> настоящего постановления, осуществляется с учетом следующих положений:</w:t>
      </w:r>
      <w:r w:rsidR="00E617E3" w:rsidRPr="00E617E3">
        <w:rPr>
          <w:rFonts w:ascii="Times New Roman" w:eastAsia="Times New Roman" w:hAnsi="Times New Roman" w:cs="Times New Roman"/>
          <w:color w:val="203463"/>
          <w:sz w:val="28"/>
          <w:szCs w:val="28"/>
          <w:lang w:eastAsia="ru-RU"/>
        </w:rPr>
        <w:br/>
      </w:r>
      <w:r w:rsidR="00F27827">
        <w:rPr>
          <w:rFonts w:ascii="Times New Roman" w:eastAsia="Times New Roman" w:hAnsi="Times New Roman" w:cs="Times New Roman"/>
          <w:color w:val="203463"/>
          <w:sz w:val="28"/>
          <w:szCs w:val="28"/>
          <w:lang w:eastAsia="ru-RU"/>
        </w:rPr>
        <w:t xml:space="preserve">        </w:t>
      </w:r>
      <w:r w:rsidR="00E617E3" w:rsidRPr="00E617E3">
        <w:rPr>
          <w:rFonts w:ascii="Times New Roman" w:eastAsia="Times New Roman" w:hAnsi="Times New Roman" w:cs="Times New Roman"/>
          <w:color w:val="203463"/>
          <w:sz w:val="28"/>
          <w:szCs w:val="28"/>
          <w:lang w:eastAsia="ru-RU"/>
        </w:rPr>
        <w:t>а) если иное не предусмотрено нормативными правовыми актами, субсидия предоставляется в соответствии с соглашением (договором), заключаемым между получателями средств бюджета</w:t>
      </w:r>
      <w:r w:rsidR="00A308F2">
        <w:rPr>
          <w:rFonts w:ascii="Times New Roman" w:eastAsia="Times New Roman" w:hAnsi="Times New Roman" w:cs="Times New Roman"/>
          <w:color w:val="203463"/>
          <w:sz w:val="28"/>
          <w:szCs w:val="28"/>
          <w:lang w:eastAsia="ru-RU"/>
        </w:rPr>
        <w:t xml:space="preserve"> муниципального района</w:t>
      </w:r>
      <w:r w:rsidR="00E617E3" w:rsidRPr="00E617E3">
        <w:rPr>
          <w:rFonts w:ascii="Times New Roman" w:eastAsia="Times New Roman" w:hAnsi="Times New Roman" w:cs="Times New Roman"/>
          <w:color w:val="203463"/>
          <w:sz w:val="28"/>
          <w:szCs w:val="28"/>
          <w:lang w:eastAsia="ru-RU"/>
        </w:rPr>
        <w:t xml:space="preserve">, с одной стороны, и получателем субсидии, с другой стороны, предусматривающим условия, в соответствии с приказом </w:t>
      </w:r>
      <w:r w:rsidR="00A308F2">
        <w:rPr>
          <w:rFonts w:ascii="Times New Roman" w:eastAsia="Times New Roman" w:hAnsi="Times New Roman" w:cs="Times New Roman"/>
          <w:color w:val="203463"/>
          <w:sz w:val="28"/>
          <w:szCs w:val="28"/>
          <w:lang w:eastAsia="ru-RU"/>
        </w:rPr>
        <w:t xml:space="preserve">финансового управления администрации </w:t>
      </w:r>
      <w:proofErr w:type="spellStart"/>
      <w:r w:rsidR="00A308F2">
        <w:rPr>
          <w:rFonts w:ascii="Times New Roman" w:eastAsia="Times New Roman" w:hAnsi="Times New Roman" w:cs="Times New Roman"/>
          <w:color w:val="203463"/>
          <w:sz w:val="28"/>
          <w:szCs w:val="28"/>
          <w:lang w:eastAsia="ru-RU"/>
        </w:rPr>
        <w:t>Севского</w:t>
      </w:r>
      <w:proofErr w:type="spellEnd"/>
      <w:r w:rsidR="00A308F2">
        <w:rPr>
          <w:rFonts w:ascii="Times New Roman" w:eastAsia="Times New Roman" w:hAnsi="Times New Roman" w:cs="Times New Roman"/>
          <w:color w:val="203463"/>
          <w:sz w:val="28"/>
          <w:szCs w:val="28"/>
          <w:lang w:eastAsia="ru-RU"/>
        </w:rPr>
        <w:t xml:space="preserve"> района </w:t>
      </w:r>
      <w:r w:rsidR="00594442" w:rsidRPr="001A1ECB">
        <w:rPr>
          <w:rFonts w:ascii="Times New Roman" w:eastAsia="Times New Roman" w:hAnsi="Times New Roman" w:cs="Times New Roman"/>
          <w:color w:val="203463"/>
          <w:sz w:val="28"/>
          <w:szCs w:val="28"/>
          <w:lang w:eastAsia="ru-RU"/>
        </w:rPr>
        <w:t>от 30.12.2020 г. № 25 «</w:t>
      </w:r>
      <w:r w:rsidR="00594442" w:rsidRPr="001A1ECB">
        <w:rPr>
          <w:rFonts w:ascii="Times New Roman" w:hAnsi="Times New Roman" w:cs="Times New Roman"/>
          <w:sz w:val="28"/>
          <w:szCs w:val="28"/>
        </w:rPr>
        <w:t>Об утверждении типовой формы соглашений (договоров) о    предоставлении    из      бюджета       муниципального образования      субсидий, в  том  числе грантов  в  форме  субсидий,   юридическим      лицам,       индивидуальным</w:t>
      </w:r>
      <w:r w:rsidR="00594442">
        <w:rPr>
          <w:rFonts w:ascii="Times New Roman" w:hAnsi="Times New Roman" w:cs="Times New Roman"/>
          <w:sz w:val="28"/>
          <w:szCs w:val="28"/>
        </w:rPr>
        <w:t xml:space="preserve"> </w:t>
      </w:r>
      <w:r w:rsidR="00594442" w:rsidRPr="001A1ECB">
        <w:rPr>
          <w:rFonts w:ascii="Times New Roman" w:hAnsi="Times New Roman" w:cs="Times New Roman"/>
          <w:bCs/>
          <w:sz w:val="28"/>
          <w:szCs w:val="28"/>
        </w:rPr>
        <w:t>предпринимателям,    а    также     физическим      лицам –производителям  товаров, работ, услуг</w:t>
      </w:r>
      <w:r w:rsidR="00594442" w:rsidRPr="00723750">
        <w:rPr>
          <w:rFonts w:ascii="Times New Roman" w:eastAsia="Times New Roman" w:hAnsi="Times New Roman" w:cs="Times New Roman"/>
          <w:color w:val="203463"/>
          <w:sz w:val="28"/>
          <w:szCs w:val="28"/>
          <w:lang w:eastAsia="ru-RU"/>
        </w:rPr>
        <w:t xml:space="preserve"> об утверждении типовых форм соглашений (договоров) о предоставлении из бюджета муниципального района грантов в форме субсидий»</w:t>
      </w:r>
      <w:r w:rsidR="00E617E3" w:rsidRPr="00E617E3">
        <w:rPr>
          <w:rFonts w:ascii="Times New Roman" w:eastAsia="Times New Roman" w:hAnsi="Times New Roman" w:cs="Times New Roman"/>
          <w:color w:val="203463"/>
          <w:sz w:val="28"/>
          <w:szCs w:val="28"/>
          <w:lang w:eastAsia="ru-RU"/>
        </w:rPr>
        <w:t>;</w:t>
      </w:r>
      <w:r w:rsidR="00E617E3" w:rsidRPr="00E617E3">
        <w:rPr>
          <w:rFonts w:ascii="Times New Roman" w:eastAsia="Times New Roman" w:hAnsi="Times New Roman" w:cs="Times New Roman"/>
          <w:color w:val="203463"/>
          <w:sz w:val="28"/>
          <w:szCs w:val="28"/>
          <w:lang w:eastAsia="ru-RU"/>
        </w:rPr>
        <w:br/>
      </w:r>
      <w:r w:rsidR="0005094C">
        <w:rPr>
          <w:rFonts w:ascii="Times New Roman" w:eastAsia="Times New Roman" w:hAnsi="Times New Roman" w:cs="Times New Roman"/>
          <w:color w:val="203463"/>
          <w:sz w:val="28"/>
          <w:szCs w:val="28"/>
          <w:lang w:eastAsia="ru-RU"/>
        </w:rPr>
        <w:t xml:space="preserve">       </w:t>
      </w:r>
      <w:r w:rsidR="00E617E3" w:rsidRPr="00E617E3">
        <w:rPr>
          <w:rFonts w:ascii="Times New Roman" w:eastAsia="Times New Roman" w:hAnsi="Times New Roman" w:cs="Times New Roman"/>
          <w:color w:val="203463"/>
          <w:sz w:val="28"/>
          <w:szCs w:val="28"/>
          <w:lang w:eastAsia="ru-RU"/>
        </w:rPr>
        <w:t>б) перечисление субсидий юридическим лицам - получателям субсидий:</w:t>
      </w:r>
      <w:r w:rsidR="00E617E3" w:rsidRPr="00E617E3">
        <w:rPr>
          <w:rFonts w:ascii="Times New Roman" w:eastAsia="Times New Roman" w:hAnsi="Times New Roman" w:cs="Times New Roman"/>
          <w:color w:val="203463"/>
          <w:sz w:val="28"/>
          <w:szCs w:val="28"/>
          <w:lang w:eastAsia="ru-RU"/>
        </w:rPr>
        <w:br/>
        <w:t>предусмотренных подпунктом «б» пункта 1</w:t>
      </w:r>
      <w:r>
        <w:rPr>
          <w:rFonts w:ascii="Times New Roman" w:eastAsia="Times New Roman" w:hAnsi="Times New Roman" w:cs="Times New Roman"/>
          <w:color w:val="203463"/>
          <w:sz w:val="28"/>
          <w:szCs w:val="28"/>
          <w:lang w:eastAsia="ru-RU"/>
        </w:rPr>
        <w:t>2</w:t>
      </w:r>
      <w:r w:rsidR="00E617E3" w:rsidRPr="00E617E3">
        <w:rPr>
          <w:rFonts w:ascii="Times New Roman" w:eastAsia="Times New Roman" w:hAnsi="Times New Roman" w:cs="Times New Roman"/>
          <w:color w:val="203463"/>
          <w:sz w:val="28"/>
          <w:szCs w:val="28"/>
          <w:lang w:eastAsia="ru-RU"/>
        </w:rPr>
        <w:t xml:space="preserve"> настоящего постановления, осуществляется на лицевые счета для учета операций со средствами юридических лиц, не являющихся участниками бюджетного процесса, открытые в</w:t>
      </w:r>
      <w:r w:rsidR="00D849E5">
        <w:rPr>
          <w:rFonts w:ascii="Times New Roman" w:eastAsia="Times New Roman" w:hAnsi="Times New Roman" w:cs="Times New Roman"/>
          <w:color w:val="203463"/>
          <w:sz w:val="28"/>
          <w:szCs w:val="28"/>
          <w:lang w:eastAsia="ru-RU"/>
        </w:rPr>
        <w:t xml:space="preserve"> </w:t>
      </w:r>
      <w:r w:rsidR="008D3A25">
        <w:rPr>
          <w:rFonts w:ascii="Times New Roman" w:eastAsia="Times New Roman" w:hAnsi="Times New Roman" w:cs="Times New Roman"/>
          <w:color w:val="203463"/>
          <w:sz w:val="28"/>
          <w:szCs w:val="28"/>
          <w:lang w:eastAsia="ru-RU"/>
        </w:rPr>
        <w:t xml:space="preserve">отделении №18 </w:t>
      </w:r>
      <w:r w:rsidR="00D849E5">
        <w:rPr>
          <w:rFonts w:ascii="Times New Roman" w:eastAsia="Times New Roman" w:hAnsi="Times New Roman" w:cs="Times New Roman"/>
          <w:color w:val="203463"/>
          <w:sz w:val="28"/>
          <w:szCs w:val="28"/>
          <w:lang w:eastAsia="ru-RU"/>
        </w:rPr>
        <w:t>УФК по Брянской области</w:t>
      </w:r>
      <w:r w:rsidR="00E617E3" w:rsidRPr="00E617E3">
        <w:rPr>
          <w:rFonts w:ascii="Times New Roman" w:eastAsia="Times New Roman" w:hAnsi="Times New Roman" w:cs="Times New Roman"/>
          <w:color w:val="203463"/>
          <w:sz w:val="28"/>
          <w:szCs w:val="28"/>
          <w:lang w:eastAsia="ru-RU"/>
        </w:rPr>
        <w:t xml:space="preserve">. Остатки средств субсидий, не использованные по состоянию на 1 января текущего года юридическими лицами - получателями субсидий, подлежат полностью или частично использованию в соответствии с решениями, принимаемыми до 15 марта </w:t>
      </w:r>
      <w:r>
        <w:rPr>
          <w:rFonts w:ascii="Times New Roman" w:eastAsia="Times New Roman" w:hAnsi="Times New Roman" w:cs="Times New Roman"/>
          <w:color w:val="203463"/>
          <w:sz w:val="28"/>
          <w:szCs w:val="28"/>
          <w:lang w:eastAsia="ru-RU"/>
        </w:rPr>
        <w:t xml:space="preserve"> текущего финансового года</w:t>
      </w:r>
      <w:r w:rsidR="00E617E3" w:rsidRPr="00E617E3">
        <w:rPr>
          <w:rFonts w:ascii="Times New Roman" w:eastAsia="Times New Roman" w:hAnsi="Times New Roman" w:cs="Times New Roman"/>
          <w:color w:val="203463"/>
          <w:sz w:val="28"/>
          <w:szCs w:val="28"/>
          <w:lang w:eastAsia="ru-RU"/>
        </w:rPr>
        <w:t xml:space="preserve"> главными распорядителями средств бюджета</w:t>
      </w:r>
      <w:r w:rsidR="00D849E5">
        <w:rPr>
          <w:rFonts w:ascii="Times New Roman" w:eastAsia="Times New Roman" w:hAnsi="Times New Roman" w:cs="Times New Roman"/>
          <w:color w:val="203463"/>
          <w:sz w:val="28"/>
          <w:szCs w:val="28"/>
          <w:lang w:eastAsia="ru-RU"/>
        </w:rPr>
        <w:t xml:space="preserve"> муниципального района</w:t>
      </w:r>
      <w:r w:rsidR="00E617E3" w:rsidRPr="00E617E3">
        <w:rPr>
          <w:rFonts w:ascii="Times New Roman" w:eastAsia="Times New Roman" w:hAnsi="Times New Roman" w:cs="Times New Roman"/>
          <w:color w:val="203463"/>
          <w:sz w:val="28"/>
          <w:szCs w:val="28"/>
          <w:lang w:eastAsia="ru-RU"/>
        </w:rPr>
        <w:t xml:space="preserve">, предоставившими как получатели бюджетных средств из бюджета </w:t>
      </w:r>
      <w:r w:rsidR="00D849E5">
        <w:rPr>
          <w:rFonts w:ascii="Times New Roman" w:eastAsia="Times New Roman" w:hAnsi="Times New Roman" w:cs="Times New Roman"/>
          <w:color w:val="203463"/>
          <w:sz w:val="28"/>
          <w:szCs w:val="28"/>
          <w:lang w:eastAsia="ru-RU"/>
        </w:rPr>
        <w:t>муниципального района</w:t>
      </w:r>
      <w:r w:rsidR="00D849E5" w:rsidRPr="00E617E3">
        <w:rPr>
          <w:rFonts w:ascii="Times New Roman" w:eastAsia="Times New Roman" w:hAnsi="Times New Roman" w:cs="Times New Roman"/>
          <w:color w:val="203463"/>
          <w:sz w:val="28"/>
          <w:szCs w:val="28"/>
          <w:lang w:eastAsia="ru-RU"/>
        </w:rPr>
        <w:t xml:space="preserve"> </w:t>
      </w:r>
      <w:r w:rsidR="00E617E3" w:rsidRPr="00E617E3">
        <w:rPr>
          <w:rFonts w:ascii="Times New Roman" w:eastAsia="Times New Roman" w:hAnsi="Times New Roman" w:cs="Times New Roman"/>
          <w:color w:val="203463"/>
          <w:sz w:val="28"/>
          <w:szCs w:val="28"/>
          <w:lang w:eastAsia="ru-RU"/>
        </w:rPr>
        <w:t xml:space="preserve">средства, на цели, ранее установленные условиями предоставления целевых средств. Главные распорядители средств бюджета </w:t>
      </w:r>
      <w:r w:rsidR="00D849E5">
        <w:rPr>
          <w:rFonts w:ascii="Times New Roman" w:eastAsia="Times New Roman" w:hAnsi="Times New Roman" w:cs="Times New Roman"/>
          <w:color w:val="203463"/>
          <w:sz w:val="28"/>
          <w:szCs w:val="28"/>
          <w:lang w:eastAsia="ru-RU"/>
        </w:rPr>
        <w:t>муниципального района</w:t>
      </w:r>
      <w:r w:rsidR="00D849E5" w:rsidRPr="00E617E3">
        <w:rPr>
          <w:rFonts w:ascii="Times New Roman" w:eastAsia="Times New Roman" w:hAnsi="Times New Roman" w:cs="Times New Roman"/>
          <w:color w:val="203463"/>
          <w:sz w:val="28"/>
          <w:szCs w:val="28"/>
          <w:lang w:eastAsia="ru-RU"/>
        </w:rPr>
        <w:t xml:space="preserve"> </w:t>
      </w:r>
      <w:r w:rsidR="00E617E3" w:rsidRPr="00E617E3">
        <w:rPr>
          <w:rFonts w:ascii="Times New Roman" w:eastAsia="Times New Roman" w:hAnsi="Times New Roman" w:cs="Times New Roman"/>
          <w:color w:val="203463"/>
          <w:sz w:val="28"/>
          <w:szCs w:val="28"/>
          <w:lang w:eastAsia="ru-RU"/>
        </w:rPr>
        <w:t xml:space="preserve">не позднее тридцатого рабочего дня со дня поступления юридическим лицам средств в </w:t>
      </w:r>
      <w:r w:rsidR="00E617E3" w:rsidRPr="00E617E3">
        <w:rPr>
          <w:rFonts w:ascii="Times New Roman" w:eastAsia="Times New Roman" w:hAnsi="Times New Roman" w:cs="Times New Roman"/>
          <w:color w:val="203463"/>
          <w:sz w:val="28"/>
          <w:szCs w:val="28"/>
          <w:lang w:eastAsia="ru-RU"/>
        </w:rPr>
        <w:lastRenderedPageBreak/>
        <w:t xml:space="preserve">качестве возврата дебиторской задолженности прошлых лет, источником финансового обеспечения которых являются субсидии принимают решения об использовании указанных средств для достижения целей, установленных при их предоставлении. Решение об использовании остатков указанных средств, а также средств от возврата дебиторской задолженности прошлых лет принимается главными распорядителями средств бюджета </w:t>
      </w:r>
      <w:r w:rsidR="00D849E5">
        <w:rPr>
          <w:rFonts w:ascii="Times New Roman" w:eastAsia="Times New Roman" w:hAnsi="Times New Roman" w:cs="Times New Roman"/>
          <w:color w:val="203463"/>
          <w:sz w:val="28"/>
          <w:szCs w:val="28"/>
          <w:lang w:eastAsia="ru-RU"/>
        </w:rPr>
        <w:t>муниципального района</w:t>
      </w:r>
      <w:r w:rsidR="00D849E5" w:rsidRPr="00E617E3">
        <w:rPr>
          <w:rFonts w:ascii="Times New Roman" w:eastAsia="Times New Roman" w:hAnsi="Times New Roman" w:cs="Times New Roman"/>
          <w:color w:val="203463"/>
          <w:sz w:val="28"/>
          <w:szCs w:val="28"/>
          <w:lang w:eastAsia="ru-RU"/>
        </w:rPr>
        <w:t xml:space="preserve"> </w:t>
      </w:r>
      <w:r w:rsidR="00E617E3" w:rsidRPr="00E617E3">
        <w:rPr>
          <w:rFonts w:ascii="Times New Roman" w:eastAsia="Times New Roman" w:hAnsi="Times New Roman" w:cs="Times New Roman"/>
          <w:color w:val="203463"/>
          <w:sz w:val="28"/>
          <w:szCs w:val="28"/>
          <w:lang w:eastAsia="ru-RU"/>
        </w:rPr>
        <w:t xml:space="preserve">после согласования с </w:t>
      </w:r>
      <w:r w:rsidR="00E617E3" w:rsidRPr="008D3A25">
        <w:rPr>
          <w:rFonts w:ascii="Times New Roman" w:eastAsia="Times New Roman" w:hAnsi="Times New Roman" w:cs="Times New Roman"/>
          <w:color w:val="203463"/>
          <w:sz w:val="28"/>
          <w:szCs w:val="28"/>
          <w:lang w:eastAsia="ru-RU"/>
        </w:rPr>
        <w:t>финансов</w:t>
      </w:r>
      <w:r w:rsidR="008D3A25" w:rsidRPr="008D3A25">
        <w:rPr>
          <w:rFonts w:ascii="Times New Roman" w:eastAsia="Times New Roman" w:hAnsi="Times New Roman" w:cs="Times New Roman"/>
          <w:color w:val="203463"/>
          <w:sz w:val="28"/>
          <w:szCs w:val="28"/>
          <w:lang w:eastAsia="ru-RU"/>
        </w:rPr>
        <w:t xml:space="preserve">ым управлением администрации муниципального района </w:t>
      </w:r>
      <w:r w:rsidR="00E617E3" w:rsidRPr="008D3A25">
        <w:rPr>
          <w:rFonts w:ascii="Times New Roman" w:eastAsia="Times New Roman" w:hAnsi="Times New Roman" w:cs="Times New Roman"/>
          <w:color w:val="203463"/>
          <w:sz w:val="28"/>
          <w:szCs w:val="28"/>
          <w:lang w:eastAsia="ru-RU"/>
        </w:rPr>
        <w:t>;</w:t>
      </w:r>
      <w:r w:rsidR="00E617E3" w:rsidRPr="00E617E3">
        <w:rPr>
          <w:rFonts w:ascii="Times New Roman" w:eastAsia="Times New Roman" w:hAnsi="Times New Roman" w:cs="Times New Roman"/>
          <w:color w:val="203463"/>
          <w:sz w:val="28"/>
          <w:szCs w:val="28"/>
          <w:lang w:eastAsia="ru-RU"/>
        </w:rPr>
        <w:br/>
      </w:r>
      <w:r w:rsidR="0005094C" w:rsidRPr="001A1ECB">
        <w:rPr>
          <w:rFonts w:ascii="Times New Roman" w:eastAsia="Times New Roman" w:hAnsi="Times New Roman" w:cs="Times New Roman"/>
          <w:color w:val="203463"/>
          <w:sz w:val="28"/>
          <w:szCs w:val="28"/>
          <w:lang w:eastAsia="ru-RU"/>
        </w:rPr>
        <w:t xml:space="preserve">       </w:t>
      </w:r>
      <w:r w:rsidR="00E617E3" w:rsidRPr="001A1ECB">
        <w:rPr>
          <w:rFonts w:ascii="Times New Roman" w:eastAsia="Times New Roman" w:hAnsi="Times New Roman" w:cs="Times New Roman"/>
          <w:color w:val="203463"/>
          <w:sz w:val="28"/>
          <w:szCs w:val="28"/>
          <w:lang w:eastAsia="ru-RU"/>
        </w:rPr>
        <w:t xml:space="preserve">в) </w:t>
      </w:r>
      <w:r w:rsidR="00896995" w:rsidRPr="001A1ECB">
        <w:rPr>
          <w:rFonts w:ascii="Times New Roman" w:eastAsia="Times New Roman" w:hAnsi="Times New Roman" w:cs="Times New Roman"/>
          <w:color w:val="203463"/>
          <w:sz w:val="28"/>
          <w:szCs w:val="28"/>
          <w:lang w:eastAsia="ru-RU"/>
        </w:rPr>
        <w:t xml:space="preserve">  предоставление грантов  в форме субсидий, в том числе предоставляемых на конкурсной основе, в соответствии с пунктом 7 статьи 78, пунктом 4 статьи 78.1  осуществляется в соответствии с нормативными правовыми актами </w:t>
      </w:r>
      <w:r w:rsidR="004F4CE2" w:rsidRPr="001A1ECB">
        <w:rPr>
          <w:rFonts w:ascii="Times New Roman" w:eastAsia="Times New Roman" w:hAnsi="Times New Roman" w:cs="Times New Roman"/>
          <w:color w:val="203463"/>
          <w:sz w:val="28"/>
          <w:szCs w:val="28"/>
          <w:lang w:eastAsia="ru-RU"/>
        </w:rPr>
        <w:t xml:space="preserve">администрации </w:t>
      </w:r>
      <w:proofErr w:type="spellStart"/>
      <w:r w:rsidR="004F4CE2" w:rsidRPr="001A1ECB">
        <w:rPr>
          <w:rFonts w:ascii="Times New Roman" w:eastAsia="Times New Roman" w:hAnsi="Times New Roman" w:cs="Times New Roman"/>
          <w:color w:val="203463"/>
          <w:sz w:val="28"/>
          <w:szCs w:val="28"/>
          <w:lang w:eastAsia="ru-RU"/>
        </w:rPr>
        <w:t>Севского</w:t>
      </w:r>
      <w:proofErr w:type="spellEnd"/>
      <w:r w:rsidR="004F4CE2" w:rsidRPr="001A1ECB">
        <w:rPr>
          <w:rFonts w:ascii="Times New Roman" w:eastAsia="Times New Roman" w:hAnsi="Times New Roman" w:cs="Times New Roman"/>
          <w:color w:val="203463"/>
          <w:sz w:val="28"/>
          <w:szCs w:val="28"/>
          <w:lang w:eastAsia="ru-RU"/>
        </w:rPr>
        <w:t xml:space="preserve"> муниципального района </w:t>
      </w:r>
      <w:r w:rsidR="00896995" w:rsidRPr="001A1ECB">
        <w:rPr>
          <w:rFonts w:ascii="Times New Roman" w:eastAsia="Times New Roman" w:hAnsi="Times New Roman" w:cs="Times New Roman"/>
          <w:color w:val="203463"/>
          <w:sz w:val="28"/>
          <w:szCs w:val="28"/>
          <w:lang w:eastAsia="ru-RU"/>
        </w:rPr>
        <w:t xml:space="preserve">на основании соглашения ( договора) о предоставлении из </w:t>
      </w:r>
      <w:r w:rsidR="004F4CE2" w:rsidRPr="001A1ECB">
        <w:rPr>
          <w:rFonts w:ascii="Times New Roman" w:eastAsia="Times New Roman" w:hAnsi="Times New Roman" w:cs="Times New Roman"/>
          <w:color w:val="203463"/>
          <w:sz w:val="28"/>
          <w:szCs w:val="28"/>
          <w:lang w:eastAsia="ru-RU"/>
        </w:rPr>
        <w:t xml:space="preserve">бюджета муниципального района грантов в форме субсидий типовая форма которого утверждена приказом финансового управления администрации </w:t>
      </w:r>
      <w:proofErr w:type="spellStart"/>
      <w:r w:rsidR="004F4CE2" w:rsidRPr="001A1ECB">
        <w:rPr>
          <w:rFonts w:ascii="Times New Roman" w:eastAsia="Times New Roman" w:hAnsi="Times New Roman" w:cs="Times New Roman"/>
          <w:color w:val="203463"/>
          <w:sz w:val="28"/>
          <w:szCs w:val="28"/>
          <w:lang w:eastAsia="ru-RU"/>
        </w:rPr>
        <w:t>Севского</w:t>
      </w:r>
      <w:proofErr w:type="spellEnd"/>
      <w:r w:rsidR="004F4CE2" w:rsidRPr="001A1ECB">
        <w:rPr>
          <w:rFonts w:ascii="Times New Roman" w:eastAsia="Times New Roman" w:hAnsi="Times New Roman" w:cs="Times New Roman"/>
          <w:color w:val="203463"/>
          <w:sz w:val="28"/>
          <w:szCs w:val="28"/>
          <w:lang w:eastAsia="ru-RU"/>
        </w:rPr>
        <w:t xml:space="preserve"> района от </w:t>
      </w:r>
      <w:r w:rsidR="00723750" w:rsidRPr="001A1ECB">
        <w:rPr>
          <w:rFonts w:ascii="Times New Roman" w:eastAsia="Times New Roman" w:hAnsi="Times New Roman" w:cs="Times New Roman"/>
          <w:color w:val="203463"/>
          <w:sz w:val="28"/>
          <w:szCs w:val="28"/>
          <w:lang w:eastAsia="ru-RU"/>
        </w:rPr>
        <w:t>30</w:t>
      </w:r>
      <w:r w:rsidR="004F4CE2" w:rsidRPr="001A1ECB">
        <w:rPr>
          <w:rFonts w:ascii="Times New Roman" w:eastAsia="Times New Roman" w:hAnsi="Times New Roman" w:cs="Times New Roman"/>
          <w:color w:val="203463"/>
          <w:sz w:val="28"/>
          <w:szCs w:val="28"/>
          <w:lang w:eastAsia="ru-RU"/>
        </w:rPr>
        <w:t>.12.20</w:t>
      </w:r>
      <w:r w:rsidR="00723750" w:rsidRPr="001A1ECB">
        <w:rPr>
          <w:rFonts w:ascii="Times New Roman" w:eastAsia="Times New Roman" w:hAnsi="Times New Roman" w:cs="Times New Roman"/>
          <w:color w:val="203463"/>
          <w:sz w:val="28"/>
          <w:szCs w:val="28"/>
          <w:lang w:eastAsia="ru-RU"/>
        </w:rPr>
        <w:t>20</w:t>
      </w:r>
      <w:r w:rsidR="004F4CE2" w:rsidRPr="001A1ECB">
        <w:rPr>
          <w:rFonts w:ascii="Times New Roman" w:eastAsia="Times New Roman" w:hAnsi="Times New Roman" w:cs="Times New Roman"/>
          <w:color w:val="203463"/>
          <w:sz w:val="28"/>
          <w:szCs w:val="28"/>
          <w:lang w:eastAsia="ru-RU"/>
        </w:rPr>
        <w:t xml:space="preserve"> г. № 2</w:t>
      </w:r>
      <w:r w:rsidR="00723750" w:rsidRPr="001A1ECB">
        <w:rPr>
          <w:rFonts w:ascii="Times New Roman" w:eastAsia="Times New Roman" w:hAnsi="Times New Roman" w:cs="Times New Roman"/>
          <w:color w:val="203463"/>
          <w:sz w:val="28"/>
          <w:szCs w:val="28"/>
          <w:lang w:eastAsia="ru-RU"/>
        </w:rPr>
        <w:t>5 «</w:t>
      </w:r>
      <w:r w:rsidR="00723750" w:rsidRPr="001A1ECB">
        <w:rPr>
          <w:rFonts w:ascii="Times New Roman" w:hAnsi="Times New Roman" w:cs="Times New Roman"/>
          <w:sz w:val="28"/>
          <w:szCs w:val="28"/>
        </w:rPr>
        <w:t>Об утверждении типовой формы соглашений (договоров) о    предоставлении    из      бюджета       муниципального образования      субсидий, в  том  числе грантов  в  форме  субсидий,   юридическим      лицам,       индивидуальным</w:t>
      </w:r>
      <w:r>
        <w:rPr>
          <w:rFonts w:ascii="Times New Roman" w:hAnsi="Times New Roman" w:cs="Times New Roman"/>
          <w:sz w:val="28"/>
          <w:szCs w:val="28"/>
        </w:rPr>
        <w:t xml:space="preserve"> </w:t>
      </w:r>
      <w:r w:rsidR="00723750" w:rsidRPr="001A1ECB">
        <w:rPr>
          <w:rFonts w:ascii="Times New Roman" w:hAnsi="Times New Roman" w:cs="Times New Roman"/>
          <w:bCs/>
          <w:sz w:val="28"/>
          <w:szCs w:val="28"/>
        </w:rPr>
        <w:t>предпринимателям,    а    также     физическим      лицам –производителям  товаров, работ, услуг</w:t>
      </w:r>
      <w:r w:rsidR="004F4CE2" w:rsidRPr="00723750">
        <w:rPr>
          <w:rFonts w:ascii="Times New Roman" w:eastAsia="Times New Roman" w:hAnsi="Times New Roman" w:cs="Times New Roman"/>
          <w:color w:val="203463"/>
          <w:sz w:val="28"/>
          <w:szCs w:val="28"/>
          <w:lang w:eastAsia="ru-RU"/>
        </w:rPr>
        <w:t xml:space="preserve"> об утверждении типовых форм соглашений (договоров) о предоставлении из бюджета муниципального района грантов в форме субсидий»</w:t>
      </w:r>
    </w:p>
    <w:p w:rsidR="004F4CE2" w:rsidRDefault="00E617E3" w:rsidP="00F27827">
      <w:pPr>
        <w:autoSpaceDE w:val="0"/>
        <w:autoSpaceDN w:val="0"/>
        <w:adjustRightInd w:val="0"/>
        <w:spacing w:after="0" w:line="240" w:lineRule="auto"/>
        <w:ind w:firstLine="540"/>
        <w:jc w:val="both"/>
        <w:rPr>
          <w:rFonts w:ascii="Times New Roman" w:hAnsi="Times New Roman" w:cs="Times New Roman"/>
          <w:sz w:val="28"/>
          <w:szCs w:val="28"/>
        </w:rPr>
      </w:pPr>
      <w:r w:rsidRPr="00325DB8">
        <w:rPr>
          <w:rFonts w:ascii="Times New Roman" w:eastAsia="Times New Roman" w:hAnsi="Times New Roman" w:cs="Times New Roman"/>
          <w:color w:val="203463"/>
          <w:sz w:val="28"/>
          <w:szCs w:val="28"/>
          <w:lang w:eastAsia="ru-RU"/>
        </w:rPr>
        <w:t xml:space="preserve">13. </w:t>
      </w:r>
      <w:r w:rsidRPr="00E617E3">
        <w:rPr>
          <w:rFonts w:ascii="Times New Roman" w:eastAsia="Times New Roman" w:hAnsi="Times New Roman" w:cs="Times New Roman"/>
          <w:color w:val="203463"/>
          <w:sz w:val="28"/>
          <w:szCs w:val="28"/>
          <w:lang w:eastAsia="ru-RU"/>
        </w:rPr>
        <w:t xml:space="preserve"> Установить, что получатели средств бюджета</w:t>
      </w:r>
      <w:r w:rsidR="00D849E5" w:rsidRPr="00D849E5">
        <w:rPr>
          <w:rFonts w:ascii="Times New Roman" w:eastAsia="Times New Roman" w:hAnsi="Times New Roman" w:cs="Times New Roman"/>
          <w:color w:val="203463"/>
          <w:sz w:val="28"/>
          <w:szCs w:val="28"/>
          <w:lang w:eastAsia="ru-RU"/>
        </w:rPr>
        <w:t xml:space="preserve"> </w:t>
      </w:r>
      <w:r w:rsidR="00D849E5">
        <w:rPr>
          <w:rFonts w:ascii="Times New Roman" w:eastAsia="Times New Roman" w:hAnsi="Times New Roman" w:cs="Times New Roman"/>
          <w:color w:val="203463"/>
          <w:sz w:val="28"/>
          <w:szCs w:val="28"/>
          <w:lang w:eastAsia="ru-RU"/>
        </w:rPr>
        <w:t>муниципального района</w:t>
      </w:r>
      <w:r w:rsidRPr="00E617E3">
        <w:rPr>
          <w:rFonts w:ascii="Times New Roman" w:eastAsia="Times New Roman" w:hAnsi="Times New Roman" w:cs="Times New Roman"/>
          <w:color w:val="203463"/>
          <w:sz w:val="28"/>
          <w:szCs w:val="28"/>
          <w:lang w:eastAsia="ru-RU"/>
        </w:rPr>
        <w:t xml:space="preserve"> при заключении договоров (</w:t>
      </w:r>
      <w:r w:rsidR="00D849E5">
        <w:rPr>
          <w:rFonts w:ascii="Times New Roman" w:eastAsia="Times New Roman" w:hAnsi="Times New Roman" w:cs="Times New Roman"/>
          <w:color w:val="203463"/>
          <w:sz w:val="28"/>
          <w:szCs w:val="28"/>
          <w:lang w:eastAsia="ru-RU"/>
        </w:rPr>
        <w:t xml:space="preserve">муниципальных </w:t>
      </w:r>
      <w:r w:rsidRPr="00E617E3">
        <w:rPr>
          <w:rFonts w:ascii="Times New Roman" w:eastAsia="Times New Roman" w:hAnsi="Times New Roman" w:cs="Times New Roman"/>
          <w:color w:val="203463"/>
          <w:sz w:val="28"/>
          <w:szCs w:val="28"/>
          <w:lang w:eastAsia="ru-RU"/>
        </w:rPr>
        <w:t>контрактов) о поставке товаров, выполнении работ и оказании услуг в пределах доведенных им в установленном порядке соответствующих лимитов бюджетных обязательств на текущий финансовый год вправе предусматривать авансовые платежи с учетом принятых и неисполненных обязательств в предшествующих периодах: </w:t>
      </w:r>
      <w:r w:rsidRPr="00E617E3">
        <w:rPr>
          <w:rFonts w:ascii="Times New Roman" w:eastAsia="Times New Roman" w:hAnsi="Times New Roman" w:cs="Times New Roman"/>
          <w:color w:val="203463"/>
          <w:sz w:val="28"/>
          <w:szCs w:val="28"/>
          <w:lang w:eastAsia="ru-RU"/>
        </w:rPr>
        <w:br/>
      </w:r>
      <w:r w:rsidR="004F4CE2">
        <w:rPr>
          <w:rFonts w:ascii="Times New Roman" w:hAnsi="Times New Roman" w:cs="Times New Roman"/>
          <w:sz w:val="28"/>
          <w:szCs w:val="28"/>
        </w:rPr>
        <w:t>в размере до 100 процентов суммы договора (муниципального контракта), но не более лимитов бюджетных обязательств, доведенных на соответствующий финансовый год по соответствующему коду бюджетной классификации Российской Федерации, - по договорам (муниципальным контрактам) об оказании услуг связи, услуг банка, связанных с исполнением публичных нормативных обязательств и предоставлением иных социальных выплат, о подписке на печатные издания и об их приобретении, обучении в учебных заведениях Российской Федерации, обучении на курсах повышения квалификации, профессиональном обучении и дополнительном профессиональном образовании безработных граждан, участии в семинарах, конференциях, конкурсах, за проживание в гостиницах, о приобретении авиа- и железнодорожных билетов, билетов для проезда городским и пригородным транспортом, путевок на оздоровление и санаторно-курортное лечение, по договорам (</w:t>
      </w:r>
      <w:r w:rsidR="00785EC5">
        <w:rPr>
          <w:rFonts w:ascii="Times New Roman" w:hAnsi="Times New Roman" w:cs="Times New Roman"/>
          <w:sz w:val="28"/>
          <w:szCs w:val="28"/>
        </w:rPr>
        <w:t xml:space="preserve">муниципальным </w:t>
      </w:r>
      <w:r w:rsidR="004F4CE2">
        <w:rPr>
          <w:rFonts w:ascii="Times New Roman" w:hAnsi="Times New Roman" w:cs="Times New Roman"/>
          <w:sz w:val="28"/>
          <w:szCs w:val="28"/>
        </w:rPr>
        <w:t>контрактам) на проведение культурно-массовых, спортивных мероприятий, мероприятий с детьми и молодежью, по договорам (</w:t>
      </w:r>
      <w:r w:rsidR="00785EC5">
        <w:rPr>
          <w:rFonts w:ascii="Times New Roman" w:hAnsi="Times New Roman" w:cs="Times New Roman"/>
          <w:sz w:val="28"/>
          <w:szCs w:val="28"/>
        </w:rPr>
        <w:t xml:space="preserve">муниципальным </w:t>
      </w:r>
      <w:r w:rsidR="004F4CE2">
        <w:rPr>
          <w:rFonts w:ascii="Times New Roman" w:hAnsi="Times New Roman" w:cs="Times New Roman"/>
          <w:sz w:val="28"/>
          <w:szCs w:val="28"/>
        </w:rPr>
        <w:t xml:space="preserve">контрактам) на оказание медицинской помощи населению </w:t>
      </w:r>
      <w:r w:rsidR="004F4CE2">
        <w:rPr>
          <w:rFonts w:ascii="Times New Roman" w:hAnsi="Times New Roman" w:cs="Times New Roman"/>
          <w:sz w:val="28"/>
          <w:szCs w:val="28"/>
        </w:rPr>
        <w:lastRenderedPageBreak/>
        <w:t>Брянской области в клиниках Российской Федерации, по договорам обязательного страхования гражданской ответственности владельцев транспортных средств, по договорам (</w:t>
      </w:r>
      <w:r w:rsidR="00785EC5">
        <w:rPr>
          <w:rFonts w:ascii="Times New Roman" w:hAnsi="Times New Roman" w:cs="Times New Roman"/>
          <w:sz w:val="28"/>
          <w:szCs w:val="28"/>
        </w:rPr>
        <w:t xml:space="preserve">муниципальным </w:t>
      </w:r>
      <w:r w:rsidR="004F4CE2">
        <w:rPr>
          <w:rFonts w:ascii="Times New Roman" w:hAnsi="Times New Roman" w:cs="Times New Roman"/>
          <w:sz w:val="28"/>
          <w:szCs w:val="28"/>
        </w:rPr>
        <w:t>контрактам) на организацию и проведение форумов и выставок, по договорам (</w:t>
      </w:r>
      <w:r w:rsidR="00785EC5">
        <w:rPr>
          <w:rFonts w:ascii="Times New Roman" w:hAnsi="Times New Roman" w:cs="Times New Roman"/>
          <w:sz w:val="28"/>
          <w:szCs w:val="28"/>
        </w:rPr>
        <w:t>муниципальным</w:t>
      </w:r>
      <w:r w:rsidR="004F4CE2">
        <w:rPr>
          <w:rFonts w:ascii="Times New Roman" w:hAnsi="Times New Roman" w:cs="Times New Roman"/>
          <w:sz w:val="28"/>
          <w:szCs w:val="28"/>
        </w:rPr>
        <w:t xml:space="preserve"> контрактам) о проведении государственной экспертизы проектной документации и результатов инженерных изысканий, о проведении судебной экспертизы, о проведении экологической экспертизы, по договорам (</w:t>
      </w:r>
      <w:r w:rsidR="00785EC5">
        <w:rPr>
          <w:rFonts w:ascii="Times New Roman" w:hAnsi="Times New Roman" w:cs="Times New Roman"/>
          <w:sz w:val="28"/>
          <w:szCs w:val="28"/>
        </w:rPr>
        <w:t xml:space="preserve">муниципальным </w:t>
      </w:r>
      <w:r w:rsidR="004F4CE2">
        <w:rPr>
          <w:rFonts w:ascii="Times New Roman" w:hAnsi="Times New Roman" w:cs="Times New Roman"/>
          <w:sz w:val="28"/>
          <w:szCs w:val="28"/>
        </w:rPr>
        <w:t>контрактам) аренды нежилых помещений, по договорам (</w:t>
      </w:r>
      <w:r w:rsidR="00785EC5">
        <w:rPr>
          <w:rFonts w:ascii="Times New Roman" w:hAnsi="Times New Roman" w:cs="Times New Roman"/>
          <w:sz w:val="28"/>
          <w:szCs w:val="28"/>
        </w:rPr>
        <w:t xml:space="preserve">муниципальным </w:t>
      </w:r>
      <w:r w:rsidR="004F4CE2">
        <w:rPr>
          <w:rFonts w:ascii="Times New Roman" w:hAnsi="Times New Roman" w:cs="Times New Roman"/>
          <w:sz w:val="28"/>
          <w:szCs w:val="28"/>
        </w:rPr>
        <w:t>контрактам) на оказание услуг по размещению и поддержке ресурсов в сети Интернет (услугам веб-хостинга), по договорам (</w:t>
      </w:r>
      <w:r w:rsidR="00785EC5">
        <w:rPr>
          <w:rFonts w:ascii="Times New Roman" w:hAnsi="Times New Roman" w:cs="Times New Roman"/>
          <w:sz w:val="28"/>
          <w:szCs w:val="28"/>
        </w:rPr>
        <w:t xml:space="preserve">муниципальным </w:t>
      </w:r>
      <w:r w:rsidR="004F4CE2">
        <w:rPr>
          <w:rFonts w:ascii="Times New Roman" w:hAnsi="Times New Roman" w:cs="Times New Roman"/>
          <w:sz w:val="28"/>
          <w:szCs w:val="28"/>
        </w:rPr>
        <w:t xml:space="preserve"> контрактам) на обеспечение мероприятий, связанных с профилактикой и устранением последствий распространения новой </w:t>
      </w:r>
      <w:proofErr w:type="spellStart"/>
      <w:r w:rsidR="004F4CE2">
        <w:rPr>
          <w:rFonts w:ascii="Times New Roman" w:hAnsi="Times New Roman" w:cs="Times New Roman"/>
          <w:sz w:val="28"/>
          <w:szCs w:val="28"/>
        </w:rPr>
        <w:t>коронавирусной</w:t>
      </w:r>
      <w:proofErr w:type="spellEnd"/>
      <w:r w:rsidR="004F4CE2">
        <w:rPr>
          <w:rFonts w:ascii="Times New Roman" w:hAnsi="Times New Roman" w:cs="Times New Roman"/>
          <w:sz w:val="28"/>
          <w:szCs w:val="28"/>
        </w:rPr>
        <w:t xml:space="preserve"> инфекции (COVID-19);</w:t>
      </w:r>
    </w:p>
    <w:p w:rsidR="00785EC5" w:rsidRDefault="00E617E3" w:rsidP="00F27827">
      <w:pPr>
        <w:spacing w:after="0" w:line="240" w:lineRule="auto"/>
        <w:ind w:firstLine="567"/>
        <w:jc w:val="both"/>
        <w:rPr>
          <w:rFonts w:ascii="Times New Roman" w:eastAsia="Times New Roman" w:hAnsi="Times New Roman" w:cs="Times New Roman"/>
          <w:color w:val="203463"/>
          <w:sz w:val="28"/>
          <w:szCs w:val="28"/>
          <w:lang w:eastAsia="ru-RU"/>
        </w:rPr>
      </w:pPr>
      <w:r w:rsidRPr="00E617E3">
        <w:rPr>
          <w:rFonts w:ascii="Times New Roman" w:eastAsia="Times New Roman" w:hAnsi="Times New Roman" w:cs="Times New Roman"/>
          <w:color w:val="203463"/>
          <w:sz w:val="28"/>
          <w:szCs w:val="28"/>
          <w:lang w:eastAsia="ru-RU"/>
        </w:rPr>
        <w:t>в размере, не превышающем 70 процентов суммы договора (</w:t>
      </w:r>
      <w:r w:rsidR="008779B8">
        <w:rPr>
          <w:rFonts w:ascii="Times New Roman" w:eastAsia="Times New Roman" w:hAnsi="Times New Roman" w:cs="Times New Roman"/>
          <w:color w:val="203463"/>
          <w:sz w:val="28"/>
          <w:szCs w:val="28"/>
          <w:lang w:eastAsia="ru-RU"/>
        </w:rPr>
        <w:t xml:space="preserve">муниципального </w:t>
      </w:r>
      <w:r w:rsidRPr="00E617E3">
        <w:rPr>
          <w:rFonts w:ascii="Times New Roman" w:eastAsia="Times New Roman" w:hAnsi="Times New Roman" w:cs="Times New Roman"/>
          <w:color w:val="203463"/>
          <w:sz w:val="28"/>
          <w:szCs w:val="28"/>
          <w:lang w:eastAsia="ru-RU"/>
        </w:rPr>
        <w:t>контракта), но не более лимитов бюджетных обязательств, доведенных на соответствующий финансовый год по соответствующему коду бюджетной классификации Российской Федерации, - по договорам (</w:t>
      </w:r>
      <w:r w:rsidR="008779B8">
        <w:rPr>
          <w:rFonts w:ascii="Times New Roman" w:eastAsia="Times New Roman" w:hAnsi="Times New Roman" w:cs="Times New Roman"/>
          <w:color w:val="203463"/>
          <w:sz w:val="28"/>
          <w:szCs w:val="28"/>
          <w:lang w:eastAsia="ru-RU"/>
        </w:rPr>
        <w:t xml:space="preserve">муниципальным </w:t>
      </w:r>
      <w:r w:rsidRPr="00E617E3">
        <w:rPr>
          <w:rFonts w:ascii="Times New Roman" w:eastAsia="Times New Roman" w:hAnsi="Times New Roman" w:cs="Times New Roman"/>
          <w:color w:val="203463"/>
          <w:sz w:val="28"/>
          <w:szCs w:val="28"/>
          <w:lang w:eastAsia="ru-RU"/>
        </w:rPr>
        <w:t>контрактам) о поставке электроэнергии, если иное не установлено законодательством Российской Федерации и Брянской области;</w:t>
      </w:r>
      <w:r w:rsidRPr="00E617E3">
        <w:rPr>
          <w:rFonts w:ascii="Times New Roman" w:eastAsia="Times New Roman" w:hAnsi="Times New Roman" w:cs="Times New Roman"/>
          <w:color w:val="203463"/>
          <w:sz w:val="28"/>
          <w:szCs w:val="28"/>
          <w:lang w:eastAsia="ru-RU"/>
        </w:rPr>
        <w:br/>
        <w:t>в размере свыше 30 процентов суммы договора (</w:t>
      </w:r>
      <w:r w:rsidR="008779B8">
        <w:rPr>
          <w:rFonts w:ascii="Times New Roman" w:eastAsia="Times New Roman" w:hAnsi="Times New Roman" w:cs="Times New Roman"/>
          <w:color w:val="203463"/>
          <w:sz w:val="28"/>
          <w:szCs w:val="28"/>
          <w:lang w:eastAsia="ru-RU"/>
        </w:rPr>
        <w:t xml:space="preserve">муниципального </w:t>
      </w:r>
      <w:r w:rsidRPr="00E617E3">
        <w:rPr>
          <w:rFonts w:ascii="Times New Roman" w:eastAsia="Times New Roman" w:hAnsi="Times New Roman" w:cs="Times New Roman"/>
          <w:color w:val="203463"/>
          <w:sz w:val="28"/>
          <w:szCs w:val="28"/>
          <w:lang w:eastAsia="ru-RU"/>
        </w:rPr>
        <w:t>контракта), но не более доведенных лимитов бюджетных обязательств по соответствующему коду бюджетной классификации Российской Федерации, при включении в указанные договоры (</w:t>
      </w:r>
      <w:r w:rsidR="008779B8">
        <w:rPr>
          <w:rFonts w:ascii="Times New Roman" w:eastAsia="Times New Roman" w:hAnsi="Times New Roman" w:cs="Times New Roman"/>
          <w:color w:val="203463"/>
          <w:sz w:val="28"/>
          <w:szCs w:val="28"/>
          <w:lang w:eastAsia="ru-RU"/>
        </w:rPr>
        <w:t xml:space="preserve">муниципальные </w:t>
      </w:r>
      <w:r w:rsidRPr="00E617E3">
        <w:rPr>
          <w:rFonts w:ascii="Times New Roman" w:eastAsia="Times New Roman" w:hAnsi="Times New Roman" w:cs="Times New Roman"/>
          <w:color w:val="203463"/>
          <w:sz w:val="28"/>
          <w:szCs w:val="28"/>
          <w:lang w:eastAsia="ru-RU"/>
        </w:rPr>
        <w:t>контракты), за исключением договоров (</w:t>
      </w:r>
      <w:r w:rsidR="008779B8">
        <w:rPr>
          <w:rFonts w:ascii="Times New Roman" w:eastAsia="Times New Roman" w:hAnsi="Times New Roman" w:cs="Times New Roman"/>
          <w:color w:val="203463"/>
          <w:sz w:val="28"/>
          <w:szCs w:val="28"/>
          <w:lang w:eastAsia="ru-RU"/>
        </w:rPr>
        <w:t xml:space="preserve">муниципальных </w:t>
      </w:r>
      <w:r w:rsidRPr="00E617E3">
        <w:rPr>
          <w:rFonts w:ascii="Times New Roman" w:eastAsia="Times New Roman" w:hAnsi="Times New Roman" w:cs="Times New Roman"/>
          <w:color w:val="203463"/>
          <w:sz w:val="28"/>
          <w:szCs w:val="28"/>
          <w:lang w:eastAsia="ru-RU"/>
        </w:rPr>
        <w:t xml:space="preserve">контрактов), заключенных в соответствии с абзацем 2,3 настоящего пункта, условия о перечислении авансовых платежей на счета, открытые в </w:t>
      </w:r>
      <w:r w:rsidR="008779B8">
        <w:rPr>
          <w:rFonts w:ascii="Times New Roman" w:eastAsia="Times New Roman" w:hAnsi="Times New Roman" w:cs="Times New Roman"/>
          <w:color w:val="203463"/>
          <w:sz w:val="28"/>
          <w:szCs w:val="28"/>
          <w:lang w:eastAsia="ru-RU"/>
        </w:rPr>
        <w:t xml:space="preserve">УФК по </w:t>
      </w:r>
      <w:r w:rsidRPr="00E617E3">
        <w:rPr>
          <w:rFonts w:ascii="Times New Roman" w:eastAsia="Times New Roman" w:hAnsi="Times New Roman" w:cs="Times New Roman"/>
          <w:color w:val="203463"/>
          <w:sz w:val="28"/>
          <w:szCs w:val="28"/>
          <w:lang w:eastAsia="ru-RU"/>
        </w:rPr>
        <w:t>Брянской для учета операций со средствами юридического лица (его обособленного подразделения), не являющегося участником бюджетного процесса;</w:t>
      </w:r>
    </w:p>
    <w:p w:rsidR="00785EC5" w:rsidRDefault="00785EC5" w:rsidP="00F2782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включении в договор (муниципальный контракт) условия о последующих после выплаты аванса платежах в размере, не превышающем разницу между стоимостью фактически поставленных товаров, выполненных работ, оказанных услуг, подтвержденных в соответствии с установленным финансовым управлением района порядком санкционирования оплаты денежных обязательств получателей средств бюджета</w:t>
      </w:r>
      <w:r w:rsidR="00755095">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и общей суммой ранее выплаченного авансового платежа (в случае, если договор (</w:t>
      </w:r>
      <w:r w:rsidR="00755095">
        <w:rPr>
          <w:rFonts w:ascii="Times New Roman" w:hAnsi="Times New Roman" w:cs="Times New Roman"/>
          <w:sz w:val="28"/>
          <w:szCs w:val="28"/>
        </w:rPr>
        <w:t xml:space="preserve">муниципальный </w:t>
      </w:r>
      <w:r>
        <w:rPr>
          <w:rFonts w:ascii="Times New Roman" w:hAnsi="Times New Roman" w:cs="Times New Roman"/>
          <w:sz w:val="28"/>
          <w:szCs w:val="28"/>
        </w:rPr>
        <w:t>контракт) не содержит этапы его исполнения либо выполнение указанных этапов осуществляется последовательно) или суммой, рассчитанной как произведение размера предусмотренного договором (</w:t>
      </w:r>
      <w:r w:rsidR="00755095">
        <w:rPr>
          <w:rFonts w:ascii="Times New Roman" w:hAnsi="Times New Roman" w:cs="Times New Roman"/>
          <w:sz w:val="28"/>
          <w:szCs w:val="28"/>
        </w:rPr>
        <w:t>муниципальным</w:t>
      </w:r>
      <w:r>
        <w:rPr>
          <w:rFonts w:ascii="Times New Roman" w:hAnsi="Times New Roman" w:cs="Times New Roman"/>
          <w:sz w:val="28"/>
          <w:szCs w:val="28"/>
        </w:rPr>
        <w:t xml:space="preserve"> контрактом) авансового платежа в процентном выражении и стоимости фактически поставленных товаров, выполненных работ, оказанных услуг (в случае, если договор (</w:t>
      </w:r>
      <w:r w:rsidR="00755095">
        <w:rPr>
          <w:rFonts w:ascii="Times New Roman" w:hAnsi="Times New Roman" w:cs="Times New Roman"/>
          <w:sz w:val="28"/>
          <w:szCs w:val="28"/>
        </w:rPr>
        <w:t xml:space="preserve">муниципальный </w:t>
      </w:r>
      <w:r>
        <w:rPr>
          <w:rFonts w:ascii="Times New Roman" w:hAnsi="Times New Roman" w:cs="Times New Roman"/>
          <w:sz w:val="28"/>
          <w:szCs w:val="28"/>
        </w:rPr>
        <w:t>контракт) содержит этапы его исполнения, сроки выполнения которых полностью или частично совпадают), в размере, не превышающем 30 процентов суммы договора (</w:t>
      </w:r>
      <w:r w:rsidR="00755095">
        <w:rPr>
          <w:rFonts w:ascii="Times New Roman" w:hAnsi="Times New Roman" w:cs="Times New Roman"/>
          <w:sz w:val="28"/>
          <w:szCs w:val="28"/>
        </w:rPr>
        <w:t>муниципального</w:t>
      </w:r>
      <w:r>
        <w:rPr>
          <w:rFonts w:ascii="Times New Roman" w:hAnsi="Times New Roman" w:cs="Times New Roman"/>
          <w:sz w:val="28"/>
          <w:szCs w:val="28"/>
        </w:rPr>
        <w:t xml:space="preserve"> контракта), но не более лимитов бюджетных обязательств, доведенных на соответствующий финансовый год по </w:t>
      </w:r>
      <w:r>
        <w:rPr>
          <w:rFonts w:ascii="Times New Roman" w:hAnsi="Times New Roman" w:cs="Times New Roman"/>
          <w:sz w:val="28"/>
          <w:szCs w:val="28"/>
        </w:rPr>
        <w:lastRenderedPageBreak/>
        <w:t>соответствующему коду бюджетной классификации Российской Федерации, - по остальным договорам (</w:t>
      </w:r>
      <w:r w:rsidR="00755095">
        <w:rPr>
          <w:rFonts w:ascii="Times New Roman" w:hAnsi="Times New Roman" w:cs="Times New Roman"/>
          <w:sz w:val="28"/>
          <w:szCs w:val="28"/>
        </w:rPr>
        <w:t xml:space="preserve">муниципальным </w:t>
      </w:r>
      <w:r>
        <w:rPr>
          <w:rFonts w:ascii="Times New Roman" w:hAnsi="Times New Roman" w:cs="Times New Roman"/>
          <w:sz w:val="28"/>
          <w:szCs w:val="28"/>
        </w:rPr>
        <w:t>контрактам) о поставке товаров, выполнении работ и оказании услуг, если иное не установлено законодательством Российской Федерации и Брянской области</w:t>
      </w:r>
      <w:r w:rsidR="00755095">
        <w:rPr>
          <w:rFonts w:ascii="Times New Roman" w:hAnsi="Times New Roman" w:cs="Times New Roman"/>
          <w:sz w:val="28"/>
          <w:szCs w:val="28"/>
        </w:rPr>
        <w:t>, муниципальным районом</w:t>
      </w:r>
      <w:r>
        <w:rPr>
          <w:rFonts w:ascii="Times New Roman" w:hAnsi="Times New Roman" w:cs="Times New Roman"/>
          <w:sz w:val="28"/>
          <w:szCs w:val="28"/>
        </w:rPr>
        <w:t>.</w:t>
      </w:r>
    </w:p>
    <w:p w:rsidR="00B14F9E" w:rsidRPr="00BF0F31" w:rsidRDefault="00B14F9E" w:rsidP="00F27827">
      <w:pPr>
        <w:pStyle w:val="ConsPlusNormal"/>
        <w:ind w:firstLine="540"/>
        <w:jc w:val="both"/>
        <w:rPr>
          <w:rFonts w:ascii="Times New Roman" w:hAnsi="Times New Roman" w:cs="Times New Roman"/>
          <w:sz w:val="28"/>
          <w:szCs w:val="28"/>
        </w:rPr>
      </w:pPr>
      <w:r w:rsidRPr="00BF0F31">
        <w:rPr>
          <w:rFonts w:ascii="Times New Roman" w:hAnsi="Times New Roman" w:cs="Times New Roman"/>
          <w:sz w:val="28"/>
          <w:szCs w:val="28"/>
        </w:rPr>
        <w:t>1</w:t>
      </w:r>
      <w:r>
        <w:rPr>
          <w:rFonts w:ascii="Times New Roman" w:hAnsi="Times New Roman" w:cs="Times New Roman"/>
          <w:sz w:val="28"/>
          <w:szCs w:val="28"/>
        </w:rPr>
        <w:t>3</w:t>
      </w:r>
      <w:r w:rsidRPr="00BF0F31">
        <w:rPr>
          <w:rFonts w:ascii="Times New Roman" w:hAnsi="Times New Roman" w:cs="Times New Roman"/>
          <w:sz w:val="28"/>
          <w:szCs w:val="28"/>
        </w:rPr>
        <w:t>.</w:t>
      </w:r>
      <w:r>
        <w:rPr>
          <w:rFonts w:ascii="Times New Roman" w:hAnsi="Times New Roman" w:cs="Times New Roman"/>
          <w:sz w:val="28"/>
          <w:szCs w:val="28"/>
        </w:rPr>
        <w:t>1</w:t>
      </w:r>
      <w:r w:rsidRPr="00BF0F31">
        <w:rPr>
          <w:rFonts w:ascii="Times New Roman" w:hAnsi="Times New Roman" w:cs="Times New Roman"/>
          <w:sz w:val="28"/>
          <w:szCs w:val="28"/>
        </w:rPr>
        <w:t xml:space="preserve"> Получатели средств бюджета </w:t>
      </w:r>
      <w:r>
        <w:rPr>
          <w:rFonts w:ascii="Times New Roman" w:hAnsi="Times New Roman" w:cs="Times New Roman"/>
          <w:sz w:val="28"/>
          <w:szCs w:val="28"/>
        </w:rPr>
        <w:t xml:space="preserve"> муниципального района </w:t>
      </w:r>
      <w:r w:rsidRPr="00BF0F31">
        <w:rPr>
          <w:rFonts w:ascii="Times New Roman" w:hAnsi="Times New Roman" w:cs="Times New Roman"/>
          <w:sz w:val="28"/>
          <w:szCs w:val="28"/>
        </w:rPr>
        <w:t xml:space="preserve">при заключении ими в 2021 году </w:t>
      </w:r>
      <w:r>
        <w:rPr>
          <w:rFonts w:ascii="Times New Roman" w:hAnsi="Times New Roman" w:cs="Times New Roman"/>
          <w:sz w:val="28"/>
          <w:szCs w:val="28"/>
        </w:rPr>
        <w:t xml:space="preserve">муниципальных </w:t>
      </w:r>
      <w:r w:rsidRPr="00BF0F31">
        <w:rPr>
          <w:rFonts w:ascii="Times New Roman" w:hAnsi="Times New Roman" w:cs="Times New Roman"/>
          <w:sz w:val="28"/>
          <w:szCs w:val="28"/>
        </w:rPr>
        <w:t xml:space="preserve">контрактов на поставку товаров, выполнение работ, оказание услуг (далее </w:t>
      </w:r>
      <w:r>
        <w:rPr>
          <w:rFonts w:ascii="Times New Roman" w:hAnsi="Times New Roman" w:cs="Times New Roman"/>
          <w:sz w:val="28"/>
          <w:szCs w:val="28"/>
        </w:rPr>
        <w:t>–</w:t>
      </w:r>
      <w:r w:rsidRPr="00BF0F31">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муниципальный </w:t>
      </w:r>
      <w:r w:rsidRPr="00BF0F31">
        <w:rPr>
          <w:rFonts w:ascii="Times New Roman" w:hAnsi="Times New Roman" w:cs="Times New Roman"/>
          <w:sz w:val="28"/>
          <w:szCs w:val="28"/>
        </w:rPr>
        <w:t xml:space="preserve">контракт) предусматривают условие о сроке оплаты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не превышающем 10 рабочих дней с даты подписания получателем средств бюджета </w:t>
      </w:r>
      <w:r>
        <w:rPr>
          <w:rFonts w:ascii="Times New Roman" w:hAnsi="Times New Roman" w:cs="Times New Roman"/>
          <w:sz w:val="28"/>
          <w:szCs w:val="28"/>
        </w:rPr>
        <w:t xml:space="preserve">муниципального района </w:t>
      </w:r>
      <w:r w:rsidRPr="00BF0F31">
        <w:rPr>
          <w:rFonts w:ascii="Times New Roman" w:hAnsi="Times New Roman" w:cs="Times New Roman"/>
          <w:sz w:val="28"/>
          <w:szCs w:val="28"/>
        </w:rPr>
        <w:t>документа о приемке поставленного товара, выполненной работы (ее результатов), оказанной услуги, а также отдельных этапов исполнения контракта.</w:t>
      </w:r>
    </w:p>
    <w:p w:rsidR="00B14F9E" w:rsidRPr="00BF0F31" w:rsidRDefault="00B14F9E" w:rsidP="00F27827">
      <w:pPr>
        <w:pStyle w:val="ConsPlusNormal"/>
        <w:ind w:firstLine="540"/>
        <w:jc w:val="both"/>
        <w:rPr>
          <w:rFonts w:ascii="Times New Roman" w:hAnsi="Times New Roman" w:cs="Times New Roman"/>
          <w:sz w:val="28"/>
          <w:szCs w:val="28"/>
        </w:rPr>
      </w:pPr>
      <w:r w:rsidRPr="00BF0F31">
        <w:rPr>
          <w:rFonts w:ascii="Times New Roman" w:hAnsi="Times New Roman" w:cs="Times New Roman"/>
          <w:sz w:val="28"/>
          <w:szCs w:val="28"/>
        </w:rPr>
        <w:t>Положения, установленные абзацем первым настоящего пункта, не распространяются на оплату:</w:t>
      </w:r>
    </w:p>
    <w:p w:rsidR="00B14F9E" w:rsidRPr="00BF0F31" w:rsidRDefault="00B14F9E" w:rsidP="00F27827">
      <w:pPr>
        <w:pStyle w:val="ConsPlusNormal"/>
        <w:ind w:firstLine="540"/>
        <w:jc w:val="both"/>
        <w:rPr>
          <w:rFonts w:ascii="Times New Roman" w:hAnsi="Times New Roman" w:cs="Times New Roman"/>
          <w:sz w:val="28"/>
          <w:szCs w:val="28"/>
        </w:rPr>
      </w:pPr>
      <w:r w:rsidRPr="00BF0F31">
        <w:rPr>
          <w:rFonts w:ascii="Times New Roman" w:hAnsi="Times New Roman" w:cs="Times New Roman"/>
          <w:sz w:val="28"/>
          <w:szCs w:val="28"/>
        </w:rPr>
        <w:t>поставки товара, выполнения работы, оказания услуги, а также отдельного этапа исполнения контракта в декабре финансового года;</w:t>
      </w:r>
    </w:p>
    <w:p w:rsidR="00B14F9E" w:rsidRPr="00BF0F31" w:rsidRDefault="00B14F9E" w:rsidP="00F278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муниципальных </w:t>
      </w:r>
      <w:r w:rsidRPr="00BF0F31">
        <w:rPr>
          <w:rFonts w:ascii="Times New Roman" w:hAnsi="Times New Roman" w:cs="Times New Roman"/>
          <w:sz w:val="28"/>
          <w:szCs w:val="28"/>
        </w:rPr>
        <w:t>контрактов, предметом которых является поставка товаров, выполнение работ, оказание услуг в целях обеспечения нужд обороны и безопасности</w:t>
      </w:r>
      <w:r>
        <w:rPr>
          <w:rFonts w:ascii="Times New Roman" w:hAnsi="Times New Roman" w:cs="Times New Roman"/>
          <w:sz w:val="28"/>
          <w:szCs w:val="28"/>
        </w:rPr>
        <w:t xml:space="preserve"> района</w:t>
      </w:r>
      <w:r w:rsidRPr="00BF0F31">
        <w:rPr>
          <w:rFonts w:ascii="Times New Roman" w:hAnsi="Times New Roman" w:cs="Times New Roman"/>
          <w:sz w:val="28"/>
          <w:szCs w:val="28"/>
        </w:rPr>
        <w:t xml:space="preserve">, при включении в </w:t>
      </w:r>
      <w:r>
        <w:rPr>
          <w:rFonts w:ascii="Times New Roman" w:hAnsi="Times New Roman" w:cs="Times New Roman"/>
          <w:sz w:val="28"/>
          <w:szCs w:val="28"/>
        </w:rPr>
        <w:t xml:space="preserve">муниципальный </w:t>
      </w:r>
      <w:r w:rsidRPr="00BF0F31">
        <w:rPr>
          <w:rFonts w:ascii="Times New Roman" w:hAnsi="Times New Roman" w:cs="Times New Roman"/>
          <w:sz w:val="28"/>
          <w:szCs w:val="28"/>
        </w:rPr>
        <w:t>контракт условия о подписании документов, подтверждающих возникновение денежного обязательства, не позднее 30 ноября финансового года и об оплате денежных обязательств не позднее чем за один рабочий день до окончания финансового года.</w:t>
      </w:r>
    </w:p>
    <w:p w:rsidR="00B14F9E" w:rsidRPr="00BF0F31" w:rsidRDefault="00B14F9E" w:rsidP="00F27827">
      <w:pPr>
        <w:pStyle w:val="ConsPlusNormal"/>
        <w:ind w:firstLine="540"/>
        <w:jc w:val="both"/>
        <w:rPr>
          <w:rFonts w:ascii="Times New Roman" w:hAnsi="Times New Roman" w:cs="Times New Roman"/>
          <w:sz w:val="28"/>
          <w:szCs w:val="28"/>
        </w:rPr>
      </w:pPr>
      <w:r w:rsidRPr="00BF0F31">
        <w:rPr>
          <w:rFonts w:ascii="Times New Roman" w:hAnsi="Times New Roman" w:cs="Times New Roman"/>
          <w:sz w:val="28"/>
          <w:szCs w:val="28"/>
        </w:rPr>
        <w:t>1</w:t>
      </w:r>
      <w:r>
        <w:rPr>
          <w:rFonts w:ascii="Times New Roman" w:hAnsi="Times New Roman" w:cs="Times New Roman"/>
          <w:sz w:val="28"/>
          <w:szCs w:val="28"/>
        </w:rPr>
        <w:t>3.</w:t>
      </w:r>
      <w:r w:rsidRPr="00BF0F31">
        <w:rPr>
          <w:rFonts w:ascii="Times New Roman" w:hAnsi="Times New Roman" w:cs="Times New Roman"/>
          <w:sz w:val="28"/>
          <w:szCs w:val="28"/>
        </w:rPr>
        <w:t xml:space="preserve">2 Получатели средств бюджета </w:t>
      </w:r>
      <w:r>
        <w:rPr>
          <w:rFonts w:ascii="Times New Roman" w:hAnsi="Times New Roman" w:cs="Times New Roman"/>
          <w:sz w:val="28"/>
          <w:szCs w:val="28"/>
        </w:rPr>
        <w:t xml:space="preserve">муниципального района </w:t>
      </w:r>
      <w:r w:rsidRPr="00BF0F31">
        <w:rPr>
          <w:rFonts w:ascii="Times New Roman" w:hAnsi="Times New Roman" w:cs="Times New Roman"/>
          <w:sz w:val="28"/>
          <w:szCs w:val="28"/>
        </w:rPr>
        <w:t xml:space="preserve">предусматривают при заключении ими в 2021 году </w:t>
      </w:r>
      <w:r>
        <w:rPr>
          <w:rFonts w:ascii="Times New Roman" w:hAnsi="Times New Roman" w:cs="Times New Roman"/>
          <w:sz w:val="28"/>
          <w:szCs w:val="28"/>
        </w:rPr>
        <w:t xml:space="preserve">муниципальных </w:t>
      </w:r>
      <w:r w:rsidRPr="00BF0F31">
        <w:rPr>
          <w:rFonts w:ascii="Times New Roman" w:hAnsi="Times New Roman" w:cs="Times New Roman"/>
          <w:sz w:val="28"/>
          <w:szCs w:val="28"/>
        </w:rPr>
        <w:t>контрактов, исполнение которых (исполнение отдельного этапа по которым) осуществляется в декабре 2021 года и (или) в декабре последующих финансовых годов, условие об оплате поставленного товара, выполненной работы (ее результатов), оказанной услуги, а также отдельного этапа исполнения контракта, поставка (выполнение, оказание) которых приходится:</w:t>
      </w:r>
    </w:p>
    <w:p w:rsidR="00B14F9E" w:rsidRPr="00BF0F31" w:rsidRDefault="00B14F9E" w:rsidP="00F27827">
      <w:pPr>
        <w:pStyle w:val="ConsPlusNormal"/>
        <w:ind w:firstLine="540"/>
        <w:jc w:val="both"/>
        <w:rPr>
          <w:rFonts w:ascii="Times New Roman" w:hAnsi="Times New Roman" w:cs="Times New Roman"/>
          <w:sz w:val="28"/>
          <w:szCs w:val="28"/>
        </w:rPr>
      </w:pPr>
      <w:r w:rsidRPr="00BF0F31">
        <w:rPr>
          <w:rFonts w:ascii="Times New Roman" w:hAnsi="Times New Roman" w:cs="Times New Roman"/>
          <w:sz w:val="28"/>
          <w:szCs w:val="28"/>
        </w:rPr>
        <w:t xml:space="preserve">на дату с 1 по 20 декабря финансового года включительно, - не позднее чем за один рабочий день до окончания текущего финансового года в пределах лимитов бюджетных обязательств, доведенных до получателя средств бюджета </w:t>
      </w:r>
      <w:r>
        <w:rPr>
          <w:rFonts w:ascii="Times New Roman" w:hAnsi="Times New Roman" w:cs="Times New Roman"/>
          <w:sz w:val="28"/>
          <w:szCs w:val="28"/>
        </w:rPr>
        <w:t xml:space="preserve">муниципального района </w:t>
      </w:r>
      <w:r w:rsidRPr="00BF0F31">
        <w:rPr>
          <w:rFonts w:ascii="Times New Roman" w:hAnsi="Times New Roman" w:cs="Times New Roman"/>
          <w:sz w:val="28"/>
          <w:szCs w:val="28"/>
        </w:rPr>
        <w:t>на указанный финансовый год, либо в очередном финансовом году в пределах лимитов бюджетных обязательств, доведенных до получателей средств бюджета</w:t>
      </w:r>
      <w:r>
        <w:rPr>
          <w:rFonts w:ascii="Times New Roman" w:hAnsi="Times New Roman" w:cs="Times New Roman"/>
          <w:sz w:val="28"/>
          <w:szCs w:val="28"/>
        </w:rPr>
        <w:t xml:space="preserve"> муниципального района </w:t>
      </w:r>
      <w:r w:rsidRPr="00BF0F31">
        <w:rPr>
          <w:rFonts w:ascii="Times New Roman" w:hAnsi="Times New Roman" w:cs="Times New Roman"/>
          <w:sz w:val="28"/>
          <w:szCs w:val="28"/>
        </w:rPr>
        <w:t xml:space="preserve"> на очередной финансовый год;</w:t>
      </w:r>
    </w:p>
    <w:p w:rsidR="00B14F9E" w:rsidRPr="00BF0F31" w:rsidRDefault="00B14F9E" w:rsidP="00F27827">
      <w:pPr>
        <w:pStyle w:val="ConsPlusNormal"/>
        <w:ind w:firstLine="540"/>
        <w:jc w:val="both"/>
        <w:rPr>
          <w:rFonts w:ascii="Times New Roman" w:hAnsi="Times New Roman" w:cs="Times New Roman"/>
          <w:sz w:val="28"/>
          <w:szCs w:val="28"/>
        </w:rPr>
      </w:pPr>
      <w:r w:rsidRPr="00BF0F31">
        <w:rPr>
          <w:rFonts w:ascii="Times New Roman" w:hAnsi="Times New Roman" w:cs="Times New Roman"/>
          <w:sz w:val="28"/>
          <w:szCs w:val="28"/>
        </w:rPr>
        <w:t xml:space="preserve">на дату с 21 по 31 декабря финансового года включительно, - в очередном финансовом году в пределах лимитов бюджетных обязательств, доведенных до получателя средств бюджета </w:t>
      </w:r>
      <w:r>
        <w:rPr>
          <w:rFonts w:ascii="Times New Roman" w:hAnsi="Times New Roman" w:cs="Times New Roman"/>
          <w:sz w:val="28"/>
          <w:szCs w:val="28"/>
        </w:rPr>
        <w:t xml:space="preserve">муниципального района </w:t>
      </w:r>
      <w:r w:rsidRPr="00BF0F31">
        <w:rPr>
          <w:rFonts w:ascii="Times New Roman" w:hAnsi="Times New Roman" w:cs="Times New Roman"/>
          <w:sz w:val="28"/>
          <w:szCs w:val="28"/>
        </w:rPr>
        <w:t xml:space="preserve">на </w:t>
      </w:r>
      <w:r w:rsidRPr="00BF0F31">
        <w:rPr>
          <w:rFonts w:ascii="Times New Roman" w:hAnsi="Times New Roman" w:cs="Times New Roman"/>
          <w:sz w:val="28"/>
          <w:szCs w:val="28"/>
        </w:rPr>
        <w:lastRenderedPageBreak/>
        <w:t>очередной финансовый год.</w:t>
      </w:r>
    </w:p>
    <w:p w:rsidR="00B14F9E" w:rsidRPr="00BF0F31" w:rsidRDefault="00B14F9E" w:rsidP="00F27827">
      <w:pPr>
        <w:pStyle w:val="ConsPlusNormal"/>
        <w:ind w:firstLine="540"/>
        <w:jc w:val="both"/>
        <w:rPr>
          <w:rFonts w:ascii="Times New Roman" w:hAnsi="Times New Roman" w:cs="Times New Roman"/>
          <w:sz w:val="28"/>
          <w:szCs w:val="28"/>
        </w:rPr>
      </w:pPr>
      <w:r w:rsidRPr="00BF0F31">
        <w:rPr>
          <w:rFonts w:ascii="Times New Roman" w:hAnsi="Times New Roman" w:cs="Times New Roman"/>
          <w:sz w:val="28"/>
          <w:szCs w:val="28"/>
        </w:rPr>
        <w:t xml:space="preserve">Положения, установленные абзацами вторым и третьим настоящего пункта, не распространяются на </w:t>
      </w:r>
      <w:r>
        <w:rPr>
          <w:rFonts w:ascii="Times New Roman" w:hAnsi="Times New Roman" w:cs="Times New Roman"/>
          <w:sz w:val="28"/>
          <w:szCs w:val="28"/>
        </w:rPr>
        <w:t xml:space="preserve">муниципальные </w:t>
      </w:r>
      <w:r w:rsidRPr="00BF0F31">
        <w:rPr>
          <w:rFonts w:ascii="Times New Roman" w:hAnsi="Times New Roman" w:cs="Times New Roman"/>
          <w:sz w:val="28"/>
          <w:szCs w:val="28"/>
        </w:rPr>
        <w:t xml:space="preserve">контракты, которые заключаются в декабре 2021 г. (в части оплаты поставки товара, выполнения работы, оказания услуги, а также отдельного этапа исполнения контракта в декабре 2021 г.), а также на </w:t>
      </w:r>
      <w:r>
        <w:rPr>
          <w:rFonts w:ascii="Times New Roman" w:hAnsi="Times New Roman" w:cs="Times New Roman"/>
          <w:sz w:val="28"/>
          <w:szCs w:val="28"/>
        </w:rPr>
        <w:t xml:space="preserve">муниципальные </w:t>
      </w:r>
      <w:r w:rsidRPr="00BF0F31">
        <w:rPr>
          <w:rFonts w:ascii="Times New Roman" w:hAnsi="Times New Roman" w:cs="Times New Roman"/>
          <w:sz w:val="28"/>
          <w:szCs w:val="28"/>
        </w:rPr>
        <w:t>контракты, предметом которых является:</w:t>
      </w:r>
    </w:p>
    <w:p w:rsidR="00B14F9E" w:rsidRPr="00BF0F31" w:rsidRDefault="00B14F9E" w:rsidP="00F27827">
      <w:pPr>
        <w:pStyle w:val="ConsPlusNormal"/>
        <w:ind w:firstLine="540"/>
        <w:jc w:val="both"/>
        <w:rPr>
          <w:rFonts w:ascii="Times New Roman" w:hAnsi="Times New Roman" w:cs="Times New Roman"/>
          <w:sz w:val="28"/>
          <w:szCs w:val="28"/>
        </w:rPr>
      </w:pPr>
      <w:r w:rsidRPr="00BF0F31">
        <w:rPr>
          <w:rFonts w:ascii="Times New Roman" w:hAnsi="Times New Roman" w:cs="Times New Roman"/>
          <w:sz w:val="28"/>
          <w:szCs w:val="28"/>
        </w:rPr>
        <w:t xml:space="preserve">поставка товаров, выполнение работ, оказание услуг в целях обеспечения нужд обороны и безопасности </w:t>
      </w:r>
      <w:r>
        <w:rPr>
          <w:rFonts w:ascii="Times New Roman" w:hAnsi="Times New Roman" w:cs="Times New Roman"/>
          <w:sz w:val="28"/>
          <w:szCs w:val="28"/>
        </w:rPr>
        <w:t>района</w:t>
      </w:r>
      <w:r w:rsidRPr="00BF0F31">
        <w:rPr>
          <w:rFonts w:ascii="Times New Roman" w:hAnsi="Times New Roman" w:cs="Times New Roman"/>
          <w:sz w:val="28"/>
          <w:szCs w:val="28"/>
        </w:rPr>
        <w:t>,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и (или) ликвидации чрезвычайной ситуации, для оказания гуманитарной помощи;</w:t>
      </w:r>
    </w:p>
    <w:p w:rsidR="00B14F9E" w:rsidRPr="00BF0F31" w:rsidRDefault="00B14F9E" w:rsidP="00F27827">
      <w:pPr>
        <w:pStyle w:val="ConsPlusNormal"/>
        <w:ind w:firstLine="540"/>
        <w:jc w:val="both"/>
        <w:rPr>
          <w:rFonts w:ascii="Times New Roman" w:hAnsi="Times New Roman" w:cs="Times New Roman"/>
          <w:sz w:val="28"/>
          <w:szCs w:val="28"/>
        </w:rPr>
      </w:pPr>
      <w:r w:rsidRPr="00BF0F31">
        <w:rPr>
          <w:rFonts w:ascii="Times New Roman" w:hAnsi="Times New Roman" w:cs="Times New Roman"/>
          <w:sz w:val="28"/>
          <w:szCs w:val="28"/>
        </w:rPr>
        <w:t xml:space="preserve">оказание (выполнение) услуг связи, охраны, аренды, коммунальных и иных услуг (работ), связанных с содержанием и эксплуатацией зданий (строений, сооружений), оборудования, содержанием животных, используемых в целях осуществления функций </w:t>
      </w:r>
      <w:r>
        <w:rPr>
          <w:rFonts w:ascii="Times New Roman" w:hAnsi="Times New Roman" w:cs="Times New Roman"/>
          <w:sz w:val="28"/>
          <w:szCs w:val="28"/>
        </w:rPr>
        <w:t xml:space="preserve">муниципальных </w:t>
      </w:r>
      <w:r w:rsidRPr="00BF0F31">
        <w:rPr>
          <w:rFonts w:ascii="Times New Roman" w:hAnsi="Times New Roman" w:cs="Times New Roman"/>
          <w:sz w:val="28"/>
          <w:szCs w:val="28"/>
        </w:rPr>
        <w:t xml:space="preserve">органов и оказания </w:t>
      </w:r>
      <w:r>
        <w:rPr>
          <w:rFonts w:ascii="Times New Roman" w:hAnsi="Times New Roman" w:cs="Times New Roman"/>
          <w:sz w:val="28"/>
          <w:szCs w:val="28"/>
        </w:rPr>
        <w:t xml:space="preserve">муниципальных </w:t>
      </w:r>
      <w:r w:rsidRPr="00BF0F31">
        <w:rPr>
          <w:rFonts w:ascii="Times New Roman" w:hAnsi="Times New Roman" w:cs="Times New Roman"/>
          <w:sz w:val="28"/>
          <w:szCs w:val="28"/>
        </w:rPr>
        <w:t>услуг, либо выполнение работ (оказание услуг) по созданию (развитию, вводу в эксплуатацию, обеспечению функционирования и выводу из эксплуатации) информационных систем, осуществляемые по 31 декабря текущего финансового года включительно.</w:t>
      </w:r>
    </w:p>
    <w:p w:rsidR="00B14F9E" w:rsidRPr="00BF0F31" w:rsidRDefault="00B14F9E" w:rsidP="00F27827">
      <w:pPr>
        <w:pStyle w:val="ConsPlusNormal"/>
        <w:ind w:firstLine="540"/>
        <w:jc w:val="both"/>
        <w:rPr>
          <w:rFonts w:ascii="Times New Roman" w:hAnsi="Times New Roman" w:cs="Times New Roman"/>
          <w:sz w:val="28"/>
          <w:szCs w:val="28"/>
        </w:rPr>
      </w:pPr>
      <w:r w:rsidRPr="008F196A">
        <w:rPr>
          <w:rFonts w:ascii="Times New Roman" w:hAnsi="Times New Roman" w:cs="Times New Roman"/>
          <w:sz w:val="28"/>
          <w:szCs w:val="28"/>
        </w:rPr>
        <w:t xml:space="preserve">13.3 В случае, если межбюджетные трансферты, имеющие целевое назначение, предоставляются из областного бюджета бюджету муниципального района в целях </w:t>
      </w:r>
      <w:proofErr w:type="spellStart"/>
      <w:r w:rsidRPr="008F196A">
        <w:rPr>
          <w:rFonts w:ascii="Times New Roman" w:hAnsi="Times New Roman" w:cs="Times New Roman"/>
          <w:sz w:val="28"/>
          <w:szCs w:val="28"/>
        </w:rPr>
        <w:t>софинансирования</w:t>
      </w:r>
      <w:proofErr w:type="spellEnd"/>
      <w:r w:rsidRPr="008F196A">
        <w:rPr>
          <w:rFonts w:ascii="Times New Roman" w:hAnsi="Times New Roman" w:cs="Times New Roman"/>
          <w:sz w:val="28"/>
          <w:szCs w:val="28"/>
        </w:rPr>
        <w:t xml:space="preserve"> расходных обязательств субъекта Российской Федерации, возникающих из муниципальных контрактов или из договоров (соглашений) о предоставлении межбюджетных трансфертов, имеющих целевое назначение, из бюджета субъекта Российской Федерации местным бюджетам в целях </w:t>
      </w:r>
      <w:proofErr w:type="spellStart"/>
      <w:r w:rsidRPr="008F196A">
        <w:rPr>
          <w:rFonts w:ascii="Times New Roman" w:hAnsi="Times New Roman" w:cs="Times New Roman"/>
          <w:sz w:val="28"/>
          <w:szCs w:val="28"/>
        </w:rPr>
        <w:t>софинансирования</w:t>
      </w:r>
      <w:proofErr w:type="spellEnd"/>
      <w:r w:rsidRPr="008F196A">
        <w:rPr>
          <w:rFonts w:ascii="Times New Roman" w:hAnsi="Times New Roman" w:cs="Times New Roman"/>
          <w:sz w:val="28"/>
          <w:szCs w:val="28"/>
        </w:rPr>
        <w:t xml:space="preserve"> расходных обязательств муниципальных образований, возникающих из муниципальных контрактов о поставке товаров, выполнении работ, оказании услуг, договоры (соглашения) (дополнительные соглашения к указанным договорам (соглашениям) о предоставлении таких межбюджетных трансфертов должны содержать условие о включении в указанные муниципальные контракты, заключаемые в 2021 году, условий об оплате поставленного товара, выполненной работы (ее результатов), оказанной услуги, а также отдельного этапа исполнения контракта в соответствии с пунктами 13.1 и 13.2 настоящего постановления для получателя средств бюджета</w:t>
      </w:r>
      <w:r w:rsidR="008F196A">
        <w:rPr>
          <w:rFonts w:ascii="Times New Roman" w:hAnsi="Times New Roman" w:cs="Times New Roman"/>
          <w:sz w:val="28"/>
          <w:szCs w:val="28"/>
        </w:rPr>
        <w:t xml:space="preserve"> муниципального</w:t>
      </w:r>
      <w:r w:rsidR="006D2068">
        <w:rPr>
          <w:rFonts w:ascii="Times New Roman" w:hAnsi="Times New Roman" w:cs="Times New Roman"/>
          <w:sz w:val="28"/>
          <w:szCs w:val="28"/>
        </w:rPr>
        <w:t xml:space="preserve"> </w:t>
      </w:r>
      <w:r w:rsidR="008F196A">
        <w:rPr>
          <w:rFonts w:ascii="Times New Roman" w:hAnsi="Times New Roman" w:cs="Times New Roman"/>
          <w:sz w:val="28"/>
          <w:szCs w:val="28"/>
        </w:rPr>
        <w:t>района</w:t>
      </w:r>
      <w:r w:rsidRPr="008F196A">
        <w:rPr>
          <w:rFonts w:ascii="Times New Roman" w:hAnsi="Times New Roman" w:cs="Times New Roman"/>
          <w:sz w:val="28"/>
          <w:szCs w:val="28"/>
        </w:rPr>
        <w:t>.</w:t>
      </w:r>
    </w:p>
    <w:p w:rsidR="00B14F9E" w:rsidRPr="00BF0F31" w:rsidRDefault="00B14F9E" w:rsidP="00F27827">
      <w:pPr>
        <w:pStyle w:val="ConsPlusNormal"/>
        <w:ind w:firstLine="540"/>
        <w:jc w:val="both"/>
        <w:rPr>
          <w:rFonts w:ascii="Times New Roman" w:hAnsi="Times New Roman" w:cs="Times New Roman"/>
          <w:sz w:val="28"/>
          <w:szCs w:val="28"/>
        </w:rPr>
      </w:pPr>
      <w:r w:rsidRPr="00BF0F31">
        <w:rPr>
          <w:rFonts w:ascii="Times New Roman" w:hAnsi="Times New Roman" w:cs="Times New Roman"/>
          <w:sz w:val="28"/>
          <w:szCs w:val="28"/>
        </w:rPr>
        <w:t>1</w:t>
      </w:r>
      <w:r>
        <w:rPr>
          <w:rFonts w:ascii="Times New Roman" w:hAnsi="Times New Roman" w:cs="Times New Roman"/>
          <w:sz w:val="28"/>
          <w:szCs w:val="28"/>
        </w:rPr>
        <w:t>3.</w:t>
      </w:r>
      <w:r w:rsidRPr="00BF0F31">
        <w:rPr>
          <w:rFonts w:ascii="Times New Roman" w:hAnsi="Times New Roman" w:cs="Times New Roman"/>
          <w:sz w:val="28"/>
          <w:szCs w:val="28"/>
        </w:rPr>
        <w:t xml:space="preserve">4. Органы, осуществляющие функции и полномочия учредителя в отношении </w:t>
      </w:r>
      <w:r>
        <w:rPr>
          <w:rFonts w:ascii="Times New Roman" w:hAnsi="Times New Roman" w:cs="Times New Roman"/>
          <w:sz w:val="28"/>
          <w:szCs w:val="28"/>
        </w:rPr>
        <w:t xml:space="preserve">муниципальных </w:t>
      </w:r>
      <w:r w:rsidRPr="00BF0F31">
        <w:rPr>
          <w:rFonts w:ascii="Times New Roman" w:hAnsi="Times New Roman" w:cs="Times New Roman"/>
          <w:sz w:val="28"/>
          <w:szCs w:val="28"/>
        </w:rPr>
        <w:t xml:space="preserve">бюджетных и автономных учреждений, обеспечивают включение в соглашения (дополнительные соглашения к ранее заключенным соглашениям) о предоставлении субсидий, предусмотренных </w:t>
      </w:r>
      <w:hyperlink r:id="rId10" w:history="1">
        <w:r w:rsidRPr="00BF0F31">
          <w:rPr>
            <w:rFonts w:ascii="Times New Roman" w:hAnsi="Times New Roman" w:cs="Times New Roman"/>
            <w:color w:val="0000FF"/>
            <w:sz w:val="28"/>
            <w:szCs w:val="28"/>
          </w:rPr>
          <w:t>абзацем вторым пункта 1 статьи 78.1</w:t>
        </w:r>
      </w:hyperlink>
      <w:r w:rsidRPr="00BF0F31">
        <w:rPr>
          <w:rFonts w:ascii="Times New Roman" w:hAnsi="Times New Roman" w:cs="Times New Roman"/>
          <w:sz w:val="28"/>
          <w:szCs w:val="28"/>
        </w:rPr>
        <w:t xml:space="preserve"> и </w:t>
      </w:r>
      <w:hyperlink r:id="rId11" w:history="1">
        <w:r w:rsidRPr="00BF0F31">
          <w:rPr>
            <w:rFonts w:ascii="Times New Roman" w:hAnsi="Times New Roman" w:cs="Times New Roman"/>
            <w:color w:val="0000FF"/>
            <w:sz w:val="28"/>
            <w:szCs w:val="28"/>
          </w:rPr>
          <w:t>статьей 78.2</w:t>
        </w:r>
      </w:hyperlink>
      <w:r w:rsidRPr="00BF0F31">
        <w:rPr>
          <w:rFonts w:ascii="Times New Roman" w:hAnsi="Times New Roman" w:cs="Times New Roman"/>
          <w:sz w:val="28"/>
          <w:szCs w:val="28"/>
        </w:rPr>
        <w:t xml:space="preserve"> Бюджетного кодекса Российской Федерации, положений о включении указанными учреждениями в заключаемые ими в 2021 году контракты о поставке товаров, выполнении </w:t>
      </w:r>
      <w:r w:rsidRPr="00BF0F31">
        <w:rPr>
          <w:rFonts w:ascii="Times New Roman" w:hAnsi="Times New Roman" w:cs="Times New Roman"/>
          <w:sz w:val="28"/>
          <w:szCs w:val="28"/>
        </w:rPr>
        <w:lastRenderedPageBreak/>
        <w:t>работ и оказании услуг, подлежащих оплате полностью или частично за счет указанных субсидий, условий об оплате обязательств по таким контрактам в соответствии с положениями, установленными пунктами 1</w:t>
      </w:r>
      <w:r>
        <w:rPr>
          <w:rFonts w:ascii="Times New Roman" w:hAnsi="Times New Roman" w:cs="Times New Roman"/>
          <w:sz w:val="28"/>
          <w:szCs w:val="28"/>
        </w:rPr>
        <w:t>3.</w:t>
      </w:r>
      <w:r w:rsidRPr="00BF0F31">
        <w:rPr>
          <w:rFonts w:ascii="Times New Roman" w:hAnsi="Times New Roman" w:cs="Times New Roman"/>
          <w:sz w:val="28"/>
          <w:szCs w:val="28"/>
        </w:rPr>
        <w:t>1 и 1</w:t>
      </w:r>
      <w:r>
        <w:rPr>
          <w:rFonts w:ascii="Times New Roman" w:hAnsi="Times New Roman" w:cs="Times New Roman"/>
          <w:sz w:val="28"/>
          <w:szCs w:val="28"/>
        </w:rPr>
        <w:t>3.</w:t>
      </w:r>
      <w:r w:rsidRPr="00BF0F31">
        <w:rPr>
          <w:rFonts w:ascii="Times New Roman" w:hAnsi="Times New Roman" w:cs="Times New Roman"/>
          <w:sz w:val="28"/>
          <w:szCs w:val="28"/>
        </w:rPr>
        <w:t>2 настоящего постановления для получателя средств бюджета</w:t>
      </w:r>
      <w:r w:rsidR="004375E0">
        <w:rPr>
          <w:rFonts w:ascii="Times New Roman" w:hAnsi="Times New Roman" w:cs="Times New Roman"/>
          <w:sz w:val="28"/>
          <w:szCs w:val="28"/>
        </w:rPr>
        <w:t xml:space="preserve"> муниципального района</w:t>
      </w:r>
      <w:r w:rsidRPr="00BF0F31">
        <w:rPr>
          <w:rFonts w:ascii="Times New Roman" w:hAnsi="Times New Roman" w:cs="Times New Roman"/>
          <w:sz w:val="28"/>
          <w:szCs w:val="28"/>
        </w:rPr>
        <w:t>.</w:t>
      </w:r>
    </w:p>
    <w:p w:rsidR="00B14F9E" w:rsidRPr="00BF0F31" w:rsidRDefault="00B14F9E" w:rsidP="00F27827">
      <w:pPr>
        <w:pStyle w:val="ConsPlusNormal"/>
        <w:ind w:firstLine="540"/>
        <w:jc w:val="both"/>
        <w:rPr>
          <w:rFonts w:ascii="Times New Roman" w:hAnsi="Times New Roman" w:cs="Times New Roman"/>
          <w:sz w:val="28"/>
          <w:szCs w:val="28"/>
        </w:rPr>
      </w:pPr>
      <w:r w:rsidRPr="00BF0F31">
        <w:rPr>
          <w:rFonts w:ascii="Times New Roman" w:hAnsi="Times New Roman" w:cs="Times New Roman"/>
          <w:sz w:val="28"/>
          <w:szCs w:val="28"/>
        </w:rPr>
        <w:t>1</w:t>
      </w:r>
      <w:r w:rsidR="004375E0">
        <w:rPr>
          <w:rFonts w:ascii="Times New Roman" w:hAnsi="Times New Roman" w:cs="Times New Roman"/>
          <w:sz w:val="28"/>
          <w:szCs w:val="28"/>
        </w:rPr>
        <w:t>3.</w:t>
      </w:r>
      <w:r w:rsidRPr="00BF0F31">
        <w:rPr>
          <w:rFonts w:ascii="Times New Roman" w:hAnsi="Times New Roman" w:cs="Times New Roman"/>
          <w:sz w:val="28"/>
          <w:szCs w:val="28"/>
        </w:rPr>
        <w:t>5 Главные распорядители средств бюджета</w:t>
      </w:r>
      <w:r w:rsidR="004375E0">
        <w:rPr>
          <w:rFonts w:ascii="Times New Roman" w:hAnsi="Times New Roman" w:cs="Times New Roman"/>
          <w:sz w:val="28"/>
          <w:szCs w:val="28"/>
        </w:rPr>
        <w:t xml:space="preserve"> муниципального района</w:t>
      </w:r>
      <w:r w:rsidRPr="00BF0F31">
        <w:rPr>
          <w:rFonts w:ascii="Times New Roman" w:hAnsi="Times New Roman" w:cs="Times New Roman"/>
          <w:sz w:val="28"/>
          <w:szCs w:val="28"/>
        </w:rPr>
        <w:t>, включенные в перечень, утвержденный</w:t>
      </w:r>
      <w:r w:rsidR="004375E0">
        <w:rPr>
          <w:rFonts w:ascii="Times New Roman" w:hAnsi="Times New Roman" w:cs="Times New Roman"/>
          <w:sz w:val="28"/>
          <w:szCs w:val="28"/>
        </w:rPr>
        <w:t xml:space="preserve"> решением районного Совета народных депутатов</w:t>
      </w:r>
      <w:r w:rsidRPr="00BF0F31">
        <w:rPr>
          <w:rFonts w:ascii="Times New Roman" w:hAnsi="Times New Roman" w:cs="Times New Roman"/>
          <w:sz w:val="28"/>
          <w:szCs w:val="28"/>
        </w:rPr>
        <w:t>, как получатели средств бюджета</w:t>
      </w:r>
      <w:r w:rsidR="004375E0">
        <w:rPr>
          <w:rFonts w:ascii="Times New Roman" w:hAnsi="Times New Roman" w:cs="Times New Roman"/>
          <w:sz w:val="28"/>
          <w:szCs w:val="28"/>
        </w:rPr>
        <w:t xml:space="preserve"> муниципального района </w:t>
      </w:r>
      <w:r w:rsidRPr="00BF0F31">
        <w:rPr>
          <w:rFonts w:ascii="Times New Roman" w:hAnsi="Times New Roman" w:cs="Times New Roman"/>
          <w:sz w:val="28"/>
          <w:szCs w:val="28"/>
        </w:rPr>
        <w:t xml:space="preserve"> и подведомственные им получатели средств бюджета </w:t>
      </w:r>
      <w:r w:rsidR="004375E0">
        <w:rPr>
          <w:rFonts w:ascii="Times New Roman" w:hAnsi="Times New Roman" w:cs="Times New Roman"/>
          <w:sz w:val="28"/>
          <w:szCs w:val="28"/>
        </w:rPr>
        <w:t xml:space="preserve">муниципального района </w:t>
      </w:r>
      <w:r w:rsidRPr="00BF0F31">
        <w:rPr>
          <w:rFonts w:ascii="Times New Roman" w:hAnsi="Times New Roman" w:cs="Times New Roman"/>
          <w:sz w:val="28"/>
          <w:szCs w:val="28"/>
        </w:rPr>
        <w:t xml:space="preserve">предусматривают в заключаемых ими </w:t>
      </w:r>
      <w:r w:rsidR="004375E0">
        <w:rPr>
          <w:rFonts w:ascii="Times New Roman" w:hAnsi="Times New Roman" w:cs="Times New Roman"/>
          <w:sz w:val="28"/>
          <w:szCs w:val="28"/>
        </w:rPr>
        <w:t xml:space="preserve">муниципальных </w:t>
      </w:r>
      <w:r w:rsidRPr="00BF0F31">
        <w:rPr>
          <w:rFonts w:ascii="Times New Roman" w:hAnsi="Times New Roman" w:cs="Times New Roman"/>
          <w:sz w:val="28"/>
          <w:szCs w:val="28"/>
        </w:rPr>
        <w:t xml:space="preserve">контрактах, которые не содержат сведения, составляющие государственную тайну, и информация о которых подлежит включению в реестр контрактов,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для формирования и оплаты денежных обязательств при исполнении </w:t>
      </w:r>
      <w:r w:rsidR="004375E0">
        <w:rPr>
          <w:rFonts w:ascii="Times New Roman" w:hAnsi="Times New Roman" w:cs="Times New Roman"/>
          <w:sz w:val="28"/>
          <w:szCs w:val="28"/>
        </w:rPr>
        <w:t xml:space="preserve">муниципальных </w:t>
      </w:r>
      <w:r w:rsidRPr="00BF0F31">
        <w:rPr>
          <w:rFonts w:ascii="Times New Roman" w:hAnsi="Times New Roman" w:cs="Times New Roman"/>
          <w:sz w:val="28"/>
          <w:szCs w:val="28"/>
        </w:rPr>
        <w:t>контрактов положения о возможности формирования и подписания документов о приемке товаров, выполненной работы (ее результатов), оказанной услуги, а также отдельных этапов исполнения контракта в форме электронного документа в единой информационной системе в сфере закупок.".</w:t>
      </w:r>
    </w:p>
    <w:p w:rsidR="00755095" w:rsidRDefault="001A1ECB" w:rsidP="00F27827">
      <w:pPr>
        <w:spacing w:after="0" w:line="240" w:lineRule="auto"/>
        <w:jc w:val="both"/>
        <w:rPr>
          <w:rFonts w:ascii="Times New Roman" w:eastAsia="Times New Roman" w:hAnsi="Times New Roman" w:cs="Times New Roman"/>
          <w:color w:val="203463"/>
          <w:sz w:val="28"/>
          <w:szCs w:val="28"/>
          <w:lang w:eastAsia="ru-RU"/>
        </w:rPr>
      </w:pPr>
      <w:r>
        <w:rPr>
          <w:rFonts w:ascii="Times New Roman" w:hAnsi="Times New Roman" w:cs="Times New Roman"/>
          <w:sz w:val="28"/>
          <w:szCs w:val="28"/>
        </w:rPr>
        <w:t xml:space="preserve">      </w:t>
      </w:r>
      <w:r w:rsidR="0005094C">
        <w:rPr>
          <w:rFonts w:ascii="Times New Roman" w:eastAsia="Times New Roman" w:hAnsi="Times New Roman" w:cs="Times New Roman"/>
          <w:color w:val="203463"/>
          <w:sz w:val="28"/>
          <w:szCs w:val="28"/>
          <w:lang w:eastAsia="ru-RU"/>
        </w:rPr>
        <w:t xml:space="preserve">  </w:t>
      </w:r>
      <w:r w:rsidR="00E617E3" w:rsidRPr="00E617E3">
        <w:rPr>
          <w:rFonts w:ascii="Times New Roman" w:eastAsia="Times New Roman" w:hAnsi="Times New Roman" w:cs="Times New Roman"/>
          <w:color w:val="203463"/>
          <w:sz w:val="28"/>
          <w:szCs w:val="28"/>
          <w:lang w:eastAsia="ru-RU"/>
        </w:rPr>
        <w:t>1</w:t>
      </w:r>
      <w:r w:rsidR="00F56674">
        <w:rPr>
          <w:rFonts w:ascii="Times New Roman" w:eastAsia="Times New Roman" w:hAnsi="Times New Roman" w:cs="Times New Roman"/>
          <w:color w:val="203463"/>
          <w:sz w:val="28"/>
          <w:szCs w:val="28"/>
          <w:lang w:eastAsia="ru-RU"/>
        </w:rPr>
        <w:t>4</w:t>
      </w:r>
      <w:r w:rsidR="00E617E3" w:rsidRPr="00E617E3">
        <w:rPr>
          <w:rFonts w:ascii="Times New Roman" w:eastAsia="Times New Roman" w:hAnsi="Times New Roman" w:cs="Times New Roman"/>
          <w:color w:val="203463"/>
          <w:sz w:val="28"/>
          <w:szCs w:val="28"/>
          <w:lang w:eastAsia="ru-RU"/>
        </w:rPr>
        <w:t xml:space="preserve">. Органам </w:t>
      </w:r>
      <w:r w:rsidR="008779B8">
        <w:rPr>
          <w:rFonts w:ascii="Times New Roman" w:eastAsia="Times New Roman" w:hAnsi="Times New Roman" w:cs="Times New Roman"/>
          <w:color w:val="203463"/>
          <w:sz w:val="28"/>
          <w:szCs w:val="28"/>
          <w:lang w:eastAsia="ru-RU"/>
        </w:rPr>
        <w:t xml:space="preserve">муниципальной </w:t>
      </w:r>
      <w:proofErr w:type="gramStart"/>
      <w:r w:rsidR="00E617E3" w:rsidRPr="00E617E3">
        <w:rPr>
          <w:rFonts w:ascii="Times New Roman" w:eastAsia="Times New Roman" w:hAnsi="Times New Roman" w:cs="Times New Roman"/>
          <w:color w:val="203463"/>
          <w:sz w:val="28"/>
          <w:szCs w:val="28"/>
          <w:lang w:eastAsia="ru-RU"/>
        </w:rPr>
        <w:t xml:space="preserve">власти </w:t>
      </w:r>
      <w:r w:rsidR="008779B8">
        <w:rPr>
          <w:rFonts w:ascii="Times New Roman" w:eastAsia="Times New Roman" w:hAnsi="Times New Roman" w:cs="Times New Roman"/>
          <w:color w:val="203463"/>
          <w:sz w:val="28"/>
          <w:szCs w:val="28"/>
          <w:lang w:eastAsia="ru-RU"/>
        </w:rPr>
        <w:t xml:space="preserve"> </w:t>
      </w:r>
      <w:proofErr w:type="spellStart"/>
      <w:r w:rsidR="008779B8">
        <w:rPr>
          <w:rFonts w:ascii="Times New Roman" w:eastAsia="Times New Roman" w:hAnsi="Times New Roman" w:cs="Times New Roman"/>
          <w:color w:val="203463"/>
          <w:sz w:val="28"/>
          <w:szCs w:val="28"/>
          <w:lang w:eastAsia="ru-RU"/>
        </w:rPr>
        <w:t>Севского</w:t>
      </w:r>
      <w:proofErr w:type="spellEnd"/>
      <w:proofErr w:type="gramEnd"/>
      <w:r w:rsidR="008779B8">
        <w:rPr>
          <w:rFonts w:ascii="Times New Roman" w:eastAsia="Times New Roman" w:hAnsi="Times New Roman" w:cs="Times New Roman"/>
          <w:color w:val="203463"/>
          <w:sz w:val="28"/>
          <w:szCs w:val="28"/>
          <w:lang w:eastAsia="ru-RU"/>
        </w:rPr>
        <w:t xml:space="preserve"> муниципального района </w:t>
      </w:r>
      <w:r w:rsidR="00E617E3" w:rsidRPr="00E617E3">
        <w:rPr>
          <w:rFonts w:ascii="Times New Roman" w:eastAsia="Times New Roman" w:hAnsi="Times New Roman" w:cs="Times New Roman"/>
          <w:color w:val="203463"/>
          <w:sz w:val="28"/>
          <w:szCs w:val="28"/>
          <w:lang w:eastAsia="ru-RU"/>
        </w:rPr>
        <w:t>не допускать образования просроченной кредиторской задолженности по заключенным договорам (</w:t>
      </w:r>
      <w:r w:rsidR="008779B8">
        <w:rPr>
          <w:rFonts w:ascii="Times New Roman" w:eastAsia="Times New Roman" w:hAnsi="Times New Roman" w:cs="Times New Roman"/>
          <w:color w:val="203463"/>
          <w:sz w:val="28"/>
          <w:szCs w:val="28"/>
          <w:lang w:eastAsia="ru-RU"/>
        </w:rPr>
        <w:t xml:space="preserve">муниципальным </w:t>
      </w:r>
      <w:r w:rsidR="00E617E3" w:rsidRPr="00E617E3">
        <w:rPr>
          <w:rFonts w:ascii="Times New Roman" w:eastAsia="Times New Roman" w:hAnsi="Times New Roman" w:cs="Times New Roman"/>
          <w:color w:val="203463"/>
          <w:sz w:val="28"/>
          <w:szCs w:val="28"/>
          <w:lang w:eastAsia="ru-RU"/>
        </w:rPr>
        <w:t xml:space="preserve">контрактам), а также обеспечить контроль за недопущением образования просроченной кредиторской задолженности по договорам (контрактам), заключенным </w:t>
      </w:r>
      <w:r>
        <w:rPr>
          <w:rFonts w:ascii="Times New Roman" w:eastAsia="Times New Roman" w:hAnsi="Times New Roman" w:cs="Times New Roman"/>
          <w:color w:val="203463"/>
          <w:sz w:val="28"/>
          <w:szCs w:val="28"/>
          <w:lang w:eastAsia="ru-RU"/>
        </w:rPr>
        <w:t>п</w:t>
      </w:r>
      <w:r w:rsidR="00E617E3" w:rsidRPr="00E617E3">
        <w:rPr>
          <w:rFonts w:ascii="Times New Roman" w:eastAsia="Times New Roman" w:hAnsi="Times New Roman" w:cs="Times New Roman"/>
          <w:color w:val="203463"/>
          <w:sz w:val="28"/>
          <w:szCs w:val="28"/>
          <w:lang w:eastAsia="ru-RU"/>
        </w:rPr>
        <w:t xml:space="preserve">одведомственными </w:t>
      </w:r>
      <w:r w:rsidR="008779B8">
        <w:rPr>
          <w:rFonts w:ascii="Times New Roman" w:eastAsia="Times New Roman" w:hAnsi="Times New Roman" w:cs="Times New Roman"/>
          <w:color w:val="203463"/>
          <w:sz w:val="28"/>
          <w:szCs w:val="28"/>
          <w:lang w:eastAsia="ru-RU"/>
        </w:rPr>
        <w:t xml:space="preserve">муниципальными </w:t>
      </w:r>
      <w:r w:rsidR="00E617E3" w:rsidRPr="00E617E3">
        <w:rPr>
          <w:rFonts w:ascii="Times New Roman" w:eastAsia="Times New Roman" w:hAnsi="Times New Roman" w:cs="Times New Roman"/>
          <w:color w:val="203463"/>
          <w:sz w:val="28"/>
          <w:szCs w:val="28"/>
          <w:lang w:eastAsia="ru-RU"/>
        </w:rPr>
        <w:t>учреждениями</w:t>
      </w:r>
      <w:r w:rsidR="008779B8">
        <w:rPr>
          <w:rFonts w:ascii="Times New Roman" w:eastAsia="Times New Roman" w:hAnsi="Times New Roman" w:cs="Times New Roman"/>
          <w:color w:val="203463"/>
          <w:sz w:val="28"/>
          <w:szCs w:val="28"/>
          <w:lang w:eastAsia="ru-RU"/>
        </w:rPr>
        <w:t xml:space="preserve"> </w:t>
      </w:r>
      <w:proofErr w:type="spellStart"/>
      <w:r w:rsidR="008779B8">
        <w:rPr>
          <w:rFonts w:ascii="Times New Roman" w:eastAsia="Times New Roman" w:hAnsi="Times New Roman" w:cs="Times New Roman"/>
          <w:color w:val="203463"/>
          <w:sz w:val="28"/>
          <w:szCs w:val="28"/>
          <w:lang w:eastAsia="ru-RU"/>
        </w:rPr>
        <w:t>Севского</w:t>
      </w:r>
      <w:proofErr w:type="spellEnd"/>
      <w:r w:rsidR="008779B8">
        <w:rPr>
          <w:rFonts w:ascii="Times New Roman" w:eastAsia="Times New Roman" w:hAnsi="Times New Roman" w:cs="Times New Roman"/>
          <w:color w:val="203463"/>
          <w:sz w:val="28"/>
          <w:szCs w:val="28"/>
          <w:lang w:eastAsia="ru-RU"/>
        </w:rPr>
        <w:t xml:space="preserve"> муниципального района</w:t>
      </w:r>
      <w:r w:rsidR="00E617E3" w:rsidRPr="00E617E3">
        <w:rPr>
          <w:rFonts w:ascii="Times New Roman" w:eastAsia="Times New Roman" w:hAnsi="Times New Roman" w:cs="Times New Roman"/>
          <w:color w:val="203463"/>
          <w:sz w:val="28"/>
          <w:szCs w:val="28"/>
          <w:lang w:eastAsia="ru-RU"/>
        </w:rPr>
        <w:t>.</w:t>
      </w:r>
    </w:p>
    <w:p w:rsidR="00755095" w:rsidRDefault="001A1ECB" w:rsidP="00F27827">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color w:val="203463"/>
          <w:sz w:val="28"/>
          <w:szCs w:val="28"/>
          <w:lang w:eastAsia="ru-RU"/>
        </w:rPr>
        <w:t xml:space="preserve">         </w:t>
      </w:r>
      <w:r w:rsidR="00755095">
        <w:rPr>
          <w:rFonts w:ascii="Times New Roman" w:eastAsia="Times New Roman" w:hAnsi="Times New Roman" w:cs="Times New Roman"/>
          <w:color w:val="203463"/>
          <w:sz w:val="28"/>
          <w:szCs w:val="28"/>
          <w:lang w:eastAsia="ru-RU"/>
        </w:rPr>
        <w:t>15.</w:t>
      </w:r>
      <w:r w:rsidR="00755095" w:rsidRPr="00755095">
        <w:rPr>
          <w:rFonts w:ascii="Times New Roman" w:hAnsi="Times New Roman" w:cs="Times New Roman"/>
          <w:sz w:val="28"/>
          <w:szCs w:val="28"/>
        </w:rPr>
        <w:t xml:space="preserve"> </w:t>
      </w:r>
      <w:r w:rsidR="00755095">
        <w:rPr>
          <w:rFonts w:ascii="Times New Roman" w:hAnsi="Times New Roman" w:cs="Times New Roman"/>
          <w:sz w:val="28"/>
          <w:szCs w:val="28"/>
        </w:rPr>
        <w:t>Суммы дебиторской задолженности прошлых лет, поступающие на лицевой счет получателя бюджетных средств, перечисляются получателем на казначейский счет для осуществления и отражения операций по учету и распределению поступлений, открытый финансовому управлению района в управлении Федерального казначейства по Брянской области, не позднее 5 рабочих дней со дня отражения соответствующих сумм на лицевом счете получателя бюджетных средств с указанием кода классификации доходов бюджетов Российской Федерации: (код администратора) 1 13 0299</w:t>
      </w:r>
      <w:r w:rsidR="00F3217E">
        <w:rPr>
          <w:rFonts w:ascii="Times New Roman" w:hAnsi="Times New Roman" w:cs="Times New Roman"/>
          <w:sz w:val="28"/>
          <w:szCs w:val="28"/>
        </w:rPr>
        <w:t>5</w:t>
      </w:r>
      <w:r w:rsidR="00755095">
        <w:rPr>
          <w:rFonts w:ascii="Times New Roman" w:hAnsi="Times New Roman" w:cs="Times New Roman"/>
          <w:sz w:val="28"/>
          <w:szCs w:val="28"/>
        </w:rPr>
        <w:t xml:space="preserve"> 05 0000 130 "</w:t>
      </w:r>
      <w:r w:rsidR="00F3217E" w:rsidRPr="00F3217E">
        <w:rPr>
          <w:rFonts w:ascii="Times New Roman" w:hAnsi="Times New Roman" w:cs="Times New Roman"/>
          <w:sz w:val="30"/>
          <w:szCs w:val="30"/>
        </w:rPr>
        <w:t>Прочие доходы от компенсации затрат бюджетов муниципальных районов</w:t>
      </w:r>
      <w:r w:rsidR="00755095" w:rsidRPr="00F3217E">
        <w:rPr>
          <w:rFonts w:ascii="Times New Roman" w:hAnsi="Times New Roman" w:cs="Times New Roman"/>
          <w:sz w:val="28"/>
          <w:szCs w:val="28"/>
        </w:rPr>
        <w:t>".</w:t>
      </w:r>
    </w:p>
    <w:p w:rsidR="00755095" w:rsidRDefault="00E617E3" w:rsidP="00F27827">
      <w:pPr>
        <w:spacing w:after="0" w:line="240" w:lineRule="auto"/>
        <w:ind w:firstLine="567"/>
        <w:jc w:val="both"/>
        <w:rPr>
          <w:rFonts w:ascii="Times New Roman" w:eastAsia="Times New Roman" w:hAnsi="Times New Roman" w:cs="Times New Roman"/>
          <w:color w:val="203463"/>
          <w:sz w:val="28"/>
          <w:szCs w:val="28"/>
          <w:lang w:eastAsia="ru-RU"/>
        </w:rPr>
      </w:pPr>
      <w:r w:rsidRPr="00E617E3">
        <w:rPr>
          <w:rFonts w:ascii="Times New Roman" w:eastAsia="Times New Roman" w:hAnsi="Times New Roman" w:cs="Times New Roman"/>
          <w:color w:val="203463"/>
          <w:sz w:val="28"/>
          <w:szCs w:val="28"/>
          <w:lang w:eastAsia="ru-RU"/>
        </w:rPr>
        <w:t>1</w:t>
      </w:r>
      <w:r w:rsidR="00755095">
        <w:rPr>
          <w:rFonts w:ascii="Times New Roman" w:eastAsia="Times New Roman" w:hAnsi="Times New Roman" w:cs="Times New Roman"/>
          <w:color w:val="203463"/>
          <w:sz w:val="28"/>
          <w:szCs w:val="28"/>
          <w:lang w:eastAsia="ru-RU"/>
        </w:rPr>
        <w:t>6</w:t>
      </w:r>
      <w:r w:rsidRPr="00E617E3">
        <w:rPr>
          <w:rFonts w:ascii="Times New Roman" w:eastAsia="Times New Roman" w:hAnsi="Times New Roman" w:cs="Times New Roman"/>
          <w:color w:val="203463"/>
          <w:sz w:val="28"/>
          <w:szCs w:val="28"/>
          <w:lang w:eastAsia="ru-RU"/>
        </w:rPr>
        <w:t xml:space="preserve">. Рекомендовать следующий порядок представления органами местного самоуправления муниципальных образований </w:t>
      </w:r>
      <w:r w:rsidR="008779B8">
        <w:rPr>
          <w:rFonts w:ascii="Times New Roman" w:eastAsia="Times New Roman" w:hAnsi="Times New Roman" w:cs="Times New Roman"/>
          <w:color w:val="203463"/>
          <w:sz w:val="28"/>
          <w:szCs w:val="28"/>
          <w:lang w:eastAsia="ru-RU"/>
        </w:rPr>
        <w:t xml:space="preserve">поселений в </w:t>
      </w:r>
      <w:r w:rsidRPr="00E617E3">
        <w:rPr>
          <w:rFonts w:ascii="Times New Roman" w:eastAsia="Times New Roman" w:hAnsi="Times New Roman" w:cs="Times New Roman"/>
          <w:color w:val="203463"/>
          <w:sz w:val="28"/>
          <w:szCs w:val="28"/>
          <w:lang w:eastAsia="ru-RU"/>
        </w:rPr>
        <w:t>финансов</w:t>
      </w:r>
      <w:r w:rsidR="008779B8">
        <w:rPr>
          <w:rFonts w:ascii="Times New Roman" w:eastAsia="Times New Roman" w:hAnsi="Times New Roman" w:cs="Times New Roman"/>
          <w:color w:val="203463"/>
          <w:sz w:val="28"/>
          <w:szCs w:val="28"/>
          <w:lang w:eastAsia="ru-RU"/>
        </w:rPr>
        <w:t xml:space="preserve">ое управление </w:t>
      </w:r>
      <w:r w:rsidR="003C0BE7">
        <w:rPr>
          <w:rFonts w:ascii="Times New Roman" w:eastAsia="Times New Roman" w:hAnsi="Times New Roman" w:cs="Times New Roman"/>
          <w:color w:val="203463"/>
          <w:sz w:val="28"/>
          <w:szCs w:val="28"/>
          <w:lang w:eastAsia="ru-RU"/>
        </w:rPr>
        <w:t xml:space="preserve">администрации муниципального района </w:t>
      </w:r>
      <w:r w:rsidRPr="00E617E3">
        <w:rPr>
          <w:rFonts w:ascii="Times New Roman" w:eastAsia="Times New Roman" w:hAnsi="Times New Roman" w:cs="Times New Roman"/>
          <w:color w:val="203463"/>
          <w:sz w:val="28"/>
          <w:szCs w:val="28"/>
          <w:lang w:eastAsia="ru-RU"/>
        </w:rPr>
        <w:t xml:space="preserve"> утвержденных местных бюджетов.</w:t>
      </w:r>
      <w:r w:rsidRPr="00E617E3">
        <w:rPr>
          <w:rFonts w:ascii="Times New Roman" w:eastAsia="Times New Roman" w:hAnsi="Times New Roman" w:cs="Times New Roman"/>
          <w:color w:val="203463"/>
          <w:sz w:val="28"/>
          <w:szCs w:val="28"/>
          <w:lang w:eastAsia="ru-RU"/>
        </w:rPr>
        <w:br/>
        <w:t>Органы местного самоуправления городск</w:t>
      </w:r>
      <w:r w:rsidR="003C0BE7">
        <w:rPr>
          <w:rFonts w:ascii="Times New Roman" w:eastAsia="Times New Roman" w:hAnsi="Times New Roman" w:cs="Times New Roman"/>
          <w:color w:val="203463"/>
          <w:sz w:val="28"/>
          <w:szCs w:val="28"/>
          <w:lang w:eastAsia="ru-RU"/>
        </w:rPr>
        <w:t>ого</w:t>
      </w:r>
      <w:r w:rsidRPr="00E617E3">
        <w:rPr>
          <w:rFonts w:ascii="Times New Roman" w:eastAsia="Times New Roman" w:hAnsi="Times New Roman" w:cs="Times New Roman"/>
          <w:color w:val="203463"/>
          <w:sz w:val="28"/>
          <w:szCs w:val="28"/>
          <w:lang w:eastAsia="ru-RU"/>
        </w:rPr>
        <w:t xml:space="preserve"> и сельских поселений представляют нормативные правовые акты о бюджетах поселений в финансов</w:t>
      </w:r>
      <w:r w:rsidR="008779B8">
        <w:rPr>
          <w:rFonts w:ascii="Times New Roman" w:eastAsia="Times New Roman" w:hAnsi="Times New Roman" w:cs="Times New Roman"/>
          <w:color w:val="203463"/>
          <w:sz w:val="28"/>
          <w:szCs w:val="28"/>
          <w:lang w:eastAsia="ru-RU"/>
        </w:rPr>
        <w:t xml:space="preserve">ое управление </w:t>
      </w:r>
      <w:r w:rsidR="003C0BE7">
        <w:rPr>
          <w:rFonts w:ascii="Times New Roman" w:eastAsia="Times New Roman" w:hAnsi="Times New Roman" w:cs="Times New Roman"/>
          <w:color w:val="203463"/>
          <w:sz w:val="28"/>
          <w:szCs w:val="28"/>
          <w:lang w:eastAsia="ru-RU"/>
        </w:rPr>
        <w:t xml:space="preserve">администрации </w:t>
      </w:r>
      <w:proofErr w:type="spellStart"/>
      <w:r w:rsidR="008779B8">
        <w:rPr>
          <w:rFonts w:ascii="Times New Roman" w:eastAsia="Times New Roman" w:hAnsi="Times New Roman" w:cs="Times New Roman"/>
          <w:color w:val="203463"/>
          <w:sz w:val="28"/>
          <w:szCs w:val="28"/>
          <w:lang w:eastAsia="ru-RU"/>
        </w:rPr>
        <w:t>Севского</w:t>
      </w:r>
      <w:proofErr w:type="spellEnd"/>
      <w:r w:rsidR="008779B8">
        <w:rPr>
          <w:rFonts w:ascii="Times New Roman" w:eastAsia="Times New Roman" w:hAnsi="Times New Roman" w:cs="Times New Roman"/>
          <w:color w:val="203463"/>
          <w:sz w:val="28"/>
          <w:szCs w:val="28"/>
          <w:lang w:eastAsia="ru-RU"/>
        </w:rPr>
        <w:t xml:space="preserve"> </w:t>
      </w:r>
      <w:r w:rsidRPr="00E617E3">
        <w:rPr>
          <w:rFonts w:ascii="Times New Roman" w:eastAsia="Times New Roman" w:hAnsi="Times New Roman" w:cs="Times New Roman"/>
          <w:color w:val="203463"/>
          <w:sz w:val="28"/>
          <w:szCs w:val="28"/>
          <w:lang w:eastAsia="ru-RU"/>
        </w:rPr>
        <w:t xml:space="preserve"> муниципальн</w:t>
      </w:r>
      <w:r w:rsidR="008779B8">
        <w:rPr>
          <w:rFonts w:ascii="Times New Roman" w:eastAsia="Times New Roman" w:hAnsi="Times New Roman" w:cs="Times New Roman"/>
          <w:color w:val="203463"/>
          <w:sz w:val="28"/>
          <w:szCs w:val="28"/>
          <w:lang w:eastAsia="ru-RU"/>
        </w:rPr>
        <w:t>ого</w:t>
      </w:r>
      <w:r w:rsidRPr="00E617E3">
        <w:rPr>
          <w:rFonts w:ascii="Times New Roman" w:eastAsia="Times New Roman" w:hAnsi="Times New Roman" w:cs="Times New Roman"/>
          <w:color w:val="203463"/>
          <w:sz w:val="28"/>
          <w:szCs w:val="28"/>
          <w:lang w:eastAsia="ru-RU"/>
        </w:rPr>
        <w:t xml:space="preserve"> район</w:t>
      </w:r>
      <w:r w:rsidR="008779B8">
        <w:rPr>
          <w:rFonts w:ascii="Times New Roman" w:eastAsia="Times New Roman" w:hAnsi="Times New Roman" w:cs="Times New Roman"/>
          <w:color w:val="203463"/>
          <w:sz w:val="28"/>
          <w:szCs w:val="28"/>
          <w:lang w:eastAsia="ru-RU"/>
        </w:rPr>
        <w:t>а</w:t>
      </w:r>
      <w:r w:rsidRPr="00E617E3">
        <w:rPr>
          <w:rFonts w:ascii="Times New Roman" w:eastAsia="Times New Roman" w:hAnsi="Times New Roman" w:cs="Times New Roman"/>
          <w:color w:val="203463"/>
          <w:sz w:val="28"/>
          <w:szCs w:val="28"/>
          <w:lang w:eastAsia="ru-RU"/>
        </w:rPr>
        <w:t>.</w:t>
      </w:r>
      <w:r w:rsidRPr="00E617E3">
        <w:rPr>
          <w:rFonts w:ascii="Times New Roman" w:eastAsia="Times New Roman" w:hAnsi="Times New Roman" w:cs="Times New Roman"/>
          <w:color w:val="203463"/>
          <w:sz w:val="28"/>
          <w:szCs w:val="28"/>
          <w:lang w:eastAsia="ru-RU"/>
        </w:rPr>
        <w:br/>
        <w:t>Финансов</w:t>
      </w:r>
      <w:r w:rsidR="005B26F4">
        <w:rPr>
          <w:rFonts w:ascii="Times New Roman" w:eastAsia="Times New Roman" w:hAnsi="Times New Roman" w:cs="Times New Roman"/>
          <w:color w:val="203463"/>
          <w:sz w:val="28"/>
          <w:szCs w:val="28"/>
          <w:lang w:eastAsia="ru-RU"/>
        </w:rPr>
        <w:t xml:space="preserve">ое управление </w:t>
      </w:r>
      <w:r w:rsidR="002A0017">
        <w:rPr>
          <w:rFonts w:ascii="Times New Roman" w:eastAsia="Times New Roman" w:hAnsi="Times New Roman" w:cs="Times New Roman"/>
          <w:color w:val="203463"/>
          <w:sz w:val="28"/>
          <w:szCs w:val="28"/>
          <w:lang w:eastAsia="ru-RU"/>
        </w:rPr>
        <w:t xml:space="preserve">района </w:t>
      </w:r>
      <w:r w:rsidRPr="00E617E3">
        <w:rPr>
          <w:rFonts w:ascii="Times New Roman" w:eastAsia="Times New Roman" w:hAnsi="Times New Roman" w:cs="Times New Roman"/>
          <w:color w:val="203463"/>
          <w:sz w:val="28"/>
          <w:szCs w:val="28"/>
          <w:lang w:eastAsia="ru-RU"/>
        </w:rPr>
        <w:t xml:space="preserve"> представля</w:t>
      </w:r>
      <w:r w:rsidR="003C0BE7">
        <w:rPr>
          <w:rFonts w:ascii="Times New Roman" w:eastAsia="Times New Roman" w:hAnsi="Times New Roman" w:cs="Times New Roman"/>
          <w:color w:val="203463"/>
          <w:sz w:val="28"/>
          <w:szCs w:val="28"/>
          <w:lang w:eastAsia="ru-RU"/>
        </w:rPr>
        <w:t>е</w:t>
      </w:r>
      <w:r w:rsidRPr="00E617E3">
        <w:rPr>
          <w:rFonts w:ascii="Times New Roman" w:eastAsia="Times New Roman" w:hAnsi="Times New Roman" w:cs="Times New Roman"/>
          <w:color w:val="203463"/>
          <w:sz w:val="28"/>
          <w:szCs w:val="28"/>
          <w:lang w:eastAsia="ru-RU"/>
        </w:rPr>
        <w:t xml:space="preserve">т нормативные правовые акты о </w:t>
      </w:r>
      <w:r w:rsidRPr="00E617E3">
        <w:rPr>
          <w:rFonts w:ascii="Times New Roman" w:eastAsia="Times New Roman" w:hAnsi="Times New Roman" w:cs="Times New Roman"/>
          <w:color w:val="203463"/>
          <w:sz w:val="28"/>
          <w:szCs w:val="28"/>
          <w:lang w:eastAsia="ru-RU"/>
        </w:rPr>
        <w:lastRenderedPageBreak/>
        <w:t>бюджетах муниципальн</w:t>
      </w:r>
      <w:r w:rsidR="003C0BE7">
        <w:rPr>
          <w:rFonts w:ascii="Times New Roman" w:eastAsia="Times New Roman" w:hAnsi="Times New Roman" w:cs="Times New Roman"/>
          <w:color w:val="203463"/>
          <w:sz w:val="28"/>
          <w:szCs w:val="28"/>
          <w:lang w:eastAsia="ru-RU"/>
        </w:rPr>
        <w:t>ого</w:t>
      </w:r>
      <w:r w:rsidRPr="00E617E3">
        <w:rPr>
          <w:rFonts w:ascii="Times New Roman" w:eastAsia="Times New Roman" w:hAnsi="Times New Roman" w:cs="Times New Roman"/>
          <w:color w:val="203463"/>
          <w:sz w:val="28"/>
          <w:szCs w:val="28"/>
          <w:lang w:eastAsia="ru-RU"/>
        </w:rPr>
        <w:t xml:space="preserve"> район</w:t>
      </w:r>
      <w:r w:rsidR="003C0BE7">
        <w:rPr>
          <w:rFonts w:ascii="Times New Roman" w:eastAsia="Times New Roman" w:hAnsi="Times New Roman" w:cs="Times New Roman"/>
          <w:color w:val="203463"/>
          <w:sz w:val="28"/>
          <w:szCs w:val="28"/>
          <w:lang w:eastAsia="ru-RU"/>
        </w:rPr>
        <w:t>а</w:t>
      </w:r>
      <w:r w:rsidRPr="00E617E3">
        <w:rPr>
          <w:rFonts w:ascii="Times New Roman" w:eastAsia="Times New Roman" w:hAnsi="Times New Roman" w:cs="Times New Roman"/>
          <w:color w:val="203463"/>
          <w:sz w:val="28"/>
          <w:szCs w:val="28"/>
          <w:lang w:eastAsia="ru-RU"/>
        </w:rPr>
        <w:t xml:space="preserve"> и поселений в департамент финансов до 1 февраля текущего финансового года.</w:t>
      </w:r>
    </w:p>
    <w:p w:rsidR="002316DD" w:rsidRPr="00E91744" w:rsidRDefault="00E617E3" w:rsidP="00F27827">
      <w:pPr>
        <w:spacing w:after="0" w:line="240" w:lineRule="auto"/>
        <w:ind w:firstLine="567"/>
        <w:jc w:val="both"/>
        <w:rPr>
          <w:rFonts w:ascii="Times New Roman" w:hAnsi="Times New Roman" w:cs="Times New Roman"/>
          <w:sz w:val="28"/>
          <w:szCs w:val="28"/>
        </w:rPr>
      </w:pPr>
      <w:r w:rsidRPr="00E617E3">
        <w:rPr>
          <w:rFonts w:ascii="Times New Roman" w:eastAsia="Times New Roman" w:hAnsi="Times New Roman" w:cs="Times New Roman"/>
          <w:color w:val="203463"/>
          <w:sz w:val="28"/>
          <w:szCs w:val="28"/>
          <w:lang w:eastAsia="ru-RU"/>
        </w:rPr>
        <w:t>1</w:t>
      </w:r>
      <w:r w:rsidR="00755095">
        <w:rPr>
          <w:rFonts w:ascii="Times New Roman" w:eastAsia="Times New Roman" w:hAnsi="Times New Roman" w:cs="Times New Roman"/>
          <w:color w:val="203463"/>
          <w:sz w:val="28"/>
          <w:szCs w:val="28"/>
          <w:lang w:eastAsia="ru-RU"/>
        </w:rPr>
        <w:t>7</w:t>
      </w:r>
      <w:r w:rsidRPr="00E617E3">
        <w:rPr>
          <w:rFonts w:ascii="Times New Roman" w:eastAsia="Times New Roman" w:hAnsi="Times New Roman" w:cs="Times New Roman"/>
          <w:color w:val="203463"/>
          <w:sz w:val="28"/>
          <w:szCs w:val="28"/>
          <w:lang w:eastAsia="ru-RU"/>
        </w:rPr>
        <w:t>.</w:t>
      </w:r>
      <w:r w:rsidR="00530AA3">
        <w:rPr>
          <w:rFonts w:ascii="Times New Roman" w:eastAsia="Times New Roman" w:hAnsi="Times New Roman" w:cs="Times New Roman"/>
          <w:color w:val="203463"/>
          <w:sz w:val="28"/>
          <w:szCs w:val="28"/>
          <w:lang w:eastAsia="ru-RU"/>
        </w:rPr>
        <w:t xml:space="preserve"> Главным распорядителям средств бюджета муниципального района, городскому и сельским поселениям</w:t>
      </w:r>
      <w:r w:rsidRPr="00E617E3">
        <w:rPr>
          <w:rFonts w:ascii="Times New Roman" w:eastAsia="Times New Roman" w:hAnsi="Times New Roman" w:cs="Times New Roman"/>
          <w:color w:val="203463"/>
          <w:sz w:val="28"/>
          <w:szCs w:val="28"/>
          <w:lang w:eastAsia="ru-RU"/>
        </w:rPr>
        <w:t>:</w:t>
      </w:r>
      <w:r w:rsidRPr="00E617E3">
        <w:rPr>
          <w:rFonts w:ascii="Times New Roman" w:eastAsia="Times New Roman" w:hAnsi="Times New Roman" w:cs="Times New Roman"/>
          <w:color w:val="203463"/>
          <w:sz w:val="28"/>
          <w:szCs w:val="28"/>
          <w:lang w:eastAsia="ru-RU"/>
        </w:rPr>
        <w:br/>
      </w:r>
      <w:r w:rsidR="002A0017">
        <w:rPr>
          <w:rFonts w:ascii="Times New Roman" w:eastAsia="Times New Roman" w:hAnsi="Times New Roman" w:cs="Times New Roman"/>
          <w:color w:val="203463"/>
          <w:sz w:val="28"/>
          <w:szCs w:val="28"/>
          <w:lang w:eastAsia="ru-RU"/>
        </w:rPr>
        <w:t xml:space="preserve">       </w:t>
      </w:r>
      <w:r w:rsidRPr="00E617E3">
        <w:rPr>
          <w:rFonts w:ascii="Times New Roman" w:eastAsia="Times New Roman" w:hAnsi="Times New Roman" w:cs="Times New Roman"/>
          <w:color w:val="203463"/>
          <w:sz w:val="28"/>
          <w:szCs w:val="28"/>
          <w:lang w:eastAsia="ru-RU"/>
        </w:rPr>
        <w:t>а) осуществлять эффективное управление системой муниципальных финансов, обеспечивающее полноту реализации возложенных полномочий, бесперебойное функционирование жизненно важных отраслей муниципального хозяйства, недопущение просроченной кредиторской задолженности по выплате заработной платы и другим расходным обязательствам муниципального образования;</w:t>
      </w:r>
      <w:r w:rsidRPr="00E617E3">
        <w:rPr>
          <w:rFonts w:ascii="Times New Roman" w:eastAsia="Times New Roman" w:hAnsi="Times New Roman" w:cs="Times New Roman"/>
          <w:color w:val="203463"/>
          <w:sz w:val="28"/>
          <w:szCs w:val="28"/>
          <w:lang w:eastAsia="ru-RU"/>
        </w:rPr>
        <w:br/>
      </w:r>
      <w:r w:rsidR="0005094C">
        <w:rPr>
          <w:rFonts w:ascii="Times New Roman" w:eastAsia="Times New Roman" w:hAnsi="Times New Roman" w:cs="Times New Roman"/>
          <w:color w:val="203463"/>
          <w:sz w:val="28"/>
          <w:szCs w:val="28"/>
          <w:lang w:eastAsia="ru-RU"/>
        </w:rPr>
        <w:t xml:space="preserve">     </w:t>
      </w:r>
      <w:r w:rsidRPr="00E617E3">
        <w:rPr>
          <w:rFonts w:ascii="Times New Roman" w:eastAsia="Times New Roman" w:hAnsi="Times New Roman" w:cs="Times New Roman"/>
          <w:color w:val="203463"/>
          <w:sz w:val="28"/>
          <w:szCs w:val="28"/>
          <w:lang w:eastAsia="ru-RU"/>
        </w:rPr>
        <w:t>б) при прогнозируемом недопоступлении доходов и источников финансирования дефицита довести главным распорядителям бюджетных средств сокращенные лимиты бюджетных обязательств на текущий финансовый год; </w:t>
      </w:r>
      <w:r w:rsidRPr="00E617E3">
        <w:rPr>
          <w:rFonts w:ascii="Times New Roman" w:eastAsia="Times New Roman" w:hAnsi="Times New Roman" w:cs="Times New Roman"/>
          <w:color w:val="203463"/>
          <w:sz w:val="28"/>
          <w:szCs w:val="28"/>
          <w:lang w:eastAsia="ru-RU"/>
        </w:rPr>
        <w:br/>
      </w:r>
      <w:r w:rsidR="00755095">
        <w:rPr>
          <w:rFonts w:ascii="Times New Roman" w:eastAsia="Times New Roman" w:hAnsi="Times New Roman" w:cs="Times New Roman"/>
          <w:color w:val="203463"/>
          <w:sz w:val="28"/>
          <w:szCs w:val="28"/>
          <w:lang w:eastAsia="ru-RU"/>
        </w:rPr>
        <w:t xml:space="preserve">      </w:t>
      </w:r>
      <w:r w:rsidRPr="00E617E3">
        <w:rPr>
          <w:rFonts w:ascii="Times New Roman" w:eastAsia="Times New Roman" w:hAnsi="Times New Roman" w:cs="Times New Roman"/>
          <w:color w:val="203463"/>
          <w:sz w:val="28"/>
          <w:szCs w:val="28"/>
          <w:lang w:eastAsia="ru-RU"/>
        </w:rPr>
        <w:t>в) представлять в финансов</w:t>
      </w:r>
      <w:r w:rsidR="005B26F4">
        <w:rPr>
          <w:rFonts w:ascii="Times New Roman" w:eastAsia="Times New Roman" w:hAnsi="Times New Roman" w:cs="Times New Roman"/>
          <w:color w:val="203463"/>
          <w:sz w:val="28"/>
          <w:szCs w:val="28"/>
          <w:lang w:eastAsia="ru-RU"/>
        </w:rPr>
        <w:t xml:space="preserve">ое управление </w:t>
      </w:r>
      <w:r w:rsidRPr="00E617E3">
        <w:rPr>
          <w:rFonts w:ascii="Times New Roman" w:eastAsia="Times New Roman" w:hAnsi="Times New Roman" w:cs="Times New Roman"/>
          <w:color w:val="203463"/>
          <w:sz w:val="28"/>
          <w:szCs w:val="28"/>
          <w:lang w:eastAsia="ru-RU"/>
        </w:rPr>
        <w:t xml:space="preserve"> </w:t>
      </w:r>
      <w:r w:rsidR="00A54C80">
        <w:rPr>
          <w:rFonts w:ascii="Times New Roman" w:eastAsia="Times New Roman" w:hAnsi="Times New Roman" w:cs="Times New Roman"/>
          <w:color w:val="203463"/>
          <w:sz w:val="28"/>
          <w:szCs w:val="28"/>
          <w:lang w:eastAsia="ru-RU"/>
        </w:rPr>
        <w:t xml:space="preserve">района </w:t>
      </w:r>
      <w:r w:rsidRPr="00E617E3">
        <w:rPr>
          <w:rFonts w:ascii="Times New Roman" w:eastAsia="Times New Roman" w:hAnsi="Times New Roman" w:cs="Times New Roman"/>
          <w:color w:val="203463"/>
          <w:sz w:val="28"/>
          <w:szCs w:val="28"/>
          <w:lang w:eastAsia="ru-RU"/>
        </w:rPr>
        <w:t>отчеты об исполнении местных бюджетов и иную бюджетную отчетность, установленную федеральными органами государственной власти, в порядке, установленном департаментом финансов</w:t>
      </w:r>
      <w:r w:rsidR="005B26F4">
        <w:rPr>
          <w:rFonts w:ascii="Times New Roman" w:eastAsia="Times New Roman" w:hAnsi="Times New Roman" w:cs="Times New Roman"/>
          <w:color w:val="203463"/>
          <w:sz w:val="28"/>
          <w:szCs w:val="28"/>
          <w:lang w:eastAsia="ru-RU"/>
        </w:rPr>
        <w:t xml:space="preserve"> </w:t>
      </w:r>
      <w:r w:rsidR="00755095">
        <w:rPr>
          <w:rFonts w:ascii="Times New Roman" w:eastAsia="Times New Roman" w:hAnsi="Times New Roman" w:cs="Times New Roman"/>
          <w:color w:val="203463"/>
          <w:sz w:val="28"/>
          <w:szCs w:val="28"/>
          <w:lang w:eastAsia="ru-RU"/>
        </w:rPr>
        <w:t xml:space="preserve">Брянкой области </w:t>
      </w:r>
      <w:r w:rsidR="005B26F4">
        <w:rPr>
          <w:rFonts w:ascii="Times New Roman" w:eastAsia="Times New Roman" w:hAnsi="Times New Roman" w:cs="Times New Roman"/>
          <w:color w:val="203463"/>
          <w:sz w:val="28"/>
          <w:szCs w:val="28"/>
          <w:lang w:eastAsia="ru-RU"/>
        </w:rPr>
        <w:t xml:space="preserve">и финансовым управлением </w:t>
      </w:r>
      <w:r w:rsidR="00A54C80">
        <w:rPr>
          <w:rFonts w:ascii="Times New Roman" w:eastAsia="Times New Roman" w:hAnsi="Times New Roman" w:cs="Times New Roman"/>
          <w:color w:val="203463"/>
          <w:sz w:val="28"/>
          <w:szCs w:val="28"/>
          <w:lang w:eastAsia="ru-RU"/>
        </w:rPr>
        <w:t xml:space="preserve">администрации </w:t>
      </w:r>
      <w:proofErr w:type="spellStart"/>
      <w:r w:rsidR="005B26F4">
        <w:rPr>
          <w:rFonts w:ascii="Times New Roman" w:eastAsia="Times New Roman" w:hAnsi="Times New Roman" w:cs="Times New Roman"/>
          <w:color w:val="203463"/>
          <w:sz w:val="28"/>
          <w:szCs w:val="28"/>
          <w:lang w:eastAsia="ru-RU"/>
        </w:rPr>
        <w:t>Севского</w:t>
      </w:r>
      <w:proofErr w:type="spellEnd"/>
      <w:r w:rsidR="005B26F4">
        <w:rPr>
          <w:rFonts w:ascii="Times New Roman" w:eastAsia="Times New Roman" w:hAnsi="Times New Roman" w:cs="Times New Roman"/>
          <w:color w:val="203463"/>
          <w:sz w:val="28"/>
          <w:szCs w:val="28"/>
          <w:lang w:eastAsia="ru-RU"/>
        </w:rPr>
        <w:t xml:space="preserve"> муниципального района</w:t>
      </w:r>
      <w:r w:rsidRPr="00E617E3">
        <w:rPr>
          <w:rFonts w:ascii="Times New Roman" w:eastAsia="Times New Roman" w:hAnsi="Times New Roman" w:cs="Times New Roman"/>
          <w:color w:val="203463"/>
          <w:sz w:val="28"/>
          <w:szCs w:val="28"/>
          <w:lang w:eastAsia="ru-RU"/>
        </w:rPr>
        <w:t>;</w:t>
      </w:r>
      <w:r w:rsidRPr="00E617E3">
        <w:rPr>
          <w:rFonts w:ascii="Times New Roman" w:eastAsia="Times New Roman" w:hAnsi="Times New Roman" w:cs="Times New Roman"/>
          <w:color w:val="203463"/>
          <w:sz w:val="28"/>
          <w:szCs w:val="28"/>
          <w:lang w:eastAsia="ru-RU"/>
        </w:rPr>
        <w:br/>
      </w:r>
      <w:r w:rsidR="0005094C">
        <w:rPr>
          <w:rFonts w:ascii="Times New Roman" w:eastAsia="Times New Roman" w:hAnsi="Times New Roman" w:cs="Times New Roman"/>
          <w:color w:val="203463"/>
          <w:sz w:val="28"/>
          <w:szCs w:val="28"/>
          <w:lang w:eastAsia="ru-RU"/>
        </w:rPr>
        <w:t xml:space="preserve">       </w:t>
      </w:r>
      <w:r w:rsidRPr="00E617E3">
        <w:rPr>
          <w:rFonts w:ascii="Times New Roman" w:eastAsia="Times New Roman" w:hAnsi="Times New Roman" w:cs="Times New Roman"/>
          <w:color w:val="203463"/>
          <w:sz w:val="28"/>
          <w:szCs w:val="28"/>
          <w:lang w:eastAsia="ru-RU"/>
        </w:rPr>
        <w:t>г) организовать и обеспечить работу по размещению информации о муниципальных учреждениях за отчетный финансовый год и на текущий финансовый год на официальном сайте для размещения информации о муниципальных</w:t>
      </w:r>
      <w:r w:rsidR="005B26F4">
        <w:rPr>
          <w:rFonts w:ascii="Times New Roman" w:eastAsia="Times New Roman" w:hAnsi="Times New Roman" w:cs="Times New Roman"/>
          <w:color w:val="203463"/>
          <w:sz w:val="28"/>
          <w:szCs w:val="28"/>
          <w:lang w:eastAsia="ru-RU"/>
        </w:rPr>
        <w:t xml:space="preserve"> </w:t>
      </w:r>
      <w:r w:rsidRPr="00E617E3">
        <w:rPr>
          <w:rFonts w:ascii="Times New Roman" w:eastAsia="Times New Roman" w:hAnsi="Times New Roman" w:cs="Times New Roman"/>
          <w:color w:val="203463"/>
          <w:sz w:val="28"/>
          <w:szCs w:val="28"/>
          <w:lang w:eastAsia="ru-RU"/>
        </w:rPr>
        <w:t xml:space="preserve"> учреждениях в соответствии с приказом Министерства финансов Российской Федерации от 21 июля 2011 года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r w:rsidRPr="00E617E3">
        <w:rPr>
          <w:rFonts w:ascii="Times New Roman" w:eastAsia="Times New Roman" w:hAnsi="Times New Roman" w:cs="Times New Roman"/>
          <w:color w:val="203463"/>
          <w:sz w:val="28"/>
          <w:szCs w:val="28"/>
          <w:lang w:eastAsia="ru-RU"/>
        </w:rPr>
        <w:br/>
      </w:r>
      <w:r w:rsidR="0005094C">
        <w:rPr>
          <w:rFonts w:ascii="Times New Roman" w:eastAsia="Times New Roman" w:hAnsi="Times New Roman" w:cs="Times New Roman"/>
          <w:color w:val="203463"/>
          <w:sz w:val="28"/>
          <w:szCs w:val="28"/>
          <w:lang w:eastAsia="ru-RU"/>
        </w:rPr>
        <w:t xml:space="preserve">       </w:t>
      </w:r>
      <w:r w:rsidRPr="00E617E3">
        <w:rPr>
          <w:rFonts w:ascii="Times New Roman" w:eastAsia="Times New Roman" w:hAnsi="Times New Roman" w:cs="Times New Roman"/>
          <w:color w:val="203463"/>
          <w:sz w:val="28"/>
          <w:szCs w:val="28"/>
          <w:lang w:eastAsia="ru-RU"/>
        </w:rPr>
        <w:t>д) определить должностных лиц, ответственных за своевременность, достоверность и полноту размещаемых муниципальными учреждениями сведений на официальном сайте для размещения информации о муниципальных учреждениях;</w:t>
      </w:r>
      <w:r w:rsidRPr="00E617E3">
        <w:rPr>
          <w:rFonts w:ascii="Times New Roman" w:eastAsia="Times New Roman" w:hAnsi="Times New Roman" w:cs="Times New Roman"/>
          <w:color w:val="203463"/>
          <w:sz w:val="28"/>
          <w:szCs w:val="28"/>
          <w:lang w:eastAsia="ru-RU"/>
        </w:rPr>
        <w:br/>
        <w:t>е) ежеквартально, в срок до 16 числа месяца, следующего за отчетным кварталом, представлять в  финансов</w:t>
      </w:r>
      <w:r w:rsidR="005B26F4">
        <w:rPr>
          <w:rFonts w:ascii="Times New Roman" w:eastAsia="Times New Roman" w:hAnsi="Times New Roman" w:cs="Times New Roman"/>
          <w:color w:val="203463"/>
          <w:sz w:val="28"/>
          <w:szCs w:val="28"/>
          <w:lang w:eastAsia="ru-RU"/>
        </w:rPr>
        <w:t xml:space="preserve">ое управление </w:t>
      </w:r>
      <w:r w:rsidR="002A0017">
        <w:rPr>
          <w:rFonts w:ascii="Times New Roman" w:eastAsia="Times New Roman" w:hAnsi="Times New Roman" w:cs="Times New Roman"/>
          <w:color w:val="203463"/>
          <w:sz w:val="28"/>
          <w:szCs w:val="28"/>
          <w:lang w:eastAsia="ru-RU"/>
        </w:rPr>
        <w:t xml:space="preserve">района </w:t>
      </w:r>
      <w:r w:rsidRPr="00E617E3">
        <w:rPr>
          <w:rFonts w:ascii="Times New Roman" w:eastAsia="Times New Roman" w:hAnsi="Times New Roman" w:cs="Times New Roman"/>
          <w:color w:val="203463"/>
          <w:sz w:val="28"/>
          <w:szCs w:val="28"/>
          <w:lang w:eastAsia="ru-RU"/>
        </w:rPr>
        <w:t xml:space="preserve"> отчеты о ходе размещения информации муниципальными учреждениями на официальном сайте для размещения информации о муниципальных учреждениях по форме, доведенной финансов</w:t>
      </w:r>
      <w:r w:rsidR="005B26F4">
        <w:rPr>
          <w:rFonts w:ascii="Times New Roman" w:eastAsia="Times New Roman" w:hAnsi="Times New Roman" w:cs="Times New Roman"/>
          <w:color w:val="203463"/>
          <w:sz w:val="28"/>
          <w:szCs w:val="28"/>
          <w:lang w:eastAsia="ru-RU"/>
        </w:rPr>
        <w:t>ым управлением</w:t>
      </w:r>
      <w:r w:rsidR="002A0017">
        <w:rPr>
          <w:rFonts w:ascii="Times New Roman" w:eastAsia="Times New Roman" w:hAnsi="Times New Roman" w:cs="Times New Roman"/>
          <w:color w:val="203463"/>
          <w:sz w:val="28"/>
          <w:szCs w:val="28"/>
          <w:lang w:eastAsia="ru-RU"/>
        </w:rPr>
        <w:t xml:space="preserve"> района</w:t>
      </w:r>
      <w:r w:rsidRPr="00E617E3">
        <w:rPr>
          <w:rFonts w:ascii="Times New Roman" w:eastAsia="Times New Roman" w:hAnsi="Times New Roman" w:cs="Times New Roman"/>
          <w:color w:val="203463"/>
          <w:sz w:val="28"/>
          <w:szCs w:val="28"/>
          <w:lang w:eastAsia="ru-RU"/>
        </w:rPr>
        <w:t>;</w:t>
      </w:r>
      <w:r w:rsidRPr="00E617E3">
        <w:rPr>
          <w:rFonts w:ascii="Times New Roman" w:eastAsia="Times New Roman" w:hAnsi="Times New Roman" w:cs="Times New Roman"/>
          <w:color w:val="203463"/>
          <w:sz w:val="28"/>
          <w:szCs w:val="28"/>
          <w:lang w:eastAsia="ru-RU"/>
        </w:rPr>
        <w:br/>
      </w:r>
      <w:r w:rsidR="0005094C">
        <w:rPr>
          <w:rFonts w:ascii="Times New Roman" w:eastAsia="Times New Roman" w:hAnsi="Times New Roman" w:cs="Times New Roman"/>
          <w:color w:val="203463"/>
          <w:sz w:val="28"/>
          <w:szCs w:val="28"/>
          <w:lang w:eastAsia="ru-RU"/>
        </w:rPr>
        <w:t xml:space="preserve">      </w:t>
      </w:r>
      <w:r w:rsidRPr="00E617E3">
        <w:rPr>
          <w:rFonts w:ascii="Times New Roman" w:eastAsia="Times New Roman" w:hAnsi="Times New Roman" w:cs="Times New Roman"/>
          <w:color w:val="203463"/>
          <w:sz w:val="28"/>
          <w:szCs w:val="28"/>
          <w:lang w:eastAsia="ru-RU"/>
        </w:rPr>
        <w:t>ж) ежеквартально, в срок до 16 числа месяца, следующего за отчетным кварталом, представлять в финансов</w:t>
      </w:r>
      <w:r w:rsidR="005B26F4">
        <w:rPr>
          <w:rFonts w:ascii="Times New Roman" w:eastAsia="Times New Roman" w:hAnsi="Times New Roman" w:cs="Times New Roman"/>
          <w:color w:val="203463"/>
          <w:sz w:val="28"/>
          <w:szCs w:val="28"/>
          <w:lang w:eastAsia="ru-RU"/>
        </w:rPr>
        <w:t xml:space="preserve">ое управление </w:t>
      </w:r>
      <w:r w:rsidRPr="00E617E3">
        <w:rPr>
          <w:rFonts w:ascii="Times New Roman" w:eastAsia="Times New Roman" w:hAnsi="Times New Roman" w:cs="Times New Roman"/>
          <w:color w:val="203463"/>
          <w:sz w:val="28"/>
          <w:szCs w:val="28"/>
          <w:lang w:eastAsia="ru-RU"/>
        </w:rPr>
        <w:t xml:space="preserve"> </w:t>
      </w:r>
      <w:r w:rsidR="002A0017">
        <w:rPr>
          <w:rFonts w:ascii="Times New Roman" w:eastAsia="Times New Roman" w:hAnsi="Times New Roman" w:cs="Times New Roman"/>
          <w:color w:val="203463"/>
          <w:sz w:val="28"/>
          <w:szCs w:val="28"/>
          <w:lang w:eastAsia="ru-RU"/>
        </w:rPr>
        <w:t xml:space="preserve">района </w:t>
      </w:r>
      <w:r w:rsidRPr="00E617E3">
        <w:rPr>
          <w:rFonts w:ascii="Times New Roman" w:eastAsia="Times New Roman" w:hAnsi="Times New Roman" w:cs="Times New Roman"/>
          <w:color w:val="203463"/>
          <w:sz w:val="28"/>
          <w:szCs w:val="28"/>
          <w:lang w:eastAsia="ru-RU"/>
        </w:rPr>
        <w:t>информацию об объеме муниципального дорожного фонда по форме, доведенной финансов</w:t>
      </w:r>
      <w:r w:rsidR="005B26F4">
        <w:rPr>
          <w:rFonts w:ascii="Times New Roman" w:eastAsia="Times New Roman" w:hAnsi="Times New Roman" w:cs="Times New Roman"/>
          <w:color w:val="203463"/>
          <w:sz w:val="28"/>
          <w:szCs w:val="28"/>
          <w:lang w:eastAsia="ru-RU"/>
        </w:rPr>
        <w:t>ым управлением</w:t>
      </w:r>
      <w:r w:rsidR="002A0017">
        <w:rPr>
          <w:rFonts w:ascii="Times New Roman" w:eastAsia="Times New Roman" w:hAnsi="Times New Roman" w:cs="Times New Roman"/>
          <w:color w:val="203463"/>
          <w:sz w:val="28"/>
          <w:szCs w:val="28"/>
          <w:lang w:eastAsia="ru-RU"/>
        </w:rPr>
        <w:t xml:space="preserve"> района</w:t>
      </w:r>
      <w:r w:rsidRPr="00E617E3">
        <w:rPr>
          <w:rFonts w:ascii="Times New Roman" w:eastAsia="Times New Roman" w:hAnsi="Times New Roman" w:cs="Times New Roman"/>
          <w:color w:val="203463"/>
          <w:sz w:val="28"/>
          <w:szCs w:val="28"/>
          <w:lang w:eastAsia="ru-RU"/>
        </w:rPr>
        <w:t>.</w:t>
      </w:r>
      <w:r w:rsidRPr="00E617E3">
        <w:rPr>
          <w:rFonts w:ascii="Times New Roman" w:eastAsia="Times New Roman" w:hAnsi="Times New Roman" w:cs="Times New Roman"/>
          <w:color w:val="203463"/>
          <w:sz w:val="28"/>
          <w:szCs w:val="28"/>
          <w:lang w:eastAsia="ru-RU"/>
        </w:rPr>
        <w:br/>
      </w:r>
      <w:r w:rsidR="0005094C">
        <w:rPr>
          <w:rFonts w:ascii="Times New Roman" w:eastAsia="Times New Roman" w:hAnsi="Times New Roman" w:cs="Times New Roman"/>
          <w:color w:val="203463"/>
          <w:sz w:val="28"/>
          <w:szCs w:val="28"/>
          <w:lang w:eastAsia="ru-RU"/>
        </w:rPr>
        <w:t xml:space="preserve">       </w:t>
      </w:r>
      <w:r w:rsidRPr="00E617E3">
        <w:rPr>
          <w:rFonts w:ascii="Times New Roman" w:eastAsia="Times New Roman" w:hAnsi="Times New Roman" w:cs="Times New Roman"/>
          <w:color w:val="203463"/>
          <w:sz w:val="28"/>
          <w:szCs w:val="28"/>
          <w:lang w:eastAsia="ru-RU"/>
        </w:rPr>
        <w:t>1</w:t>
      </w:r>
      <w:r w:rsidR="0001205B">
        <w:rPr>
          <w:rFonts w:ascii="Times New Roman" w:eastAsia="Times New Roman" w:hAnsi="Times New Roman" w:cs="Times New Roman"/>
          <w:color w:val="203463"/>
          <w:sz w:val="28"/>
          <w:szCs w:val="28"/>
          <w:lang w:eastAsia="ru-RU"/>
        </w:rPr>
        <w:t>8</w:t>
      </w:r>
      <w:r w:rsidRPr="00E617E3">
        <w:rPr>
          <w:rFonts w:ascii="Times New Roman" w:eastAsia="Times New Roman" w:hAnsi="Times New Roman" w:cs="Times New Roman"/>
          <w:color w:val="203463"/>
          <w:sz w:val="28"/>
          <w:szCs w:val="28"/>
          <w:lang w:eastAsia="ru-RU"/>
        </w:rPr>
        <w:t>. Главным распорядителям ежеквартально, в срок до 20 числа месяца, следующего за отчетным кварталом, представлять в финансов</w:t>
      </w:r>
      <w:r w:rsidR="005B26F4">
        <w:rPr>
          <w:rFonts w:ascii="Times New Roman" w:eastAsia="Times New Roman" w:hAnsi="Times New Roman" w:cs="Times New Roman"/>
          <w:color w:val="203463"/>
          <w:sz w:val="28"/>
          <w:szCs w:val="28"/>
          <w:lang w:eastAsia="ru-RU"/>
        </w:rPr>
        <w:t>ое управление</w:t>
      </w:r>
      <w:r w:rsidRPr="00E617E3">
        <w:rPr>
          <w:rFonts w:ascii="Times New Roman" w:eastAsia="Times New Roman" w:hAnsi="Times New Roman" w:cs="Times New Roman"/>
          <w:color w:val="203463"/>
          <w:sz w:val="28"/>
          <w:szCs w:val="28"/>
          <w:lang w:eastAsia="ru-RU"/>
        </w:rPr>
        <w:t xml:space="preserve"> </w:t>
      </w:r>
      <w:r w:rsidR="002A0017">
        <w:rPr>
          <w:rFonts w:ascii="Times New Roman" w:eastAsia="Times New Roman" w:hAnsi="Times New Roman" w:cs="Times New Roman"/>
          <w:color w:val="203463"/>
          <w:sz w:val="28"/>
          <w:szCs w:val="28"/>
          <w:lang w:eastAsia="ru-RU"/>
        </w:rPr>
        <w:t xml:space="preserve">района </w:t>
      </w:r>
      <w:r w:rsidRPr="00E617E3">
        <w:rPr>
          <w:rFonts w:ascii="Times New Roman" w:eastAsia="Times New Roman" w:hAnsi="Times New Roman" w:cs="Times New Roman"/>
          <w:color w:val="203463"/>
          <w:sz w:val="28"/>
          <w:szCs w:val="28"/>
          <w:lang w:eastAsia="ru-RU"/>
        </w:rPr>
        <w:t xml:space="preserve">сведения о численности </w:t>
      </w:r>
      <w:r w:rsidR="005B26F4">
        <w:rPr>
          <w:rFonts w:ascii="Times New Roman" w:eastAsia="Times New Roman" w:hAnsi="Times New Roman" w:cs="Times New Roman"/>
          <w:color w:val="203463"/>
          <w:sz w:val="28"/>
          <w:szCs w:val="28"/>
          <w:lang w:eastAsia="ru-RU"/>
        </w:rPr>
        <w:t xml:space="preserve">муниципальных </w:t>
      </w:r>
      <w:r w:rsidRPr="00E617E3">
        <w:rPr>
          <w:rFonts w:ascii="Times New Roman" w:eastAsia="Times New Roman" w:hAnsi="Times New Roman" w:cs="Times New Roman"/>
          <w:color w:val="203463"/>
          <w:sz w:val="28"/>
          <w:szCs w:val="28"/>
          <w:lang w:eastAsia="ru-RU"/>
        </w:rPr>
        <w:t xml:space="preserve">служащих </w:t>
      </w:r>
      <w:r w:rsidR="005B26F4">
        <w:rPr>
          <w:rFonts w:ascii="Times New Roman" w:eastAsia="Times New Roman" w:hAnsi="Times New Roman" w:cs="Times New Roman"/>
          <w:color w:val="203463"/>
          <w:sz w:val="28"/>
          <w:szCs w:val="28"/>
          <w:lang w:eastAsia="ru-RU"/>
        </w:rPr>
        <w:t xml:space="preserve">района </w:t>
      </w:r>
      <w:r w:rsidRPr="00E617E3">
        <w:rPr>
          <w:rFonts w:ascii="Times New Roman" w:eastAsia="Times New Roman" w:hAnsi="Times New Roman" w:cs="Times New Roman"/>
          <w:color w:val="203463"/>
          <w:sz w:val="28"/>
          <w:szCs w:val="28"/>
          <w:lang w:eastAsia="ru-RU"/>
        </w:rPr>
        <w:t xml:space="preserve">и работников </w:t>
      </w:r>
      <w:r w:rsidR="005B26F4">
        <w:rPr>
          <w:rFonts w:ascii="Times New Roman" w:eastAsia="Times New Roman" w:hAnsi="Times New Roman" w:cs="Times New Roman"/>
          <w:color w:val="203463"/>
          <w:sz w:val="28"/>
          <w:szCs w:val="28"/>
          <w:lang w:eastAsia="ru-RU"/>
        </w:rPr>
        <w:t xml:space="preserve">муниципальных </w:t>
      </w:r>
      <w:r w:rsidRPr="00E617E3">
        <w:rPr>
          <w:rFonts w:ascii="Times New Roman" w:eastAsia="Times New Roman" w:hAnsi="Times New Roman" w:cs="Times New Roman"/>
          <w:color w:val="203463"/>
          <w:sz w:val="28"/>
          <w:szCs w:val="28"/>
          <w:lang w:eastAsia="ru-RU"/>
        </w:rPr>
        <w:t xml:space="preserve">учреждений </w:t>
      </w:r>
      <w:r w:rsidR="005B26F4">
        <w:rPr>
          <w:rFonts w:ascii="Times New Roman" w:eastAsia="Times New Roman" w:hAnsi="Times New Roman" w:cs="Times New Roman"/>
          <w:color w:val="203463"/>
          <w:sz w:val="28"/>
          <w:szCs w:val="28"/>
          <w:lang w:eastAsia="ru-RU"/>
        </w:rPr>
        <w:t xml:space="preserve">района </w:t>
      </w:r>
      <w:r w:rsidRPr="00E617E3">
        <w:rPr>
          <w:rFonts w:ascii="Times New Roman" w:eastAsia="Times New Roman" w:hAnsi="Times New Roman" w:cs="Times New Roman"/>
          <w:color w:val="203463"/>
          <w:sz w:val="28"/>
          <w:szCs w:val="28"/>
          <w:lang w:eastAsia="ru-RU"/>
        </w:rPr>
        <w:t xml:space="preserve">с указанием фактических затрат на их денежное содержание. Сведения представляются по форме, </w:t>
      </w:r>
      <w:r w:rsidRPr="00E617E3">
        <w:rPr>
          <w:rFonts w:ascii="Times New Roman" w:eastAsia="Times New Roman" w:hAnsi="Times New Roman" w:cs="Times New Roman"/>
          <w:color w:val="203463"/>
          <w:sz w:val="28"/>
          <w:szCs w:val="28"/>
          <w:lang w:eastAsia="ru-RU"/>
        </w:rPr>
        <w:lastRenderedPageBreak/>
        <w:t>доведенной финансов</w:t>
      </w:r>
      <w:r w:rsidR="005B26F4">
        <w:rPr>
          <w:rFonts w:ascii="Times New Roman" w:eastAsia="Times New Roman" w:hAnsi="Times New Roman" w:cs="Times New Roman"/>
          <w:color w:val="203463"/>
          <w:sz w:val="28"/>
          <w:szCs w:val="28"/>
          <w:lang w:eastAsia="ru-RU"/>
        </w:rPr>
        <w:t>ым управлением</w:t>
      </w:r>
      <w:r w:rsidR="002A0017">
        <w:rPr>
          <w:rFonts w:ascii="Times New Roman" w:eastAsia="Times New Roman" w:hAnsi="Times New Roman" w:cs="Times New Roman"/>
          <w:color w:val="203463"/>
          <w:sz w:val="28"/>
          <w:szCs w:val="28"/>
          <w:lang w:eastAsia="ru-RU"/>
        </w:rPr>
        <w:t xml:space="preserve"> района</w:t>
      </w:r>
      <w:r w:rsidRPr="00E617E3">
        <w:rPr>
          <w:rFonts w:ascii="Times New Roman" w:eastAsia="Times New Roman" w:hAnsi="Times New Roman" w:cs="Times New Roman"/>
          <w:color w:val="203463"/>
          <w:sz w:val="28"/>
          <w:szCs w:val="28"/>
          <w:lang w:eastAsia="ru-RU"/>
        </w:rPr>
        <w:t>.</w:t>
      </w:r>
      <w:r w:rsidRPr="00E617E3">
        <w:rPr>
          <w:rFonts w:ascii="Times New Roman" w:eastAsia="Times New Roman" w:hAnsi="Times New Roman" w:cs="Times New Roman"/>
          <w:color w:val="203463"/>
          <w:sz w:val="28"/>
          <w:szCs w:val="28"/>
          <w:lang w:eastAsia="ru-RU"/>
        </w:rPr>
        <w:br/>
      </w:r>
      <w:r w:rsidR="0005094C">
        <w:rPr>
          <w:rFonts w:ascii="Times New Roman" w:eastAsia="Times New Roman" w:hAnsi="Times New Roman" w:cs="Times New Roman"/>
          <w:color w:val="203463"/>
          <w:sz w:val="28"/>
          <w:szCs w:val="28"/>
          <w:lang w:eastAsia="ru-RU"/>
        </w:rPr>
        <w:t xml:space="preserve">      </w:t>
      </w:r>
      <w:r w:rsidR="00F56674">
        <w:rPr>
          <w:rFonts w:ascii="Times New Roman" w:eastAsia="Times New Roman" w:hAnsi="Times New Roman" w:cs="Times New Roman"/>
          <w:color w:val="203463"/>
          <w:sz w:val="28"/>
          <w:szCs w:val="28"/>
          <w:lang w:eastAsia="ru-RU"/>
        </w:rPr>
        <w:t>1</w:t>
      </w:r>
      <w:r w:rsidR="0001205B">
        <w:rPr>
          <w:rFonts w:ascii="Times New Roman" w:eastAsia="Times New Roman" w:hAnsi="Times New Roman" w:cs="Times New Roman"/>
          <w:color w:val="203463"/>
          <w:sz w:val="28"/>
          <w:szCs w:val="28"/>
          <w:lang w:eastAsia="ru-RU"/>
        </w:rPr>
        <w:t>9.</w:t>
      </w:r>
      <w:r w:rsidRPr="00E617E3">
        <w:rPr>
          <w:rFonts w:ascii="Times New Roman" w:eastAsia="Times New Roman" w:hAnsi="Times New Roman" w:cs="Times New Roman"/>
          <w:color w:val="203463"/>
          <w:sz w:val="28"/>
          <w:szCs w:val="28"/>
          <w:lang w:eastAsia="ru-RU"/>
        </w:rPr>
        <w:t xml:space="preserve"> </w:t>
      </w:r>
      <w:r w:rsidR="005B26F4">
        <w:rPr>
          <w:rFonts w:ascii="Times New Roman" w:eastAsia="Times New Roman" w:hAnsi="Times New Roman" w:cs="Times New Roman"/>
          <w:color w:val="203463"/>
          <w:sz w:val="28"/>
          <w:szCs w:val="28"/>
          <w:lang w:eastAsia="ru-RU"/>
        </w:rPr>
        <w:t>Ф</w:t>
      </w:r>
      <w:r w:rsidRPr="00E617E3">
        <w:rPr>
          <w:rFonts w:ascii="Times New Roman" w:eastAsia="Times New Roman" w:hAnsi="Times New Roman" w:cs="Times New Roman"/>
          <w:color w:val="203463"/>
          <w:sz w:val="28"/>
          <w:szCs w:val="28"/>
          <w:lang w:eastAsia="ru-RU"/>
        </w:rPr>
        <w:t>инансов</w:t>
      </w:r>
      <w:r w:rsidR="005B26F4">
        <w:rPr>
          <w:rFonts w:ascii="Times New Roman" w:eastAsia="Times New Roman" w:hAnsi="Times New Roman" w:cs="Times New Roman"/>
          <w:color w:val="203463"/>
          <w:sz w:val="28"/>
          <w:szCs w:val="28"/>
          <w:lang w:eastAsia="ru-RU"/>
        </w:rPr>
        <w:t>ому управлению</w:t>
      </w:r>
      <w:r w:rsidR="00F56674">
        <w:rPr>
          <w:rFonts w:ascii="Times New Roman" w:eastAsia="Times New Roman" w:hAnsi="Times New Roman" w:cs="Times New Roman"/>
          <w:color w:val="203463"/>
          <w:sz w:val="28"/>
          <w:szCs w:val="28"/>
          <w:lang w:eastAsia="ru-RU"/>
        </w:rPr>
        <w:t xml:space="preserve"> района</w:t>
      </w:r>
      <w:r w:rsidRPr="00E617E3">
        <w:rPr>
          <w:rFonts w:ascii="Times New Roman" w:eastAsia="Times New Roman" w:hAnsi="Times New Roman" w:cs="Times New Roman"/>
          <w:color w:val="203463"/>
          <w:sz w:val="28"/>
          <w:szCs w:val="28"/>
          <w:lang w:eastAsia="ru-RU"/>
        </w:rPr>
        <w:t>:</w:t>
      </w:r>
      <w:r w:rsidRPr="00E617E3">
        <w:rPr>
          <w:rFonts w:ascii="Times New Roman" w:eastAsia="Times New Roman" w:hAnsi="Times New Roman" w:cs="Times New Roman"/>
          <w:color w:val="203463"/>
          <w:sz w:val="28"/>
          <w:szCs w:val="28"/>
          <w:lang w:eastAsia="ru-RU"/>
        </w:rPr>
        <w:br/>
        <w:t xml:space="preserve">ежеквартально, не позднее 15 числа второго месяца квартала, следующего за отчетным, представлять в </w:t>
      </w:r>
      <w:r w:rsidR="00A54C80">
        <w:rPr>
          <w:rFonts w:ascii="Times New Roman" w:eastAsia="Times New Roman" w:hAnsi="Times New Roman" w:cs="Times New Roman"/>
          <w:color w:val="203463"/>
          <w:sz w:val="28"/>
          <w:szCs w:val="28"/>
          <w:lang w:eastAsia="ru-RU"/>
        </w:rPr>
        <w:t xml:space="preserve"> администрацию </w:t>
      </w:r>
      <w:proofErr w:type="spellStart"/>
      <w:r w:rsidR="00A54C80">
        <w:rPr>
          <w:rFonts w:ascii="Times New Roman" w:eastAsia="Times New Roman" w:hAnsi="Times New Roman" w:cs="Times New Roman"/>
          <w:color w:val="203463"/>
          <w:sz w:val="28"/>
          <w:szCs w:val="28"/>
          <w:lang w:eastAsia="ru-RU"/>
        </w:rPr>
        <w:t>Севского</w:t>
      </w:r>
      <w:proofErr w:type="spellEnd"/>
      <w:r w:rsidR="00A54C80">
        <w:rPr>
          <w:rFonts w:ascii="Times New Roman" w:eastAsia="Times New Roman" w:hAnsi="Times New Roman" w:cs="Times New Roman"/>
          <w:color w:val="203463"/>
          <w:sz w:val="28"/>
          <w:szCs w:val="28"/>
          <w:lang w:eastAsia="ru-RU"/>
        </w:rPr>
        <w:t xml:space="preserve"> муниципального района </w:t>
      </w:r>
      <w:r w:rsidRPr="00E617E3">
        <w:rPr>
          <w:rFonts w:ascii="Times New Roman" w:eastAsia="Times New Roman" w:hAnsi="Times New Roman" w:cs="Times New Roman"/>
          <w:color w:val="203463"/>
          <w:sz w:val="28"/>
          <w:szCs w:val="28"/>
          <w:lang w:eastAsia="ru-RU"/>
        </w:rPr>
        <w:t xml:space="preserve">для официального опубликования сведения о ходе исполнения бюджета, а также обобщенные сведения о численности </w:t>
      </w:r>
      <w:r w:rsidR="005B26F4">
        <w:rPr>
          <w:rFonts w:ascii="Times New Roman" w:eastAsia="Times New Roman" w:hAnsi="Times New Roman" w:cs="Times New Roman"/>
          <w:color w:val="203463"/>
          <w:sz w:val="28"/>
          <w:szCs w:val="28"/>
          <w:lang w:eastAsia="ru-RU"/>
        </w:rPr>
        <w:t xml:space="preserve">муниципальных </w:t>
      </w:r>
      <w:r w:rsidRPr="00E617E3">
        <w:rPr>
          <w:rFonts w:ascii="Times New Roman" w:eastAsia="Times New Roman" w:hAnsi="Times New Roman" w:cs="Times New Roman"/>
          <w:color w:val="203463"/>
          <w:sz w:val="28"/>
          <w:szCs w:val="28"/>
          <w:lang w:eastAsia="ru-RU"/>
        </w:rPr>
        <w:t>служащих</w:t>
      </w:r>
      <w:r w:rsidR="005B26F4">
        <w:rPr>
          <w:rFonts w:ascii="Times New Roman" w:eastAsia="Times New Roman" w:hAnsi="Times New Roman" w:cs="Times New Roman"/>
          <w:color w:val="203463"/>
          <w:sz w:val="28"/>
          <w:szCs w:val="28"/>
          <w:lang w:eastAsia="ru-RU"/>
        </w:rPr>
        <w:t xml:space="preserve"> района</w:t>
      </w:r>
      <w:r w:rsidRPr="00E617E3">
        <w:rPr>
          <w:rFonts w:ascii="Times New Roman" w:eastAsia="Times New Roman" w:hAnsi="Times New Roman" w:cs="Times New Roman"/>
          <w:color w:val="203463"/>
          <w:sz w:val="28"/>
          <w:szCs w:val="28"/>
          <w:lang w:eastAsia="ru-RU"/>
        </w:rPr>
        <w:t xml:space="preserve">, работников </w:t>
      </w:r>
      <w:r w:rsidR="005B26F4">
        <w:rPr>
          <w:rFonts w:ascii="Times New Roman" w:eastAsia="Times New Roman" w:hAnsi="Times New Roman" w:cs="Times New Roman"/>
          <w:color w:val="203463"/>
          <w:sz w:val="28"/>
          <w:szCs w:val="28"/>
          <w:lang w:eastAsia="ru-RU"/>
        </w:rPr>
        <w:t xml:space="preserve">муниципальных </w:t>
      </w:r>
      <w:r w:rsidRPr="00E617E3">
        <w:rPr>
          <w:rFonts w:ascii="Times New Roman" w:eastAsia="Times New Roman" w:hAnsi="Times New Roman" w:cs="Times New Roman"/>
          <w:color w:val="203463"/>
          <w:sz w:val="28"/>
          <w:szCs w:val="28"/>
          <w:lang w:eastAsia="ru-RU"/>
        </w:rPr>
        <w:t>учреждений с указанием фактических затрат на их денежное содержание;</w:t>
      </w:r>
      <w:r w:rsidRPr="00E617E3">
        <w:rPr>
          <w:rFonts w:ascii="Times New Roman" w:eastAsia="Times New Roman" w:hAnsi="Times New Roman" w:cs="Times New Roman"/>
          <w:color w:val="203463"/>
          <w:sz w:val="28"/>
          <w:szCs w:val="28"/>
          <w:lang w:eastAsia="ru-RU"/>
        </w:rPr>
        <w:br/>
        <w:t>обеспечить формирование, ведение и утверждение в срок до 1 января текущего финансового года регионального перечня (классификатора) муниципальных услуг и работ в порядке,</w:t>
      </w:r>
      <w:r w:rsidR="00196D68">
        <w:rPr>
          <w:rFonts w:ascii="Times New Roman" w:eastAsia="Times New Roman" w:hAnsi="Times New Roman" w:cs="Times New Roman"/>
          <w:color w:val="203463"/>
          <w:sz w:val="28"/>
          <w:szCs w:val="28"/>
          <w:lang w:eastAsia="ru-RU"/>
        </w:rPr>
        <w:t xml:space="preserve"> установленном администрации </w:t>
      </w:r>
      <w:proofErr w:type="spellStart"/>
      <w:r w:rsidR="00196D68">
        <w:rPr>
          <w:rFonts w:ascii="Times New Roman" w:eastAsia="Times New Roman" w:hAnsi="Times New Roman" w:cs="Times New Roman"/>
          <w:color w:val="203463"/>
          <w:sz w:val="28"/>
          <w:szCs w:val="28"/>
          <w:lang w:eastAsia="ru-RU"/>
        </w:rPr>
        <w:t>Севского</w:t>
      </w:r>
      <w:proofErr w:type="spellEnd"/>
      <w:r w:rsidR="00196D68">
        <w:rPr>
          <w:rFonts w:ascii="Times New Roman" w:eastAsia="Times New Roman" w:hAnsi="Times New Roman" w:cs="Times New Roman"/>
          <w:color w:val="203463"/>
          <w:sz w:val="28"/>
          <w:szCs w:val="28"/>
          <w:lang w:eastAsia="ru-RU"/>
        </w:rPr>
        <w:t xml:space="preserve"> муниципального района</w:t>
      </w:r>
      <w:r w:rsidRPr="00E617E3">
        <w:rPr>
          <w:rFonts w:ascii="Times New Roman" w:eastAsia="Times New Roman" w:hAnsi="Times New Roman" w:cs="Times New Roman"/>
          <w:color w:val="203463"/>
          <w:sz w:val="28"/>
          <w:szCs w:val="28"/>
          <w:lang w:eastAsia="ru-RU"/>
        </w:rPr>
        <w:t>. Региональный перечень (классификатор) муниципальных услуг и работ размещается на официальном сайте для размещения информации о муниципальных учреждениях и на едином портале бюджетной системы Российской Федерации в информационно-телекоммуникационной сети</w:t>
      </w:r>
      <w:r w:rsidR="00A07E71">
        <w:rPr>
          <w:rFonts w:ascii="Times New Roman" w:eastAsia="Times New Roman" w:hAnsi="Times New Roman" w:cs="Times New Roman"/>
          <w:color w:val="203463"/>
          <w:sz w:val="28"/>
          <w:szCs w:val="28"/>
          <w:lang w:eastAsia="ru-RU"/>
        </w:rPr>
        <w:t xml:space="preserve"> </w:t>
      </w:r>
      <w:r w:rsidRPr="00E617E3">
        <w:rPr>
          <w:rFonts w:ascii="Times New Roman" w:eastAsia="Times New Roman" w:hAnsi="Times New Roman" w:cs="Times New Roman"/>
          <w:color w:val="203463"/>
          <w:sz w:val="28"/>
          <w:szCs w:val="28"/>
          <w:lang w:eastAsia="ru-RU"/>
        </w:rPr>
        <w:t>«Интернет»;</w:t>
      </w:r>
      <w:r w:rsidRPr="00E617E3">
        <w:rPr>
          <w:rFonts w:ascii="Times New Roman" w:eastAsia="Times New Roman" w:hAnsi="Times New Roman" w:cs="Times New Roman"/>
          <w:color w:val="203463"/>
          <w:sz w:val="28"/>
          <w:szCs w:val="28"/>
          <w:lang w:eastAsia="ru-RU"/>
        </w:rPr>
        <w:br/>
        <w:t xml:space="preserve">в срок до 15 февраля текущего финансового года обеспечить заключение с органами местного самоуправления </w:t>
      </w:r>
      <w:r w:rsidR="005B26F4">
        <w:rPr>
          <w:rFonts w:ascii="Times New Roman" w:eastAsia="Times New Roman" w:hAnsi="Times New Roman" w:cs="Times New Roman"/>
          <w:color w:val="203463"/>
          <w:sz w:val="28"/>
          <w:szCs w:val="28"/>
          <w:lang w:eastAsia="ru-RU"/>
        </w:rPr>
        <w:t xml:space="preserve">городского и сельских поселений </w:t>
      </w:r>
      <w:r w:rsidRPr="00E617E3">
        <w:rPr>
          <w:rFonts w:ascii="Times New Roman" w:eastAsia="Times New Roman" w:hAnsi="Times New Roman" w:cs="Times New Roman"/>
          <w:color w:val="203463"/>
          <w:sz w:val="28"/>
          <w:szCs w:val="28"/>
          <w:lang w:eastAsia="ru-RU"/>
        </w:rPr>
        <w:t>соглашений о мерах по социально-экономическому развитию и оздоровлению муниципальных финансов на текущий финансовый год.</w:t>
      </w:r>
    </w:p>
    <w:sectPr w:rsidR="002316DD" w:rsidRPr="00E91744" w:rsidSect="002A0017">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1F7034"/>
    <w:multiLevelType w:val="multilevel"/>
    <w:tmpl w:val="B1E677A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8FC"/>
    <w:rsid w:val="0001205B"/>
    <w:rsid w:val="00042B6F"/>
    <w:rsid w:val="0005094C"/>
    <w:rsid w:val="00051BB5"/>
    <w:rsid w:val="00064701"/>
    <w:rsid w:val="000E01E7"/>
    <w:rsid w:val="0011170F"/>
    <w:rsid w:val="00174FB2"/>
    <w:rsid w:val="00176CE1"/>
    <w:rsid w:val="00196D68"/>
    <w:rsid w:val="001A1ECB"/>
    <w:rsid w:val="002316DD"/>
    <w:rsid w:val="002A0017"/>
    <w:rsid w:val="002F33DF"/>
    <w:rsid w:val="00313C1D"/>
    <w:rsid w:val="0031589E"/>
    <w:rsid w:val="00325DB8"/>
    <w:rsid w:val="003339AD"/>
    <w:rsid w:val="003B35C1"/>
    <w:rsid w:val="003B75A3"/>
    <w:rsid w:val="003C0BE7"/>
    <w:rsid w:val="00422B7F"/>
    <w:rsid w:val="004375E0"/>
    <w:rsid w:val="0046278A"/>
    <w:rsid w:val="004F4CE2"/>
    <w:rsid w:val="00517CBC"/>
    <w:rsid w:val="00530AA3"/>
    <w:rsid w:val="0056745C"/>
    <w:rsid w:val="00594442"/>
    <w:rsid w:val="005B26F4"/>
    <w:rsid w:val="005C5E64"/>
    <w:rsid w:val="006206C6"/>
    <w:rsid w:val="0067318A"/>
    <w:rsid w:val="006B4CAC"/>
    <w:rsid w:val="006D2068"/>
    <w:rsid w:val="00707B88"/>
    <w:rsid w:val="00711ADF"/>
    <w:rsid w:val="00714842"/>
    <w:rsid w:val="00723750"/>
    <w:rsid w:val="007328C9"/>
    <w:rsid w:val="00755095"/>
    <w:rsid w:val="0076226C"/>
    <w:rsid w:val="00785EC5"/>
    <w:rsid w:val="00834451"/>
    <w:rsid w:val="008779B8"/>
    <w:rsid w:val="0089485A"/>
    <w:rsid w:val="00896995"/>
    <w:rsid w:val="008D3A25"/>
    <w:rsid w:val="008F196A"/>
    <w:rsid w:val="00921A29"/>
    <w:rsid w:val="009E3E6B"/>
    <w:rsid w:val="00A01333"/>
    <w:rsid w:val="00A07E71"/>
    <w:rsid w:val="00A308F2"/>
    <w:rsid w:val="00A51D95"/>
    <w:rsid w:val="00A54C80"/>
    <w:rsid w:val="00AC0045"/>
    <w:rsid w:val="00AC0AF8"/>
    <w:rsid w:val="00B13C7D"/>
    <w:rsid w:val="00B14F9E"/>
    <w:rsid w:val="00B327B1"/>
    <w:rsid w:val="00B47ED3"/>
    <w:rsid w:val="00B83872"/>
    <w:rsid w:val="00B84516"/>
    <w:rsid w:val="00BA58CF"/>
    <w:rsid w:val="00CA3C82"/>
    <w:rsid w:val="00CA6DF8"/>
    <w:rsid w:val="00CF4661"/>
    <w:rsid w:val="00D07135"/>
    <w:rsid w:val="00D10E6E"/>
    <w:rsid w:val="00D142E0"/>
    <w:rsid w:val="00D849E5"/>
    <w:rsid w:val="00D96994"/>
    <w:rsid w:val="00DC421D"/>
    <w:rsid w:val="00DF11C4"/>
    <w:rsid w:val="00E617E3"/>
    <w:rsid w:val="00E91744"/>
    <w:rsid w:val="00EC7B15"/>
    <w:rsid w:val="00EE39FD"/>
    <w:rsid w:val="00F078FC"/>
    <w:rsid w:val="00F27827"/>
    <w:rsid w:val="00F3217E"/>
    <w:rsid w:val="00F401A1"/>
    <w:rsid w:val="00F56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E7590"/>
  <w15:docId w15:val="{1A8AF1CD-DC9A-477C-9469-2969A514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17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17E3"/>
    <w:pPr>
      <w:spacing w:after="0" w:line="240" w:lineRule="auto"/>
    </w:pPr>
    <w:rPr>
      <w:rFonts w:ascii="Calibri" w:eastAsia="Calibri" w:hAnsi="Calibri" w:cs="Times New Roman"/>
    </w:rPr>
  </w:style>
  <w:style w:type="paragraph" w:styleId="a4">
    <w:name w:val="Normal (Web)"/>
    <w:basedOn w:val="a"/>
    <w:uiPriority w:val="99"/>
    <w:semiHidden/>
    <w:unhideWhenUsed/>
    <w:rsid w:val="00E617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E617E3"/>
    <w:rPr>
      <w:color w:val="0000FF"/>
      <w:u w:val="single"/>
    </w:rPr>
  </w:style>
  <w:style w:type="paragraph" w:customStyle="1" w:styleId="ConsPlusNormal">
    <w:name w:val="ConsPlusNormal"/>
    <w:rsid w:val="00E617E3"/>
    <w:pPr>
      <w:widowControl w:val="0"/>
      <w:autoSpaceDE w:val="0"/>
      <w:autoSpaceDN w:val="0"/>
      <w:spacing w:after="0" w:line="240" w:lineRule="auto"/>
    </w:pPr>
    <w:rPr>
      <w:rFonts w:ascii="Calibri" w:eastAsia="Times New Roman" w:hAnsi="Calibri" w:cs="Calibri"/>
      <w:szCs w:val="20"/>
      <w:lang w:eastAsia="ru-RU"/>
    </w:rPr>
  </w:style>
  <w:style w:type="table" w:styleId="a6">
    <w:name w:val="Table Grid"/>
    <w:basedOn w:val="a1"/>
    <w:uiPriority w:val="59"/>
    <w:rsid w:val="00E61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3445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34451"/>
    <w:rPr>
      <w:rFonts w:ascii="Tahoma" w:hAnsi="Tahoma" w:cs="Tahoma"/>
      <w:sz w:val="16"/>
      <w:szCs w:val="16"/>
    </w:rPr>
  </w:style>
  <w:style w:type="paragraph" w:customStyle="1" w:styleId="a9">
    <w:name w:val="Знак Знак Знак Знак"/>
    <w:basedOn w:val="a"/>
    <w:rsid w:val="00723750"/>
    <w:pPr>
      <w:spacing w:after="0" w:line="240" w:lineRule="auto"/>
    </w:pPr>
    <w:rPr>
      <w:rFonts w:ascii="Verdana" w:eastAsia="Times New Roman" w:hAnsi="Verdana" w:cs="Verdana"/>
      <w:sz w:val="20"/>
      <w:szCs w:val="20"/>
      <w:lang w:val="en-US"/>
    </w:rPr>
  </w:style>
  <w:style w:type="paragraph" w:customStyle="1" w:styleId="ConsPlusTitle">
    <w:name w:val="ConsPlusTitle"/>
    <w:rsid w:val="00723750"/>
    <w:pPr>
      <w:widowControl w:val="0"/>
      <w:autoSpaceDE w:val="0"/>
      <w:autoSpaceDN w:val="0"/>
      <w:spacing w:after="0" w:line="240" w:lineRule="auto"/>
    </w:pPr>
    <w:rPr>
      <w:rFonts w:ascii="Calibri" w:eastAsia="Times New Roman" w:hAnsi="Calibri" w:cs="Calibri"/>
      <w:b/>
      <w:szCs w:val="20"/>
      <w:lang w:eastAsia="ru-RU"/>
    </w:rPr>
  </w:style>
  <w:style w:type="paragraph" w:styleId="aa">
    <w:name w:val="List Paragraph"/>
    <w:basedOn w:val="a"/>
    <w:uiPriority w:val="34"/>
    <w:qFormat/>
    <w:rsid w:val="00176CE1"/>
    <w:pPr>
      <w:widowControl w:val="0"/>
      <w:snapToGrid w:val="0"/>
      <w:spacing w:after="0" w:line="240" w:lineRule="auto"/>
      <w:ind w:left="720"/>
      <w:contextualSpacing/>
    </w:pPr>
    <w:rPr>
      <w:rFonts w:ascii="Tms Rmn" w:eastAsia="Times New Roman" w:hAnsi="Tms Rm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4801">
      <w:bodyDiv w:val="1"/>
      <w:marLeft w:val="0"/>
      <w:marRight w:val="0"/>
      <w:marTop w:val="0"/>
      <w:marBottom w:val="0"/>
      <w:divBdr>
        <w:top w:val="none" w:sz="0" w:space="0" w:color="auto"/>
        <w:left w:val="none" w:sz="0" w:space="0" w:color="auto"/>
        <w:bottom w:val="none" w:sz="0" w:space="0" w:color="auto"/>
        <w:right w:val="none" w:sz="0" w:space="0" w:color="auto"/>
      </w:divBdr>
    </w:div>
    <w:div w:id="1001666121">
      <w:bodyDiv w:val="1"/>
      <w:marLeft w:val="0"/>
      <w:marRight w:val="0"/>
      <w:marTop w:val="0"/>
      <w:marBottom w:val="0"/>
      <w:divBdr>
        <w:top w:val="none" w:sz="0" w:space="0" w:color="auto"/>
        <w:left w:val="none" w:sz="0" w:space="0" w:color="auto"/>
        <w:bottom w:val="none" w:sz="0" w:space="0" w:color="auto"/>
        <w:right w:val="none" w:sz="0" w:space="0" w:color="auto"/>
      </w:divBdr>
    </w:div>
    <w:div w:id="1809128008">
      <w:bodyDiv w:val="1"/>
      <w:marLeft w:val="0"/>
      <w:marRight w:val="0"/>
      <w:marTop w:val="0"/>
      <w:marBottom w:val="0"/>
      <w:divBdr>
        <w:top w:val="none" w:sz="0" w:space="0" w:color="auto"/>
        <w:left w:val="none" w:sz="0" w:space="0" w:color="auto"/>
        <w:bottom w:val="none" w:sz="0" w:space="0" w:color="auto"/>
        <w:right w:val="none" w:sz="0" w:space="0" w:color="auto"/>
      </w:divBdr>
    </w:div>
    <w:div w:id="1907452485">
      <w:bodyDiv w:val="1"/>
      <w:marLeft w:val="0"/>
      <w:marRight w:val="0"/>
      <w:marTop w:val="0"/>
      <w:marBottom w:val="0"/>
      <w:divBdr>
        <w:top w:val="none" w:sz="0" w:space="0" w:color="auto"/>
        <w:left w:val="none" w:sz="0" w:space="0" w:color="auto"/>
        <w:bottom w:val="none" w:sz="0" w:space="0" w:color="auto"/>
        <w:right w:val="none" w:sz="0" w:space="0" w:color="auto"/>
      </w:divBdr>
      <w:divsChild>
        <w:div w:id="1351831060">
          <w:marLeft w:val="0"/>
          <w:marRight w:val="0"/>
          <w:marTop w:val="0"/>
          <w:marBottom w:val="0"/>
          <w:divBdr>
            <w:top w:val="none" w:sz="0" w:space="4" w:color="auto"/>
            <w:left w:val="none" w:sz="0" w:space="0" w:color="auto"/>
            <w:bottom w:val="none" w:sz="0" w:space="8" w:color="auto"/>
            <w:right w:val="none" w:sz="0" w:space="0" w:color="auto"/>
          </w:divBdr>
          <w:divsChild>
            <w:div w:id="7041401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001999A951617C3DA4D11C5B0F36F5F1E41124585968DA7C35266A8FAD1D9D4819510B1EFC1C991501874F7A195F623181647DE470s2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96001999A951617C3DA4CF114D636AF8F3E84D21585A6788246A7D37D8A417CA0F56084959F516CD4445DB417344102662926474F8037B8B30EB8172s1I"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55550A02A3C693680CF2663B5C2EC320A9948BC04A597916E368F446FEC2E8D60C3002F8BC48C0609757B1E15C1E419DAFE5DA999A2FH9J4O" TargetMode="External"/><Relationship Id="rId11" Type="http://schemas.openxmlformats.org/officeDocument/2006/relationships/hyperlink" Target="consultantplus://offline/ref=E6055C8220B071A407116404F9E5EA921B54F3BAE03DE9DE65C5BB6EBEB0FD97B8386021B2AB7853B2C2777E1781804E56356D5E4A79E143L9OEI" TargetMode="External"/><Relationship Id="rId5" Type="http://schemas.openxmlformats.org/officeDocument/2006/relationships/webSettings" Target="webSettings.xml"/><Relationship Id="rId10" Type="http://schemas.openxmlformats.org/officeDocument/2006/relationships/hyperlink" Target="consultantplus://offline/ref=E6055C8220B071A407116404F9E5EA921B54F3BAE03DE9DE65C5BB6EBEB0FD97B8386023B3AC7A5BE598677A5ED685525E2D735A5479LEO0I" TargetMode="External"/><Relationship Id="rId4" Type="http://schemas.openxmlformats.org/officeDocument/2006/relationships/settings" Target="settings.xml"/><Relationship Id="rId9" Type="http://schemas.openxmlformats.org/officeDocument/2006/relationships/hyperlink" Target="consultantplus://offline/ref=96001999A951617C3DA4CF114D636AF8F3E84D21585A6788246A7D37D8A417CA0F56084959F516CD4445D74A7344102662926474F8037B8B30EB8172s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DAB47-3E97-4030-9C0E-C2D945A1E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16</Pages>
  <Words>5977</Words>
  <Characters>34074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user_1</cp:lastModifiedBy>
  <cp:revision>32</cp:revision>
  <cp:lastPrinted>2021-06-29T13:37:00Z</cp:lastPrinted>
  <dcterms:created xsi:type="dcterms:W3CDTF">2018-01-25T09:11:00Z</dcterms:created>
  <dcterms:modified xsi:type="dcterms:W3CDTF">2022-04-29T05:52:00Z</dcterms:modified>
</cp:coreProperties>
</file>